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086582" w:rsidRPr="000F0376" w:rsidTr="00151AA7">
        <w:tc>
          <w:tcPr>
            <w:tcW w:w="5220" w:type="dxa"/>
          </w:tcPr>
          <w:p w:rsidR="00086582" w:rsidRPr="000F0376" w:rsidRDefault="00086582" w:rsidP="00151AA7">
            <w:pPr>
              <w:spacing w:line="420" w:lineRule="auto"/>
              <w:rPr>
                <w:rFonts w:ascii="Calibri" w:hAnsi="Calibri" w:cs="Arial"/>
                <w:b/>
                <w:sz w:val="22"/>
                <w:szCs w:val="22"/>
                <w:u w:val="single"/>
              </w:rPr>
            </w:pPr>
            <w:r w:rsidRPr="000F0376">
              <w:rPr>
                <w:rFonts w:ascii="Calibri" w:hAnsi="Calibri" w:cs="Arial"/>
                <w:b/>
                <w:sz w:val="22"/>
                <w:szCs w:val="22"/>
              </w:rPr>
              <w:t xml:space="preserve">PROFESSOR: </w:t>
            </w:r>
            <w:r w:rsidRPr="000F0376">
              <w:rPr>
                <w:rFonts w:ascii="Calibri" w:hAnsi="Calibri" w:cs="Arial"/>
                <w:noProof/>
                <w:sz w:val="22"/>
                <w:szCs w:val="22"/>
              </w:rPr>
              <w:t xml:space="preserve">     </w:t>
            </w:r>
            <w:r w:rsidRPr="000F0376">
              <w:rPr>
                <w:rFonts w:ascii="Calibri" w:hAnsi="Calibri" w:cs="Arial"/>
                <w:sz w:val="22"/>
                <w:szCs w:val="22"/>
              </w:rPr>
              <w:fldChar w:fldCharType="begin">
                <w:ffData>
                  <w:name w:val="Text5"/>
                  <w:enabled/>
                  <w:calcOnExit w:val="0"/>
                  <w:textInput/>
                </w:ffData>
              </w:fldChar>
            </w:r>
            <w:bookmarkStart w:id="0" w:name="Text5"/>
            <w:r w:rsidRPr="000F0376">
              <w:rPr>
                <w:rFonts w:ascii="Calibri" w:hAnsi="Calibri" w:cs="Arial"/>
                <w:sz w:val="22"/>
                <w:szCs w:val="22"/>
              </w:rPr>
              <w:instrText xml:space="preserve"> FORMTEXT </w:instrText>
            </w:r>
            <w:r w:rsidRPr="000F0376">
              <w:rPr>
                <w:rFonts w:ascii="Calibri" w:hAnsi="Calibri" w:cs="Arial"/>
                <w:sz w:val="22"/>
                <w:szCs w:val="22"/>
              </w:rPr>
            </w:r>
            <w:r w:rsidRPr="000F0376">
              <w:rPr>
                <w:rFonts w:ascii="Calibri" w:hAnsi="Calibri" w:cs="Arial"/>
                <w:sz w:val="22"/>
                <w:szCs w:val="22"/>
              </w:rPr>
              <w:fldChar w:fldCharType="separate"/>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sz w:val="22"/>
                <w:szCs w:val="22"/>
              </w:rPr>
              <w:fldChar w:fldCharType="end"/>
            </w:r>
            <w:bookmarkEnd w:id="0"/>
          </w:p>
        </w:tc>
        <w:tc>
          <w:tcPr>
            <w:tcW w:w="5220" w:type="dxa"/>
          </w:tcPr>
          <w:p w:rsidR="00086582" w:rsidRPr="000F0376" w:rsidRDefault="00086582" w:rsidP="00151AA7">
            <w:pPr>
              <w:spacing w:line="420" w:lineRule="auto"/>
              <w:rPr>
                <w:rFonts w:ascii="Calibri" w:hAnsi="Calibri" w:cs="Arial"/>
                <w:b/>
                <w:sz w:val="22"/>
                <w:szCs w:val="22"/>
                <w:u w:val="single"/>
              </w:rPr>
            </w:pPr>
            <w:r w:rsidRPr="000F0376">
              <w:rPr>
                <w:rFonts w:ascii="Calibri" w:hAnsi="Calibri" w:cs="Arial"/>
                <w:b/>
                <w:sz w:val="22"/>
                <w:szCs w:val="22"/>
              </w:rPr>
              <w:t xml:space="preserve">PHONE NUMBER: </w:t>
            </w:r>
            <w:r w:rsidRPr="000F0376">
              <w:rPr>
                <w:rFonts w:ascii="Calibri" w:hAnsi="Calibri" w:cs="Arial"/>
                <w:noProof/>
                <w:sz w:val="22"/>
                <w:szCs w:val="22"/>
              </w:rPr>
              <w:t xml:space="preserve">     </w:t>
            </w:r>
            <w:r w:rsidRPr="000F0376">
              <w:rPr>
                <w:rFonts w:ascii="Calibri" w:hAnsi="Calibri" w:cs="Arial"/>
                <w:sz w:val="22"/>
                <w:szCs w:val="22"/>
              </w:rPr>
              <w:fldChar w:fldCharType="begin">
                <w:ffData>
                  <w:name w:val="Text5"/>
                  <w:enabled/>
                  <w:calcOnExit w:val="0"/>
                  <w:textInput/>
                </w:ffData>
              </w:fldChar>
            </w:r>
            <w:r w:rsidRPr="000F0376">
              <w:rPr>
                <w:rFonts w:ascii="Calibri" w:hAnsi="Calibri" w:cs="Arial"/>
                <w:sz w:val="22"/>
                <w:szCs w:val="22"/>
              </w:rPr>
              <w:instrText xml:space="preserve"> FORMTEXT </w:instrText>
            </w:r>
            <w:r w:rsidRPr="000F0376">
              <w:rPr>
                <w:rFonts w:ascii="Calibri" w:hAnsi="Calibri" w:cs="Arial"/>
                <w:sz w:val="22"/>
                <w:szCs w:val="22"/>
              </w:rPr>
            </w:r>
            <w:r w:rsidRPr="000F0376">
              <w:rPr>
                <w:rFonts w:ascii="Calibri" w:hAnsi="Calibri" w:cs="Arial"/>
                <w:sz w:val="22"/>
                <w:szCs w:val="22"/>
              </w:rPr>
              <w:fldChar w:fldCharType="separate"/>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sz w:val="22"/>
                <w:szCs w:val="22"/>
              </w:rPr>
              <w:fldChar w:fldCharType="end"/>
            </w:r>
          </w:p>
        </w:tc>
      </w:tr>
      <w:tr w:rsidR="00086582" w:rsidRPr="000F0376" w:rsidTr="00151AA7">
        <w:tc>
          <w:tcPr>
            <w:tcW w:w="5220" w:type="dxa"/>
          </w:tcPr>
          <w:p w:rsidR="00086582" w:rsidRPr="000F0376" w:rsidRDefault="00086582" w:rsidP="00151AA7">
            <w:pPr>
              <w:spacing w:line="420" w:lineRule="auto"/>
              <w:rPr>
                <w:rFonts w:ascii="Calibri" w:hAnsi="Calibri" w:cs="Arial"/>
                <w:b/>
                <w:sz w:val="22"/>
                <w:szCs w:val="22"/>
                <w:u w:val="single"/>
              </w:rPr>
            </w:pPr>
            <w:r w:rsidRPr="000F0376">
              <w:rPr>
                <w:rFonts w:ascii="Calibri" w:hAnsi="Calibri" w:cs="Arial"/>
                <w:b/>
                <w:sz w:val="22"/>
                <w:szCs w:val="22"/>
              </w:rPr>
              <w:t xml:space="preserve">OFFICE LOCATION: </w:t>
            </w:r>
            <w:r w:rsidRPr="000F0376">
              <w:rPr>
                <w:rFonts w:ascii="Calibri" w:hAnsi="Calibri" w:cs="Arial"/>
                <w:noProof/>
                <w:sz w:val="22"/>
                <w:szCs w:val="22"/>
              </w:rPr>
              <w:t xml:space="preserve">     </w:t>
            </w:r>
            <w:r w:rsidRPr="000F0376">
              <w:rPr>
                <w:rFonts w:ascii="Calibri" w:hAnsi="Calibri" w:cs="Arial"/>
                <w:sz w:val="22"/>
                <w:szCs w:val="22"/>
              </w:rPr>
              <w:fldChar w:fldCharType="begin">
                <w:ffData>
                  <w:name w:val="Text5"/>
                  <w:enabled/>
                  <w:calcOnExit w:val="0"/>
                  <w:textInput/>
                </w:ffData>
              </w:fldChar>
            </w:r>
            <w:r w:rsidRPr="000F0376">
              <w:rPr>
                <w:rFonts w:ascii="Calibri" w:hAnsi="Calibri" w:cs="Arial"/>
                <w:sz w:val="22"/>
                <w:szCs w:val="22"/>
              </w:rPr>
              <w:instrText xml:space="preserve"> FORMTEXT </w:instrText>
            </w:r>
            <w:r w:rsidRPr="000F0376">
              <w:rPr>
                <w:rFonts w:ascii="Calibri" w:hAnsi="Calibri" w:cs="Arial"/>
                <w:sz w:val="22"/>
                <w:szCs w:val="22"/>
              </w:rPr>
            </w:r>
            <w:r w:rsidRPr="000F0376">
              <w:rPr>
                <w:rFonts w:ascii="Calibri" w:hAnsi="Calibri" w:cs="Arial"/>
                <w:sz w:val="22"/>
                <w:szCs w:val="22"/>
              </w:rPr>
              <w:fldChar w:fldCharType="separate"/>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sz w:val="22"/>
                <w:szCs w:val="22"/>
              </w:rPr>
              <w:fldChar w:fldCharType="end"/>
            </w:r>
          </w:p>
        </w:tc>
        <w:tc>
          <w:tcPr>
            <w:tcW w:w="5220" w:type="dxa"/>
          </w:tcPr>
          <w:p w:rsidR="00086582" w:rsidRPr="000F0376" w:rsidRDefault="00086582" w:rsidP="00151AA7">
            <w:pPr>
              <w:spacing w:line="420" w:lineRule="auto"/>
              <w:rPr>
                <w:rFonts w:ascii="Calibri" w:hAnsi="Calibri" w:cs="Arial"/>
                <w:b/>
                <w:sz w:val="22"/>
                <w:szCs w:val="22"/>
                <w:u w:val="single"/>
              </w:rPr>
            </w:pPr>
            <w:r w:rsidRPr="000F0376">
              <w:rPr>
                <w:rFonts w:ascii="Calibri" w:hAnsi="Calibri" w:cs="Arial"/>
                <w:b/>
                <w:sz w:val="22"/>
                <w:szCs w:val="22"/>
              </w:rPr>
              <w:t xml:space="preserve">E-MAIL: </w:t>
            </w:r>
            <w:r w:rsidRPr="000F0376">
              <w:rPr>
                <w:rFonts w:ascii="Calibri" w:hAnsi="Calibri" w:cs="Arial"/>
                <w:noProof/>
                <w:sz w:val="22"/>
                <w:szCs w:val="22"/>
              </w:rPr>
              <w:t xml:space="preserve">     </w:t>
            </w:r>
            <w:r w:rsidRPr="000F0376">
              <w:rPr>
                <w:rFonts w:ascii="Calibri" w:hAnsi="Calibri" w:cs="Arial"/>
                <w:sz w:val="22"/>
                <w:szCs w:val="22"/>
              </w:rPr>
              <w:fldChar w:fldCharType="begin">
                <w:ffData>
                  <w:name w:val="Text5"/>
                  <w:enabled/>
                  <w:calcOnExit w:val="0"/>
                  <w:textInput/>
                </w:ffData>
              </w:fldChar>
            </w:r>
            <w:r w:rsidRPr="000F0376">
              <w:rPr>
                <w:rFonts w:ascii="Calibri" w:hAnsi="Calibri" w:cs="Arial"/>
                <w:sz w:val="22"/>
                <w:szCs w:val="22"/>
              </w:rPr>
              <w:instrText xml:space="preserve"> FORMTEXT </w:instrText>
            </w:r>
            <w:r w:rsidRPr="000F0376">
              <w:rPr>
                <w:rFonts w:ascii="Calibri" w:hAnsi="Calibri" w:cs="Arial"/>
                <w:sz w:val="22"/>
                <w:szCs w:val="22"/>
              </w:rPr>
            </w:r>
            <w:r w:rsidRPr="000F0376">
              <w:rPr>
                <w:rFonts w:ascii="Calibri" w:hAnsi="Calibri" w:cs="Arial"/>
                <w:sz w:val="22"/>
                <w:szCs w:val="22"/>
              </w:rPr>
              <w:fldChar w:fldCharType="separate"/>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sz w:val="22"/>
                <w:szCs w:val="22"/>
              </w:rPr>
              <w:fldChar w:fldCharType="end"/>
            </w:r>
          </w:p>
        </w:tc>
      </w:tr>
      <w:tr w:rsidR="00086582" w:rsidRPr="000F0376" w:rsidTr="00151AA7">
        <w:tc>
          <w:tcPr>
            <w:tcW w:w="5220" w:type="dxa"/>
          </w:tcPr>
          <w:p w:rsidR="00086582" w:rsidRPr="000F0376" w:rsidRDefault="00086582" w:rsidP="00151AA7">
            <w:pPr>
              <w:spacing w:line="420" w:lineRule="auto"/>
              <w:rPr>
                <w:rFonts w:ascii="Calibri" w:hAnsi="Calibri" w:cs="Arial"/>
                <w:b/>
                <w:sz w:val="22"/>
                <w:szCs w:val="22"/>
                <w:u w:val="single"/>
              </w:rPr>
            </w:pPr>
            <w:r w:rsidRPr="000F0376">
              <w:rPr>
                <w:rFonts w:ascii="Calibri" w:hAnsi="Calibri" w:cs="Arial"/>
                <w:b/>
                <w:sz w:val="22"/>
                <w:szCs w:val="22"/>
              </w:rPr>
              <w:t xml:space="preserve">OFFICE HOURS: </w:t>
            </w:r>
            <w:r w:rsidRPr="000F0376">
              <w:rPr>
                <w:rFonts w:ascii="Calibri" w:hAnsi="Calibri" w:cs="Arial"/>
                <w:noProof/>
                <w:sz w:val="22"/>
                <w:szCs w:val="22"/>
              </w:rPr>
              <w:t xml:space="preserve">     </w:t>
            </w:r>
            <w:r w:rsidRPr="000F0376">
              <w:rPr>
                <w:rFonts w:ascii="Calibri" w:hAnsi="Calibri" w:cs="Arial"/>
                <w:sz w:val="22"/>
                <w:szCs w:val="22"/>
              </w:rPr>
              <w:fldChar w:fldCharType="begin">
                <w:ffData>
                  <w:name w:val="Text5"/>
                  <w:enabled/>
                  <w:calcOnExit w:val="0"/>
                  <w:textInput/>
                </w:ffData>
              </w:fldChar>
            </w:r>
            <w:r w:rsidRPr="000F0376">
              <w:rPr>
                <w:rFonts w:ascii="Calibri" w:hAnsi="Calibri" w:cs="Arial"/>
                <w:sz w:val="22"/>
                <w:szCs w:val="22"/>
              </w:rPr>
              <w:instrText xml:space="preserve"> FORMTEXT </w:instrText>
            </w:r>
            <w:r w:rsidRPr="000F0376">
              <w:rPr>
                <w:rFonts w:ascii="Calibri" w:hAnsi="Calibri" w:cs="Arial"/>
                <w:sz w:val="22"/>
                <w:szCs w:val="22"/>
              </w:rPr>
            </w:r>
            <w:r w:rsidRPr="000F0376">
              <w:rPr>
                <w:rFonts w:ascii="Calibri" w:hAnsi="Calibri" w:cs="Arial"/>
                <w:sz w:val="22"/>
                <w:szCs w:val="22"/>
              </w:rPr>
              <w:fldChar w:fldCharType="separate"/>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sz w:val="22"/>
                <w:szCs w:val="22"/>
              </w:rPr>
              <w:fldChar w:fldCharType="end"/>
            </w:r>
          </w:p>
        </w:tc>
        <w:tc>
          <w:tcPr>
            <w:tcW w:w="5220" w:type="dxa"/>
          </w:tcPr>
          <w:p w:rsidR="00086582" w:rsidRPr="000F0376" w:rsidRDefault="00086582" w:rsidP="00151AA7">
            <w:pPr>
              <w:spacing w:line="420" w:lineRule="auto"/>
              <w:rPr>
                <w:rFonts w:ascii="Calibri" w:hAnsi="Calibri" w:cs="Arial"/>
                <w:b/>
                <w:sz w:val="22"/>
                <w:szCs w:val="22"/>
                <w:u w:val="single"/>
              </w:rPr>
            </w:pPr>
            <w:r w:rsidRPr="000F0376">
              <w:rPr>
                <w:rFonts w:ascii="Calibri" w:hAnsi="Calibri" w:cs="Arial"/>
                <w:b/>
                <w:sz w:val="22"/>
                <w:szCs w:val="22"/>
              </w:rPr>
              <w:t xml:space="preserve">SEMESTER: </w:t>
            </w:r>
            <w:r w:rsidRPr="000F0376">
              <w:rPr>
                <w:rFonts w:ascii="Calibri" w:hAnsi="Calibri" w:cs="Arial"/>
                <w:noProof/>
                <w:sz w:val="22"/>
                <w:szCs w:val="22"/>
              </w:rPr>
              <w:t xml:space="preserve">     </w:t>
            </w:r>
            <w:r w:rsidRPr="000F0376">
              <w:rPr>
                <w:rFonts w:ascii="Calibri" w:hAnsi="Calibri" w:cs="Arial"/>
                <w:sz w:val="22"/>
                <w:szCs w:val="22"/>
              </w:rPr>
              <w:fldChar w:fldCharType="begin">
                <w:ffData>
                  <w:name w:val="Text5"/>
                  <w:enabled/>
                  <w:calcOnExit w:val="0"/>
                  <w:textInput/>
                </w:ffData>
              </w:fldChar>
            </w:r>
            <w:r w:rsidRPr="000F0376">
              <w:rPr>
                <w:rFonts w:ascii="Calibri" w:hAnsi="Calibri" w:cs="Arial"/>
                <w:sz w:val="22"/>
                <w:szCs w:val="22"/>
              </w:rPr>
              <w:instrText xml:space="preserve"> FORMTEXT </w:instrText>
            </w:r>
            <w:r w:rsidRPr="000F0376">
              <w:rPr>
                <w:rFonts w:ascii="Calibri" w:hAnsi="Calibri" w:cs="Arial"/>
                <w:sz w:val="22"/>
                <w:szCs w:val="22"/>
              </w:rPr>
            </w:r>
            <w:r w:rsidRPr="000F0376">
              <w:rPr>
                <w:rFonts w:ascii="Calibri" w:hAnsi="Calibri" w:cs="Arial"/>
                <w:sz w:val="22"/>
                <w:szCs w:val="22"/>
              </w:rPr>
              <w:fldChar w:fldCharType="separate"/>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noProof/>
                <w:sz w:val="22"/>
                <w:szCs w:val="22"/>
              </w:rPr>
              <w:t> </w:t>
            </w:r>
            <w:r w:rsidRPr="000F0376">
              <w:rPr>
                <w:rFonts w:ascii="Calibri" w:hAnsi="Calibri" w:cs="Arial"/>
                <w:sz w:val="22"/>
                <w:szCs w:val="22"/>
              </w:rPr>
              <w:fldChar w:fldCharType="end"/>
            </w:r>
          </w:p>
        </w:tc>
      </w:tr>
    </w:tbl>
    <w:p w:rsidR="00086582" w:rsidRPr="000F0376" w:rsidRDefault="00086582" w:rsidP="00DA66CF">
      <w:pPr>
        <w:rPr>
          <w:rFonts w:ascii="Calibri" w:hAnsi="Calibri" w:cs="Arial"/>
          <w:b/>
          <w:sz w:val="22"/>
          <w:szCs w:val="22"/>
          <w:u w:val="single"/>
        </w:rPr>
      </w:pPr>
    </w:p>
    <w:p w:rsidR="00086582" w:rsidRPr="000F0376" w:rsidRDefault="00086582" w:rsidP="00DA66CF">
      <w:pPr>
        <w:numPr>
          <w:ilvl w:val="0"/>
          <w:numId w:val="1"/>
        </w:numPr>
        <w:tabs>
          <w:tab w:val="left" w:pos="720"/>
        </w:tabs>
        <w:rPr>
          <w:rFonts w:ascii="Calibri" w:hAnsi="Calibri" w:cs="Arial"/>
          <w:b/>
          <w:sz w:val="22"/>
          <w:szCs w:val="22"/>
          <w:u w:val="single"/>
        </w:rPr>
      </w:pPr>
      <w:r w:rsidRPr="000F0376">
        <w:rPr>
          <w:rFonts w:ascii="Calibri" w:hAnsi="Calibri" w:cs="Arial"/>
          <w:b/>
          <w:sz w:val="22"/>
          <w:szCs w:val="22"/>
          <w:u w:val="single"/>
        </w:rPr>
        <w:t>COURSE NUMBER AND TITLE, CATALOG DESCRIPTION, CREDITS:</w:t>
      </w:r>
    </w:p>
    <w:p w:rsidR="00086582" w:rsidRPr="000F0376" w:rsidRDefault="00086582" w:rsidP="00DA66CF">
      <w:pPr>
        <w:ind w:left="1440"/>
        <w:rPr>
          <w:rFonts w:ascii="Calibri" w:hAnsi="Calibri" w:cs="Arial"/>
          <w:b/>
          <w:sz w:val="22"/>
          <w:szCs w:val="22"/>
        </w:rPr>
      </w:pPr>
    </w:p>
    <w:p w:rsidR="00086582" w:rsidRPr="000F0376" w:rsidRDefault="00086582" w:rsidP="00DA66CF">
      <w:pPr>
        <w:widowControl/>
        <w:tabs>
          <w:tab w:val="left" w:pos="720"/>
          <w:tab w:val="left" w:pos="1170"/>
        </w:tabs>
        <w:ind w:firstLine="720"/>
        <w:rPr>
          <w:rFonts w:ascii="Calibri" w:hAnsi="Calibri" w:cs="Arial"/>
          <w:b/>
          <w:sz w:val="22"/>
          <w:szCs w:val="22"/>
        </w:rPr>
      </w:pPr>
      <w:r w:rsidRPr="000F0376">
        <w:rPr>
          <w:rFonts w:ascii="Calibri" w:hAnsi="Calibri" w:cs="Arial"/>
          <w:b/>
          <w:noProof/>
          <w:sz w:val="22"/>
          <w:szCs w:val="22"/>
        </w:rPr>
        <w:t>CJE 1640 INTRODUCTION TO CRIME SCENE TECHNOLOGY</w:t>
      </w:r>
      <w:r w:rsidRPr="000F0376">
        <w:rPr>
          <w:rFonts w:ascii="Calibri" w:hAnsi="Calibri" w:cs="Arial"/>
          <w:b/>
          <w:sz w:val="22"/>
          <w:szCs w:val="22"/>
        </w:rPr>
        <w:t xml:space="preserve">   (</w:t>
      </w:r>
      <w:r w:rsidRPr="000F0376">
        <w:rPr>
          <w:rFonts w:ascii="Calibri" w:hAnsi="Calibri" w:cs="Arial"/>
          <w:b/>
          <w:noProof/>
          <w:sz w:val="22"/>
          <w:szCs w:val="22"/>
        </w:rPr>
        <w:t>3</w:t>
      </w:r>
      <w:r w:rsidRPr="000F0376">
        <w:rPr>
          <w:rFonts w:ascii="Calibri" w:hAnsi="Calibri" w:cs="Arial"/>
          <w:b/>
          <w:sz w:val="22"/>
          <w:szCs w:val="22"/>
        </w:rPr>
        <w:t xml:space="preserve"> CREDITS)</w:t>
      </w:r>
    </w:p>
    <w:p w:rsidR="00086582" w:rsidRPr="000F0376" w:rsidRDefault="00086582" w:rsidP="00DA66CF">
      <w:pPr>
        <w:widowControl/>
        <w:tabs>
          <w:tab w:val="left" w:pos="720"/>
          <w:tab w:val="left" w:pos="1170"/>
        </w:tabs>
        <w:ind w:firstLine="720"/>
        <w:rPr>
          <w:rFonts w:ascii="Calibri" w:hAnsi="Calibri" w:cs="Arial"/>
          <w:b/>
          <w:sz w:val="22"/>
          <w:szCs w:val="22"/>
        </w:rPr>
      </w:pPr>
    </w:p>
    <w:p w:rsidR="00086582" w:rsidRPr="000F0376" w:rsidRDefault="00086582" w:rsidP="00526CBC">
      <w:pPr>
        <w:pStyle w:val="BodyTextIndent2"/>
        <w:widowControl/>
        <w:tabs>
          <w:tab w:val="left" w:pos="720"/>
          <w:tab w:val="left" w:pos="1170"/>
        </w:tabs>
        <w:spacing w:after="0" w:line="240" w:lineRule="auto"/>
        <w:ind w:left="720"/>
        <w:rPr>
          <w:rFonts w:ascii="Calibri" w:hAnsi="Calibri" w:cs="Arial"/>
          <w:sz w:val="22"/>
          <w:szCs w:val="22"/>
        </w:rPr>
      </w:pPr>
      <w:r w:rsidRPr="000F0376">
        <w:rPr>
          <w:rFonts w:ascii="Calibri" w:hAnsi="Calibri" w:cs="Arial"/>
          <w:noProof/>
          <w:sz w:val="22"/>
          <w:szCs w:val="22"/>
        </w:rPr>
        <w:t>This course is a study of the basic scientific techniques used in criminal investigation with special emphasis on the role of the evidence technician in solving crimes. While the more comprehensive facil</w:t>
      </w:r>
      <w:r w:rsidR="00E54C19" w:rsidRPr="000F0376">
        <w:rPr>
          <w:rFonts w:ascii="Calibri" w:hAnsi="Calibri" w:cs="Arial"/>
          <w:noProof/>
          <w:sz w:val="22"/>
          <w:szCs w:val="22"/>
        </w:rPr>
        <w:t>ities of a criminal laboratory are</w:t>
      </w:r>
      <w:r w:rsidRPr="000F0376">
        <w:rPr>
          <w:rFonts w:ascii="Calibri" w:hAnsi="Calibri" w:cs="Arial"/>
          <w:noProof/>
          <w:sz w:val="22"/>
          <w:szCs w:val="22"/>
        </w:rPr>
        <w:t xml:space="preserve"> explored, major attention will be focused on the more limited portable devices available to a small enforcement unit. Pertinent criminal law and Supreme Court interpretations are covered as background materials for the consideration of types of physical evidence.</w:t>
      </w:r>
    </w:p>
    <w:p w:rsidR="00086582" w:rsidRPr="000F0376" w:rsidRDefault="00086582" w:rsidP="00526CBC">
      <w:pPr>
        <w:pStyle w:val="BodyTextIndent2"/>
        <w:widowControl/>
        <w:tabs>
          <w:tab w:val="left" w:pos="720"/>
          <w:tab w:val="left" w:pos="1170"/>
        </w:tabs>
        <w:spacing w:after="0" w:line="240" w:lineRule="auto"/>
        <w:ind w:left="720"/>
        <w:rPr>
          <w:rFonts w:ascii="Calibri" w:hAnsi="Calibri" w:cs="Arial"/>
          <w:sz w:val="22"/>
          <w:szCs w:val="22"/>
        </w:rPr>
      </w:pPr>
    </w:p>
    <w:p w:rsidR="00086582" w:rsidRPr="000F0376" w:rsidRDefault="00086582" w:rsidP="00BE594D">
      <w:pPr>
        <w:numPr>
          <w:ilvl w:val="0"/>
          <w:numId w:val="1"/>
        </w:numPr>
        <w:rPr>
          <w:rFonts w:ascii="Calibri" w:hAnsi="Calibri" w:cs="Arial"/>
          <w:b/>
          <w:sz w:val="22"/>
          <w:szCs w:val="22"/>
        </w:rPr>
      </w:pPr>
      <w:r w:rsidRPr="000F0376">
        <w:rPr>
          <w:rFonts w:ascii="Calibri" w:hAnsi="Calibri" w:cs="Arial"/>
          <w:b/>
          <w:sz w:val="22"/>
          <w:szCs w:val="22"/>
          <w:u w:val="single"/>
        </w:rPr>
        <w:t>PREREQUISITES FOR THIS COURSE:</w:t>
      </w:r>
      <w:r w:rsidRPr="000F0376">
        <w:rPr>
          <w:rFonts w:ascii="Calibri" w:hAnsi="Calibri" w:cs="Arial"/>
          <w:b/>
          <w:sz w:val="22"/>
          <w:szCs w:val="22"/>
        </w:rPr>
        <w:t xml:space="preserve">  </w:t>
      </w:r>
    </w:p>
    <w:p w:rsidR="00086582" w:rsidRPr="000F0376" w:rsidRDefault="00086582" w:rsidP="00DA66CF">
      <w:pPr>
        <w:ind w:left="720"/>
        <w:rPr>
          <w:rFonts w:ascii="Calibri" w:hAnsi="Calibri" w:cs="Arial"/>
          <w:b/>
          <w:sz w:val="22"/>
          <w:szCs w:val="22"/>
        </w:rPr>
      </w:pPr>
    </w:p>
    <w:p w:rsidR="00086582" w:rsidRPr="000F0376" w:rsidRDefault="00086582" w:rsidP="00927493">
      <w:pPr>
        <w:ind w:left="720"/>
        <w:rPr>
          <w:rFonts w:ascii="Calibri" w:hAnsi="Calibri" w:cs="Arial"/>
          <w:sz w:val="22"/>
          <w:szCs w:val="22"/>
        </w:rPr>
      </w:pPr>
      <w:r w:rsidRPr="000F0376">
        <w:rPr>
          <w:rFonts w:ascii="Calibri" w:hAnsi="Calibri" w:cs="Arial"/>
          <w:noProof/>
          <w:sz w:val="22"/>
          <w:szCs w:val="22"/>
        </w:rPr>
        <w:t>None</w:t>
      </w:r>
    </w:p>
    <w:p w:rsidR="00086582" w:rsidRPr="000F0376" w:rsidRDefault="00086582" w:rsidP="00927493">
      <w:pPr>
        <w:ind w:left="720"/>
        <w:rPr>
          <w:rFonts w:ascii="Calibri" w:hAnsi="Calibri" w:cs="Arial"/>
          <w:sz w:val="22"/>
          <w:szCs w:val="22"/>
        </w:rPr>
      </w:pPr>
    </w:p>
    <w:p w:rsidR="00086582" w:rsidRPr="000F0376" w:rsidRDefault="001A038F" w:rsidP="00DA66CF">
      <w:pPr>
        <w:ind w:firstLine="720"/>
        <w:rPr>
          <w:rFonts w:ascii="Calibri" w:hAnsi="Calibri" w:cs="Arial"/>
          <w:sz w:val="22"/>
          <w:szCs w:val="22"/>
        </w:rPr>
      </w:pPr>
      <w:r w:rsidRPr="000F0376">
        <w:rPr>
          <w:rFonts w:ascii="Calibri" w:hAnsi="Calibri" w:cs="Arial"/>
          <w:b/>
          <w:sz w:val="22"/>
          <w:szCs w:val="22"/>
          <w:u w:val="single"/>
        </w:rPr>
        <w:t>CO-REQUISIT</w:t>
      </w:r>
      <w:r w:rsidR="00086582" w:rsidRPr="000F0376">
        <w:rPr>
          <w:rFonts w:ascii="Calibri" w:hAnsi="Calibri" w:cs="Arial"/>
          <w:b/>
          <w:sz w:val="22"/>
          <w:szCs w:val="22"/>
          <w:u w:val="single"/>
        </w:rPr>
        <w:t>ES FOR THIS COURSE:</w:t>
      </w:r>
    </w:p>
    <w:p w:rsidR="00086582" w:rsidRPr="000F0376" w:rsidRDefault="00086582" w:rsidP="00DA66CF">
      <w:pPr>
        <w:ind w:firstLine="720"/>
        <w:rPr>
          <w:rFonts w:ascii="Calibri" w:hAnsi="Calibri" w:cs="Arial"/>
          <w:sz w:val="22"/>
          <w:szCs w:val="22"/>
        </w:rPr>
      </w:pPr>
    </w:p>
    <w:p w:rsidR="00086582" w:rsidRPr="000F0376" w:rsidRDefault="00086582" w:rsidP="00427BDD">
      <w:pPr>
        <w:ind w:left="720"/>
        <w:rPr>
          <w:rFonts w:ascii="Calibri" w:hAnsi="Calibri" w:cs="Arial"/>
          <w:sz w:val="22"/>
          <w:szCs w:val="22"/>
        </w:rPr>
      </w:pPr>
      <w:r w:rsidRPr="000F0376">
        <w:rPr>
          <w:rFonts w:ascii="Calibri" w:hAnsi="Calibri" w:cs="Arial"/>
          <w:noProof/>
          <w:sz w:val="22"/>
          <w:szCs w:val="22"/>
        </w:rPr>
        <w:t>None</w:t>
      </w:r>
    </w:p>
    <w:p w:rsidR="00086582" w:rsidRPr="000F0376" w:rsidRDefault="00086582" w:rsidP="00DA66CF">
      <w:pPr>
        <w:ind w:firstLine="720"/>
        <w:rPr>
          <w:rFonts w:ascii="Calibri" w:hAnsi="Calibri" w:cs="Arial"/>
          <w:sz w:val="22"/>
          <w:szCs w:val="22"/>
        </w:rPr>
      </w:pPr>
    </w:p>
    <w:p w:rsidR="00086582" w:rsidRPr="000F0376" w:rsidRDefault="00086582" w:rsidP="00BE594D">
      <w:pPr>
        <w:numPr>
          <w:ilvl w:val="0"/>
          <w:numId w:val="1"/>
        </w:numPr>
        <w:rPr>
          <w:rFonts w:ascii="Calibri" w:hAnsi="Calibri" w:cs="Arial"/>
          <w:sz w:val="22"/>
          <w:szCs w:val="22"/>
        </w:rPr>
      </w:pPr>
      <w:r w:rsidRPr="000F0376">
        <w:rPr>
          <w:rFonts w:ascii="Calibri" w:hAnsi="Calibri" w:cs="Arial"/>
          <w:b/>
          <w:sz w:val="22"/>
          <w:szCs w:val="22"/>
          <w:u w:val="single"/>
        </w:rPr>
        <w:t>GENERAL COURSE INFORMATION:</w:t>
      </w:r>
      <w:r w:rsidRPr="000F0376">
        <w:rPr>
          <w:rFonts w:ascii="Calibri" w:hAnsi="Calibri" w:cs="Arial"/>
          <w:b/>
          <w:sz w:val="22"/>
          <w:szCs w:val="22"/>
        </w:rPr>
        <w:t xml:space="preserve">  </w:t>
      </w:r>
      <w:r w:rsidRPr="000F0376">
        <w:rPr>
          <w:rFonts w:ascii="Calibri" w:hAnsi="Calibri" w:cs="Arial"/>
          <w:sz w:val="22"/>
          <w:szCs w:val="22"/>
        </w:rPr>
        <w:t>Topic Outline.</w:t>
      </w:r>
    </w:p>
    <w:p w:rsidR="00086582" w:rsidRPr="000F0376" w:rsidRDefault="00086582" w:rsidP="00DA66CF">
      <w:pPr>
        <w:rPr>
          <w:rFonts w:ascii="Calibri" w:hAnsi="Calibri" w:cs="Arial"/>
          <w:b/>
          <w:sz w:val="22"/>
          <w:szCs w:val="22"/>
          <w:u w:val="single"/>
        </w:rPr>
      </w:pPr>
    </w:p>
    <w:p w:rsidR="00086582" w:rsidRPr="000F0376" w:rsidRDefault="00086582" w:rsidP="00C3403C">
      <w:pPr>
        <w:tabs>
          <w:tab w:val="left" w:pos="1080"/>
        </w:tabs>
        <w:ind w:left="1080" w:hanging="360"/>
        <w:rPr>
          <w:rFonts w:ascii="Calibri" w:hAnsi="Calibri" w:cs="Arial"/>
          <w:noProof/>
          <w:sz w:val="22"/>
          <w:szCs w:val="22"/>
        </w:rPr>
      </w:pPr>
      <w:r w:rsidRPr="000F0376">
        <w:rPr>
          <w:rFonts w:ascii="Calibri" w:hAnsi="Calibri" w:cs="Arial"/>
          <w:noProof/>
          <w:sz w:val="22"/>
          <w:szCs w:val="22"/>
        </w:rPr>
        <w:t xml:space="preserve">• </w:t>
      </w:r>
      <w:r w:rsidR="00227F91" w:rsidRPr="000F0376">
        <w:rPr>
          <w:rFonts w:ascii="Calibri" w:hAnsi="Calibri" w:cs="Arial"/>
          <w:noProof/>
          <w:sz w:val="22"/>
          <w:szCs w:val="22"/>
        </w:rPr>
        <w:tab/>
      </w:r>
      <w:r w:rsidRPr="000F0376">
        <w:rPr>
          <w:rFonts w:ascii="Calibri" w:hAnsi="Calibri" w:cs="Arial"/>
          <w:noProof/>
          <w:sz w:val="22"/>
          <w:szCs w:val="22"/>
        </w:rPr>
        <w:t>Crime scene assessment</w:t>
      </w:r>
    </w:p>
    <w:p w:rsidR="00086582" w:rsidRPr="000F0376" w:rsidRDefault="00086582" w:rsidP="00C3403C">
      <w:pPr>
        <w:tabs>
          <w:tab w:val="left" w:pos="1080"/>
        </w:tabs>
        <w:ind w:left="1080" w:hanging="360"/>
        <w:rPr>
          <w:rFonts w:ascii="Calibri" w:hAnsi="Calibri" w:cs="Arial"/>
          <w:noProof/>
          <w:sz w:val="22"/>
          <w:szCs w:val="22"/>
        </w:rPr>
      </w:pPr>
      <w:r w:rsidRPr="000F0376">
        <w:rPr>
          <w:rFonts w:ascii="Calibri" w:hAnsi="Calibri" w:cs="Arial"/>
          <w:noProof/>
          <w:sz w:val="22"/>
          <w:szCs w:val="22"/>
        </w:rPr>
        <w:t xml:space="preserve">• </w:t>
      </w:r>
      <w:r w:rsidR="00227F91" w:rsidRPr="000F0376">
        <w:rPr>
          <w:rFonts w:ascii="Calibri" w:hAnsi="Calibri" w:cs="Arial"/>
          <w:noProof/>
          <w:sz w:val="22"/>
          <w:szCs w:val="22"/>
        </w:rPr>
        <w:tab/>
      </w:r>
      <w:r w:rsidRPr="000F0376">
        <w:rPr>
          <w:rFonts w:ascii="Calibri" w:hAnsi="Calibri" w:cs="Arial"/>
          <w:noProof/>
          <w:sz w:val="22"/>
          <w:szCs w:val="22"/>
        </w:rPr>
        <w:t>Crime scene investigation, including actions of the initial responding officer</w:t>
      </w:r>
    </w:p>
    <w:p w:rsidR="00086582" w:rsidRPr="000F0376" w:rsidRDefault="00086582" w:rsidP="00C3403C">
      <w:pPr>
        <w:tabs>
          <w:tab w:val="left" w:pos="1080"/>
        </w:tabs>
        <w:ind w:left="1080" w:hanging="360"/>
        <w:rPr>
          <w:rFonts w:ascii="Calibri" w:hAnsi="Calibri" w:cs="Arial"/>
          <w:noProof/>
          <w:sz w:val="22"/>
          <w:szCs w:val="22"/>
        </w:rPr>
      </w:pPr>
      <w:r w:rsidRPr="000F0376">
        <w:rPr>
          <w:rFonts w:ascii="Calibri" w:hAnsi="Calibri" w:cs="Arial"/>
          <w:noProof/>
          <w:sz w:val="22"/>
          <w:szCs w:val="22"/>
        </w:rPr>
        <w:t xml:space="preserve">• </w:t>
      </w:r>
      <w:r w:rsidR="00227F91" w:rsidRPr="000F0376">
        <w:rPr>
          <w:rFonts w:ascii="Calibri" w:hAnsi="Calibri" w:cs="Arial"/>
          <w:noProof/>
          <w:sz w:val="22"/>
          <w:szCs w:val="22"/>
        </w:rPr>
        <w:tab/>
      </w:r>
      <w:r w:rsidRPr="000F0376">
        <w:rPr>
          <w:rFonts w:ascii="Calibri" w:hAnsi="Calibri" w:cs="Arial"/>
          <w:noProof/>
          <w:sz w:val="22"/>
          <w:szCs w:val="22"/>
        </w:rPr>
        <w:t>Basic crime scene processing</w:t>
      </w:r>
    </w:p>
    <w:p w:rsidR="00086582" w:rsidRPr="000F0376" w:rsidRDefault="00086582" w:rsidP="00C3403C">
      <w:pPr>
        <w:tabs>
          <w:tab w:val="left" w:pos="1080"/>
        </w:tabs>
        <w:ind w:left="1080" w:hanging="360"/>
        <w:rPr>
          <w:rFonts w:ascii="Calibri" w:hAnsi="Calibri" w:cs="Arial"/>
          <w:noProof/>
          <w:sz w:val="22"/>
          <w:szCs w:val="22"/>
        </w:rPr>
      </w:pPr>
      <w:r w:rsidRPr="000F0376">
        <w:rPr>
          <w:rFonts w:ascii="Calibri" w:hAnsi="Calibri" w:cs="Arial"/>
          <w:noProof/>
          <w:sz w:val="22"/>
          <w:szCs w:val="22"/>
        </w:rPr>
        <w:t xml:space="preserve">• </w:t>
      </w:r>
      <w:r w:rsidR="00227F91" w:rsidRPr="000F0376">
        <w:rPr>
          <w:rFonts w:ascii="Calibri" w:hAnsi="Calibri" w:cs="Arial"/>
          <w:noProof/>
          <w:sz w:val="22"/>
          <w:szCs w:val="22"/>
        </w:rPr>
        <w:tab/>
      </w:r>
      <w:r w:rsidRPr="000F0376">
        <w:rPr>
          <w:rFonts w:ascii="Calibri" w:hAnsi="Calibri" w:cs="Arial"/>
          <w:noProof/>
          <w:sz w:val="22"/>
          <w:szCs w:val="22"/>
        </w:rPr>
        <w:t>Sketching, mapping, notes and reports</w:t>
      </w:r>
    </w:p>
    <w:p w:rsidR="00086582" w:rsidRPr="000F0376" w:rsidRDefault="00086582" w:rsidP="00C3403C">
      <w:pPr>
        <w:tabs>
          <w:tab w:val="left" w:pos="1080"/>
        </w:tabs>
        <w:ind w:left="1080" w:hanging="360"/>
        <w:rPr>
          <w:rFonts w:ascii="Calibri" w:hAnsi="Calibri" w:cs="Arial"/>
          <w:noProof/>
          <w:sz w:val="22"/>
          <w:szCs w:val="22"/>
        </w:rPr>
      </w:pPr>
      <w:r w:rsidRPr="000F0376">
        <w:rPr>
          <w:rFonts w:ascii="Calibri" w:hAnsi="Calibri" w:cs="Arial"/>
          <w:noProof/>
          <w:sz w:val="22"/>
          <w:szCs w:val="22"/>
        </w:rPr>
        <w:t xml:space="preserve">• </w:t>
      </w:r>
      <w:r w:rsidR="00227F91" w:rsidRPr="000F0376">
        <w:rPr>
          <w:rFonts w:ascii="Calibri" w:hAnsi="Calibri" w:cs="Arial"/>
          <w:noProof/>
          <w:sz w:val="22"/>
          <w:szCs w:val="22"/>
        </w:rPr>
        <w:tab/>
      </w:r>
      <w:r w:rsidRPr="000F0376">
        <w:rPr>
          <w:rFonts w:ascii="Calibri" w:hAnsi="Calibri" w:cs="Arial"/>
          <w:noProof/>
          <w:sz w:val="22"/>
          <w:szCs w:val="22"/>
        </w:rPr>
        <w:t>The use of scientific aids in solving crimes</w:t>
      </w:r>
    </w:p>
    <w:p w:rsidR="00086582" w:rsidRPr="000F0376" w:rsidRDefault="00086582" w:rsidP="00C3403C">
      <w:pPr>
        <w:tabs>
          <w:tab w:val="left" w:pos="1080"/>
        </w:tabs>
        <w:ind w:left="1080" w:hanging="360"/>
        <w:rPr>
          <w:rFonts w:ascii="Calibri" w:hAnsi="Calibri" w:cs="Arial"/>
          <w:noProof/>
          <w:sz w:val="22"/>
          <w:szCs w:val="22"/>
        </w:rPr>
      </w:pPr>
      <w:r w:rsidRPr="000F0376">
        <w:rPr>
          <w:rFonts w:ascii="Calibri" w:hAnsi="Calibri" w:cs="Arial"/>
          <w:noProof/>
          <w:sz w:val="22"/>
          <w:szCs w:val="22"/>
        </w:rPr>
        <w:t xml:space="preserve">• </w:t>
      </w:r>
      <w:r w:rsidR="00227F91" w:rsidRPr="000F0376">
        <w:rPr>
          <w:rFonts w:ascii="Calibri" w:hAnsi="Calibri" w:cs="Arial"/>
          <w:noProof/>
          <w:sz w:val="22"/>
          <w:szCs w:val="22"/>
        </w:rPr>
        <w:tab/>
      </w:r>
      <w:r w:rsidRPr="000F0376">
        <w:rPr>
          <w:rFonts w:ascii="Calibri" w:hAnsi="Calibri" w:cs="Arial"/>
          <w:noProof/>
          <w:sz w:val="22"/>
          <w:szCs w:val="22"/>
        </w:rPr>
        <w:t xml:space="preserve">Utilization of physical evidence </w:t>
      </w:r>
    </w:p>
    <w:p w:rsidR="00086582" w:rsidRPr="000F0376" w:rsidRDefault="00086582" w:rsidP="004E0BC8">
      <w:pPr>
        <w:tabs>
          <w:tab w:val="left" w:pos="1080"/>
        </w:tabs>
        <w:ind w:left="1080" w:hanging="360"/>
        <w:rPr>
          <w:rFonts w:ascii="Calibri" w:hAnsi="Calibri" w:cs="Arial"/>
          <w:sz w:val="22"/>
          <w:szCs w:val="22"/>
        </w:rPr>
      </w:pPr>
    </w:p>
    <w:p w:rsidR="00FA140B" w:rsidRPr="00BA3BB9" w:rsidRDefault="00FA140B" w:rsidP="00FA140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A140B" w:rsidRDefault="00FA140B" w:rsidP="00FA140B">
      <w:pPr>
        <w:rPr>
          <w:rFonts w:ascii="Calibri" w:hAnsi="Calibri" w:cs="Arial"/>
          <w:b/>
          <w:sz w:val="22"/>
          <w:szCs w:val="22"/>
          <w:u w:val="single"/>
        </w:rPr>
      </w:pPr>
    </w:p>
    <w:p w:rsidR="00FA140B" w:rsidRPr="009A197E" w:rsidRDefault="00FA140B" w:rsidP="00FA140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A140B" w:rsidRPr="009A197E" w:rsidRDefault="00FA140B" w:rsidP="00FA140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A140B" w:rsidRPr="009A197E" w:rsidRDefault="00FA140B" w:rsidP="00FA14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A140B" w:rsidRPr="009A197E" w:rsidRDefault="00FA140B" w:rsidP="00FA140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A140B" w:rsidRPr="009A197E" w:rsidRDefault="00FA140B" w:rsidP="00FA140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A140B" w:rsidRPr="009A197E" w:rsidRDefault="00FA140B" w:rsidP="00FA140B">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FA140B" w:rsidRPr="009A197E" w:rsidRDefault="00FA140B" w:rsidP="00FA140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A140B" w:rsidRDefault="00FA140B" w:rsidP="00FA14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A140B" w:rsidRDefault="00FA140B" w:rsidP="00FA140B">
      <w:pPr>
        <w:ind w:left="720"/>
        <w:rPr>
          <w:rFonts w:ascii="Garamond" w:hAnsi="Garamond"/>
          <w:color w:val="000000"/>
          <w:sz w:val="22"/>
          <w:szCs w:val="22"/>
        </w:rPr>
      </w:pPr>
    </w:p>
    <w:p w:rsidR="00FA140B" w:rsidRPr="0036367B" w:rsidRDefault="00FA140B" w:rsidP="00FA140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A140B" w:rsidRPr="0036367B" w:rsidRDefault="00FA140B" w:rsidP="00FA140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A140B" w:rsidRPr="0036367B" w:rsidRDefault="00FA140B" w:rsidP="00FA140B">
      <w:pPr>
        <w:shd w:val="clear" w:color="auto" w:fill="FFFFFF"/>
        <w:rPr>
          <w:rFonts w:ascii="Calibri" w:hAnsi="Calibri"/>
          <w:color w:val="000000"/>
          <w:sz w:val="22"/>
          <w:szCs w:val="24"/>
        </w:rPr>
      </w:pPr>
      <w:r w:rsidRPr="0036367B">
        <w:rPr>
          <w:rFonts w:ascii="Calibri" w:hAnsi="Calibri"/>
          <w:color w:val="000000"/>
          <w:sz w:val="22"/>
          <w:szCs w:val="24"/>
        </w:rPr>
        <w:t> </w:t>
      </w:r>
    </w:p>
    <w:p w:rsidR="00FA140B" w:rsidRPr="0036367B" w:rsidRDefault="00FA140B" w:rsidP="00FA140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A140B">
        <w:rPr>
          <w:rFonts w:ascii="Calibri" w:hAnsi="Calibri"/>
          <w:b/>
          <w:color w:val="000000"/>
          <w:sz w:val="22"/>
          <w:szCs w:val="24"/>
        </w:rPr>
        <w:t>Evaluate</w:t>
      </w:r>
    </w:p>
    <w:p w:rsidR="00FA140B" w:rsidRPr="0036367B" w:rsidRDefault="00FA140B" w:rsidP="00FA140B">
      <w:pPr>
        <w:shd w:val="clear" w:color="auto" w:fill="FFFFFF"/>
        <w:rPr>
          <w:rFonts w:ascii="Calibri" w:hAnsi="Calibri"/>
          <w:color w:val="000000"/>
          <w:sz w:val="22"/>
          <w:szCs w:val="24"/>
        </w:rPr>
      </w:pPr>
    </w:p>
    <w:p w:rsidR="00FA140B" w:rsidRPr="0036367B" w:rsidRDefault="00FA140B" w:rsidP="00FA140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A140B" w:rsidRDefault="00FA140B" w:rsidP="00FA140B">
      <w:pPr>
        <w:shd w:val="clear" w:color="auto" w:fill="FFFFFF"/>
        <w:rPr>
          <w:rFonts w:ascii="Calibri" w:hAnsi="Calibri"/>
          <w:color w:val="000000"/>
          <w:sz w:val="22"/>
          <w:szCs w:val="22"/>
        </w:rPr>
      </w:pPr>
    </w:p>
    <w:p w:rsidR="00FA140B" w:rsidRPr="001D0534" w:rsidRDefault="00FA140B" w:rsidP="00FA140B">
      <w:pPr>
        <w:numPr>
          <w:ilvl w:val="0"/>
          <w:numId w:val="4"/>
        </w:numPr>
        <w:shd w:val="clear" w:color="auto" w:fill="FFFFFF"/>
        <w:rPr>
          <w:rFonts w:ascii="Calibri" w:hAnsi="Calibri" w:cs="Calibri"/>
          <w:sz w:val="22"/>
        </w:rPr>
      </w:pPr>
      <w:r w:rsidRPr="001D0534">
        <w:rPr>
          <w:rFonts w:ascii="Calibri" w:hAnsi="Calibri" w:cs="Calibri"/>
          <w:sz w:val="22"/>
        </w:rPr>
        <w:t xml:space="preserve">02.01 Demonstrate knowledge of the methodology used in crime scene recording and classifying physical evidence. </w:t>
      </w:r>
    </w:p>
    <w:p w:rsidR="00FA140B" w:rsidRPr="001D0534" w:rsidRDefault="00FA140B" w:rsidP="00FA140B">
      <w:pPr>
        <w:shd w:val="clear" w:color="auto" w:fill="FFFFFF"/>
        <w:rPr>
          <w:rFonts w:ascii="Calibri" w:hAnsi="Calibri" w:cs="Calibri"/>
          <w:color w:val="000000"/>
          <w:sz w:val="20"/>
          <w:szCs w:val="22"/>
        </w:rPr>
      </w:pPr>
    </w:p>
    <w:p w:rsidR="00FA140B" w:rsidRDefault="00FA140B" w:rsidP="00FA140B">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A140B" w:rsidRDefault="00FA140B" w:rsidP="00FA140B">
      <w:pPr>
        <w:shd w:val="clear" w:color="auto" w:fill="FFFFFF"/>
        <w:ind w:left="720"/>
        <w:rPr>
          <w:rFonts w:ascii="Calibri" w:hAnsi="Calibri"/>
          <w:b/>
          <w:color w:val="000000"/>
          <w:sz w:val="22"/>
          <w:szCs w:val="24"/>
        </w:rPr>
      </w:pPr>
    </w:p>
    <w:p w:rsidR="00FA140B" w:rsidRPr="0036367B" w:rsidRDefault="00FA140B" w:rsidP="00FA140B">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FA140B" w:rsidRPr="0036367B" w:rsidRDefault="00FA140B" w:rsidP="00FA140B">
      <w:pPr>
        <w:shd w:val="clear" w:color="auto" w:fill="FFFFFF"/>
        <w:rPr>
          <w:rFonts w:ascii="Calibri" w:hAnsi="Calibri"/>
          <w:color w:val="000000"/>
          <w:sz w:val="22"/>
          <w:szCs w:val="24"/>
        </w:rPr>
      </w:pPr>
    </w:p>
    <w:p w:rsidR="00FA140B" w:rsidRDefault="00FA140B" w:rsidP="00FA140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A140B" w:rsidRDefault="00FA140B" w:rsidP="00FA140B">
      <w:pPr>
        <w:shd w:val="clear" w:color="auto" w:fill="FFFFFF"/>
        <w:rPr>
          <w:rFonts w:ascii="Calibri" w:hAnsi="Calibri"/>
          <w:color w:val="000000"/>
          <w:sz w:val="22"/>
          <w:szCs w:val="24"/>
        </w:rPr>
      </w:pPr>
    </w:p>
    <w:p w:rsidR="00FA140B" w:rsidRPr="001D0534" w:rsidRDefault="00FA140B" w:rsidP="00FA140B">
      <w:pPr>
        <w:numPr>
          <w:ilvl w:val="0"/>
          <w:numId w:val="4"/>
        </w:numPr>
        <w:shd w:val="clear" w:color="auto" w:fill="FFFFFF"/>
        <w:rPr>
          <w:rFonts w:ascii="Calibri" w:hAnsi="Calibri" w:cs="Calibri"/>
          <w:color w:val="000000"/>
          <w:sz w:val="22"/>
          <w:szCs w:val="22"/>
        </w:rPr>
      </w:pPr>
      <w:r w:rsidRPr="001D0534">
        <w:rPr>
          <w:rFonts w:ascii="Calibri" w:hAnsi="Calibri" w:cs="Calibri"/>
          <w:sz w:val="22"/>
          <w:szCs w:val="22"/>
        </w:rPr>
        <w:t>02.03 Develop an understanding of the concepts of crime scene procedures.</w:t>
      </w:r>
    </w:p>
    <w:p w:rsidR="00FA140B" w:rsidRPr="001D0534" w:rsidRDefault="00FA140B" w:rsidP="00FA140B">
      <w:pPr>
        <w:shd w:val="clear" w:color="auto" w:fill="FFFFFF"/>
        <w:rPr>
          <w:rFonts w:ascii="Calibri" w:hAnsi="Calibri" w:cs="Calibri"/>
          <w:sz w:val="22"/>
          <w:szCs w:val="22"/>
        </w:rPr>
      </w:pPr>
    </w:p>
    <w:p w:rsidR="00FA140B" w:rsidRPr="001D0534" w:rsidRDefault="00FA140B" w:rsidP="00FA140B">
      <w:pPr>
        <w:shd w:val="clear" w:color="auto" w:fill="FFFFFF"/>
        <w:ind w:left="720" w:firstLine="30"/>
        <w:rPr>
          <w:rFonts w:ascii="Calibri" w:hAnsi="Calibri" w:cs="Calibri"/>
          <w:b/>
          <w:sz w:val="22"/>
          <w:szCs w:val="22"/>
        </w:rPr>
      </w:pPr>
      <w:r w:rsidRPr="001D0534">
        <w:rPr>
          <w:rFonts w:ascii="Calibri" w:hAnsi="Calibri" w:cs="Calibri"/>
          <w:b/>
          <w:color w:val="000000"/>
          <w:sz w:val="22"/>
          <w:szCs w:val="22"/>
        </w:rPr>
        <w:t>B</w:t>
      </w:r>
      <w:r w:rsidRPr="001D0534">
        <w:rPr>
          <w:rFonts w:ascii="Calibri" w:hAnsi="Calibri" w:cs="Calibri"/>
          <w:b/>
          <w:color w:val="000000"/>
          <w:sz w:val="22"/>
          <w:szCs w:val="22"/>
        </w:rPr>
        <w:t>.</w:t>
      </w:r>
      <w:r w:rsidRPr="001D0534">
        <w:rPr>
          <w:rFonts w:ascii="Calibri" w:hAnsi="Calibri" w:cs="Calibri"/>
          <w:color w:val="000000"/>
          <w:sz w:val="22"/>
          <w:szCs w:val="22"/>
        </w:rPr>
        <w:t xml:space="preserve"> </w:t>
      </w:r>
      <w:r w:rsidRPr="001D0534">
        <w:rPr>
          <w:rFonts w:ascii="Calibri" w:hAnsi="Calibri" w:cs="Calibri"/>
          <w:b/>
          <w:sz w:val="22"/>
          <w:szCs w:val="22"/>
        </w:rPr>
        <w:t>Other Course Objectives/Standards</w:t>
      </w:r>
    </w:p>
    <w:p w:rsidR="00FA140B" w:rsidRPr="001D0534" w:rsidRDefault="00FA140B" w:rsidP="00FA140B">
      <w:pPr>
        <w:shd w:val="clear" w:color="auto" w:fill="FFFFFF"/>
        <w:ind w:firstLine="30"/>
        <w:rPr>
          <w:rFonts w:ascii="Calibri" w:hAnsi="Calibri" w:cs="Calibri"/>
          <w:sz w:val="22"/>
          <w:szCs w:val="22"/>
        </w:rPr>
      </w:pPr>
    </w:p>
    <w:p w:rsidR="00FA140B" w:rsidRPr="001D0534" w:rsidRDefault="00FA140B" w:rsidP="00FA140B">
      <w:pPr>
        <w:pStyle w:val="Default"/>
        <w:numPr>
          <w:ilvl w:val="0"/>
          <w:numId w:val="4"/>
        </w:numPr>
        <w:rPr>
          <w:bCs/>
          <w:sz w:val="22"/>
          <w:szCs w:val="22"/>
        </w:rPr>
      </w:pPr>
      <w:r w:rsidRPr="001D0534">
        <w:rPr>
          <w:bCs/>
          <w:sz w:val="22"/>
          <w:szCs w:val="22"/>
        </w:rPr>
        <w:t xml:space="preserve">02.0 Demonstrate knowledge of collection and development of evidence. (Program Outcome) The student will be able to: </w:t>
      </w:r>
    </w:p>
    <w:p w:rsidR="00FA140B" w:rsidRPr="001D0534" w:rsidRDefault="00FA140B" w:rsidP="00FA140B">
      <w:pPr>
        <w:pStyle w:val="Default"/>
        <w:numPr>
          <w:ilvl w:val="0"/>
          <w:numId w:val="4"/>
        </w:numPr>
        <w:rPr>
          <w:sz w:val="22"/>
          <w:szCs w:val="22"/>
        </w:rPr>
      </w:pPr>
      <w:r w:rsidRPr="001D0534">
        <w:rPr>
          <w:sz w:val="22"/>
          <w:szCs w:val="22"/>
        </w:rPr>
        <w:t xml:space="preserve">02.02 Demonstrate abilities and skills needed in applying basic principles of crime scene investigation. </w:t>
      </w:r>
    </w:p>
    <w:p w:rsidR="00FA140B" w:rsidRPr="001D0534" w:rsidRDefault="00FA140B" w:rsidP="00FA140B">
      <w:pPr>
        <w:pStyle w:val="Default"/>
        <w:numPr>
          <w:ilvl w:val="0"/>
          <w:numId w:val="4"/>
        </w:numPr>
        <w:rPr>
          <w:sz w:val="22"/>
          <w:szCs w:val="22"/>
        </w:rPr>
      </w:pPr>
      <w:r w:rsidRPr="001D0534">
        <w:rPr>
          <w:sz w:val="22"/>
          <w:szCs w:val="22"/>
        </w:rPr>
        <w:t xml:space="preserve">02.04 Demonstrate knowledge and skill in specialized crime scene procedures. </w:t>
      </w:r>
    </w:p>
    <w:p w:rsidR="00FA140B" w:rsidRPr="001D0534" w:rsidRDefault="00FA140B" w:rsidP="00FA140B">
      <w:pPr>
        <w:pStyle w:val="Default"/>
        <w:numPr>
          <w:ilvl w:val="0"/>
          <w:numId w:val="4"/>
        </w:numPr>
        <w:rPr>
          <w:sz w:val="22"/>
          <w:szCs w:val="22"/>
        </w:rPr>
      </w:pPr>
      <w:r w:rsidRPr="001D0534">
        <w:rPr>
          <w:sz w:val="22"/>
          <w:szCs w:val="22"/>
        </w:rPr>
        <w:t xml:space="preserve">02.05 Demonstrate ability to prepare crime scene related documents. </w:t>
      </w:r>
    </w:p>
    <w:p w:rsidR="00FA140B" w:rsidRPr="001D0534" w:rsidRDefault="00FA140B" w:rsidP="00FA140B">
      <w:pPr>
        <w:pStyle w:val="Default"/>
        <w:numPr>
          <w:ilvl w:val="0"/>
          <w:numId w:val="4"/>
        </w:numPr>
        <w:rPr>
          <w:sz w:val="22"/>
          <w:szCs w:val="22"/>
        </w:rPr>
      </w:pPr>
      <w:r w:rsidRPr="001D0534">
        <w:rPr>
          <w:sz w:val="22"/>
          <w:szCs w:val="22"/>
        </w:rPr>
        <w:t xml:space="preserve">02.06 Demonstrate ability to coordinate a crime scene investigation with other investigative personnel and agencies. </w:t>
      </w:r>
    </w:p>
    <w:p w:rsidR="00FA140B" w:rsidRPr="001D0534" w:rsidRDefault="00FA140B" w:rsidP="00FA140B">
      <w:pPr>
        <w:pStyle w:val="Default"/>
        <w:numPr>
          <w:ilvl w:val="0"/>
          <w:numId w:val="4"/>
        </w:numPr>
        <w:rPr>
          <w:bCs/>
          <w:sz w:val="22"/>
          <w:szCs w:val="22"/>
        </w:rPr>
      </w:pPr>
      <w:r w:rsidRPr="001D0534">
        <w:rPr>
          <w:bCs/>
          <w:sz w:val="22"/>
          <w:szCs w:val="22"/>
        </w:rPr>
        <w:t>02.07 Demonstrate knowledge of the capabilities of a full-service crime lab.</w:t>
      </w:r>
    </w:p>
    <w:p w:rsidR="00FA140B" w:rsidRPr="001D0534" w:rsidRDefault="00FA140B" w:rsidP="00FA140B">
      <w:pPr>
        <w:pStyle w:val="Default"/>
        <w:numPr>
          <w:ilvl w:val="0"/>
          <w:numId w:val="4"/>
        </w:numPr>
        <w:rPr>
          <w:bCs/>
          <w:sz w:val="22"/>
          <w:szCs w:val="22"/>
        </w:rPr>
      </w:pPr>
      <w:r w:rsidRPr="001D0534">
        <w:rPr>
          <w:bCs/>
          <w:sz w:val="22"/>
          <w:szCs w:val="22"/>
        </w:rPr>
        <w:t>02.08 Demonstrate knowledge of the chain of custody of evidence and submission protocols.</w:t>
      </w:r>
    </w:p>
    <w:p w:rsidR="00FA140B" w:rsidRPr="001D0534" w:rsidRDefault="00FA140B" w:rsidP="00FA140B">
      <w:pPr>
        <w:pStyle w:val="Default"/>
        <w:numPr>
          <w:ilvl w:val="0"/>
          <w:numId w:val="4"/>
        </w:numPr>
        <w:rPr>
          <w:bCs/>
          <w:sz w:val="22"/>
          <w:szCs w:val="22"/>
        </w:rPr>
      </w:pPr>
      <w:r w:rsidRPr="001D0534">
        <w:rPr>
          <w:bCs/>
          <w:sz w:val="22"/>
          <w:szCs w:val="22"/>
        </w:rPr>
        <w:t>02.09 Demonstrate knowledge of appropriate comparison standards.</w:t>
      </w:r>
    </w:p>
    <w:p w:rsidR="00FA140B" w:rsidRPr="001D0534" w:rsidRDefault="00FA140B" w:rsidP="00FA140B">
      <w:pPr>
        <w:pStyle w:val="Default"/>
        <w:numPr>
          <w:ilvl w:val="0"/>
          <w:numId w:val="4"/>
        </w:numPr>
        <w:rPr>
          <w:sz w:val="22"/>
          <w:szCs w:val="22"/>
        </w:rPr>
      </w:pPr>
      <w:r w:rsidRPr="001D0534">
        <w:rPr>
          <w:sz w:val="22"/>
          <w:szCs w:val="22"/>
        </w:rPr>
        <w:t>02.10 Demonstrate knowledge of the testing of biological evidence.</w:t>
      </w:r>
    </w:p>
    <w:p w:rsidR="00FA140B" w:rsidRPr="001D0534" w:rsidRDefault="00FA140B" w:rsidP="00FA140B">
      <w:pPr>
        <w:pStyle w:val="Default"/>
        <w:numPr>
          <w:ilvl w:val="0"/>
          <w:numId w:val="4"/>
        </w:numPr>
        <w:rPr>
          <w:sz w:val="22"/>
          <w:szCs w:val="22"/>
        </w:rPr>
      </w:pPr>
      <w:r w:rsidRPr="001D0534">
        <w:rPr>
          <w:sz w:val="22"/>
          <w:szCs w:val="22"/>
        </w:rPr>
        <w:t>02.11 Demonstrate knowledge of the collection methods of biological evidence.</w:t>
      </w:r>
    </w:p>
    <w:p w:rsidR="00FA140B" w:rsidRPr="001D0534" w:rsidRDefault="00FA140B" w:rsidP="00FA140B">
      <w:pPr>
        <w:pStyle w:val="Default"/>
        <w:numPr>
          <w:ilvl w:val="0"/>
          <w:numId w:val="4"/>
        </w:numPr>
        <w:rPr>
          <w:sz w:val="22"/>
          <w:szCs w:val="22"/>
        </w:rPr>
      </w:pPr>
      <w:r w:rsidRPr="001D0534">
        <w:rPr>
          <w:sz w:val="22"/>
          <w:szCs w:val="22"/>
        </w:rPr>
        <w:t>02.12 Demonstrate knowledge of the understanding of autopsy evidence collection.</w:t>
      </w:r>
    </w:p>
    <w:p w:rsidR="00FA140B" w:rsidRPr="001D0534" w:rsidRDefault="00FA140B" w:rsidP="00FA140B">
      <w:pPr>
        <w:pStyle w:val="Default"/>
        <w:numPr>
          <w:ilvl w:val="0"/>
          <w:numId w:val="4"/>
        </w:numPr>
        <w:rPr>
          <w:sz w:val="22"/>
          <w:szCs w:val="22"/>
        </w:rPr>
      </w:pPr>
      <w:r w:rsidRPr="001D0534">
        <w:rPr>
          <w:sz w:val="22"/>
          <w:szCs w:val="22"/>
        </w:rPr>
        <w:t>02.13 Demonstrate ability to determine appropriate collection, preserving, marking, and packaging methods of crime scene evidence.</w:t>
      </w:r>
    </w:p>
    <w:p w:rsidR="00FA140B" w:rsidRPr="009569DF" w:rsidRDefault="00FA140B" w:rsidP="00FA140B">
      <w:pPr>
        <w:shd w:val="clear" w:color="auto" w:fill="FFFFFF"/>
        <w:ind w:left="720"/>
        <w:rPr>
          <w:rFonts w:ascii="Calibri" w:hAnsi="Calibri"/>
          <w:b/>
          <w:color w:val="000000"/>
          <w:sz w:val="22"/>
          <w:szCs w:val="24"/>
        </w:rPr>
      </w:pPr>
    </w:p>
    <w:p w:rsidR="00086582" w:rsidRPr="000F0376" w:rsidRDefault="00086582" w:rsidP="00BE594D">
      <w:pPr>
        <w:numPr>
          <w:ilvl w:val="0"/>
          <w:numId w:val="3"/>
        </w:numPr>
        <w:rPr>
          <w:rFonts w:ascii="Calibri" w:hAnsi="Calibri" w:cs="Arial"/>
          <w:sz w:val="22"/>
          <w:szCs w:val="22"/>
        </w:rPr>
      </w:pPr>
      <w:r w:rsidRPr="000F0376">
        <w:rPr>
          <w:rFonts w:ascii="Calibri" w:hAnsi="Calibri" w:cs="Arial"/>
          <w:b/>
          <w:sz w:val="22"/>
          <w:szCs w:val="22"/>
          <w:u w:val="single"/>
        </w:rPr>
        <w:t>DISTRICT-WIDE POLICIES:</w:t>
      </w:r>
    </w:p>
    <w:p w:rsidR="00086582" w:rsidRPr="000F0376" w:rsidRDefault="00086582" w:rsidP="00DA66CF">
      <w:pPr>
        <w:tabs>
          <w:tab w:val="left" w:pos="720"/>
        </w:tabs>
        <w:ind w:left="720"/>
        <w:rPr>
          <w:rFonts w:ascii="Calibri" w:hAnsi="Calibri" w:cs="Arial"/>
          <w:sz w:val="22"/>
          <w:szCs w:val="22"/>
        </w:rPr>
      </w:pPr>
    </w:p>
    <w:p w:rsidR="00086582" w:rsidRPr="000F0376" w:rsidRDefault="00086582" w:rsidP="00DA66CF">
      <w:pPr>
        <w:ind w:left="720"/>
        <w:rPr>
          <w:rFonts w:ascii="Calibri" w:hAnsi="Calibri" w:cs="Arial"/>
          <w:b/>
          <w:bCs/>
          <w:iCs/>
          <w:caps/>
          <w:sz w:val="22"/>
          <w:szCs w:val="22"/>
        </w:rPr>
      </w:pPr>
      <w:r w:rsidRPr="000F0376">
        <w:rPr>
          <w:rFonts w:ascii="Calibri" w:hAnsi="Calibri" w:cs="Arial"/>
          <w:b/>
          <w:bCs/>
          <w:iCs/>
          <w:caps/>
          <w:sz w:val="22"/>
          <w:szCs w:val="22"/>
        </w:rPr>
        <w:t>Programs for Students with Disabilities</w:t>
      </w:r>
    </w:p>
    <w:p w:rsidR="00A444AD" w:rsidRPr="000F0376" w:rsidRDefault="008A327D" w:rsidP="00A444AD">
      <w:pPr>
        <w:tabs>
          <w:tab w:val="left" w:pos="720"/>
        </w:tabs>
        <w:ind w:left="720"/>
        <w:rPr>
          <w:rFonts w:ascii="Calibri" w:hAnsi="Calibri" w:cs="Arial"/>
          <w:bCs/>
          <w:iCs/>
          <w:sz w:val="22"/>
          <w:szCs w:val="22"/>
        </w:rPr>
      </w:pPr>
      <w:r w:rsidRPr="000F0376">
        <w:rPr>
          <w:rFonts w:ascii="Calibri" w:hAnsi="Calibri" w:cs="Arial"/>
          <w:bCs/>
          <w:iCs/>
          <w:sz w:val="22"/>
          <w:szCs w:val="22"/>
        </w:rPr>
        <w:t xml:space="preserve">Florida SouthWestern State College, in accordance with the Americans with Disabilities Act and the </w:t>
      </w:r>
      <w:r w:rsidRPr="000F0376">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F0376">
          <w:rPr>
            <w:rStyle w:val="Hyperlink"/>
            <w:rFonts w:ascii="Calibri" w:hAnsi="Calibri" w:cs="Arial"/>
            <w:bCs/>
            <w:iCs/>
            <w:sz w:val="22"/>
            <w:szCs w:val="22"/>
          </w:rPr>
          <w:t>http://www.fsw.edu/adaptiveservices</w:t>
        </w:r>
      </w:hyperlink>
      <w:r w:rsidRPr="000F0376">
        <w:rPr>
          <w:rFonts w:ascii="Calibri" w:hAnsi="Calibri" w:cs="Arial"/>
          <w:bCs/>
          <w:iCs/>
          <w:sz w:val="22"/>
          <w:szCs w:val="22"/>
        </w:rPr>
        <w:t>.</w:t>
      </w:r>
    </w:p>
    <w:p w:rsidR="000053E9" w:rsidRPr="000F0376" w:rsidRDefault="000053E9" w:rsidP="00A444AD">
      <w:pPr>
        <w:tabs>
          <w:tab w:val="left" w:pos="720"/>
        </w:tabs>
        <w:ind w:left="720"/>
        <w:rPr>
          <w:rFonts w:ascii="Calibri" w:hAnsi="Calibri" w:cs="Arial"/>
          <w:bCs/>
          <w:iCs/>
          <w:sz w:val="22"/>
          <w:szCs w:val="22"/>
        </w:rPr>
      </w:pPr>
    </w:p>
    <w:p w:rsidR="000053E9" w:rsidRPr="000F0376" w:rsidRDefault="000053E9" w:rsidP="000053E9">
      <w:pPr>
        <w:ind w:left="720"/>
        <w:rPr>
          <w:rFonts w:ascii="Calibri" w:hAnsi="Calibri"/>
          <w:b/>
          <w:bCs/>
          <w:caps/>
          <w:sz w:val="22"/>
          <w:szCs w:val="22"/>
        </w:rPr>
      </w:pPr>
      <w:r w:rsidRPr="000F0376">
        <w:rPr>
          <w:rFonts w:ascii="Calibri" w:hAnsi="Calibri"/>
          <w:b/>
          <w:bCs/>
          <w:caps/>
          <w:sz w:val="22"/>
          <w:szCs w:val="22"/>
        </w:rPr>
        <w:t>REPORTING TITLE IX VIOLATIONS</w:t>
      </w:r>
    </w:p>
    <w:p w:rsidR="000053E9" w:rsidRPr="000F0376" w:rsidRDefault="000053E9" w:rsidP="000053E9">
      <w:pPr>
        <w:ind w:left="720"/>
        <w:rPr>
          <w:rFonts w:ascii="Calibri" w:hAnsi="Calibri"/>
          <w:sz w:val="22"/>
          <w:szCs w:val="22"/>
        </w:rPr>
      </w:pPr>
      <w:r w:rsidRPr="000F037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F0376">
          <w:rPr>
            <w:rStyle w:val="Hyperlink"/>
            <w:rFonts w:ascii="Calibri" w:hAnsi="Calibri"/>
            <w:sz w:val="22"/>
            <w:szCs w:val="22"/>
          </w:rPr>
          <w:t>equity@fsw.edu</w:t>
        </w:r>
      </w:hyperlink>
      <w:r w:rsidRPr="000F037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F0376">
          <w:rPr>
            <w:rStyle w:val="Hyperlink"/>
            <w:rFonts w:ascii="Calibri" w:hAnsi="Calibri"/>
            <w:sz w:val="22"/>
            <w:szCs w:val="22"/>
          </w:rPr>
          <w:t>http://www.fsw.edu/sexualassault</w:t>
        </w:r>
      </w:hyperlink>
      <w:r w:rsidRPr="000F0376">
        <w:rPr>
          <w:rFonts w:ascii="Calibri" w:hAnsi="Calibri"/>
          <w:sz w:val="22"/>
          <w:szCs w:val="22"/>
        </w:rPr>
        <w:t>.</w:t>
      </w:r>
    </w:p>
    <w:p w:rsidR="000053E9" w:rsidRPr="000F0376" w:rsidRDefault="000053E9" w:rsidP="00A444AD">
      <w:pPr>
        <w:tabs>
          <w:tab w:val="left" w:pos="720"/>
        </w:tabs>
        <w:ind w:left="720"/>
        <w:rPr>
          <w:rFonts w:ascii="Calibri" w:hAnsi="Calibri" w:cs="Arial"/>
          <w:bCs/>
          <w:iCs/>
          <w:sz w:val="22"/>
          <w:szCs w:val="22"/>
        </w:rPr>
      </w:pPr>
    </w:p>
    <w:p w:rsidR="00573280" w:rsidRPr="000F0376" w:rsidRDefault="00573280" w:rsidP="00DA66CF">
      <w:pPr>
        <w:tabs>
          <w:tab w:val="left" w:pos="720"/>
        </w:tabs>
        <w:ind w:left="720"/>
        <w:rPr>
          <w:rFonts w:ascii="Calibri" w:hAnsi="Calibri" w:cs="Arial"/>
          <w:bCs/>
          <w:iCs/>
          <w:sz w:val="22"/>
          <w:szCs w:val="22"/>
        </w:rPr>
        <w:sectPr w:rsidR="00573280" w:rsidRPr="000F0376" w:rsidSect="00FA140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86582" w:rsidRPr="000F0376" w:rsidRDefault="00086582" w:rsidP="00DA66CF">
      <w:pPr>
        <w:tabs>
          <w:tab w:val="left" w:pos="720"/>
        </w:tabs>
        <w:ind w:left="720"/>
        <w:rPr>
          <w:rFonts w:ascii="Calibri" w:hAnsi="Calibri" w:cs="Arial"/>
          <w:bCs/>
          <w:iCs/>
          <w:sz w:val="22"/>
          <w:szCs w:val="22"/>
        </w:rPr>
      </w:pPr>
      <w:bookmarkStart w:id="1" w:name="_GoBack"/>
      <w:bookmarkEnd w:id="1"/>
    </w:p>
    <w:p w:rsidR="00086582" w:rsidRPr="000F0376" w:rsidRDefault="00086582" w:rsidP="00227F91">
      <w:pPr>
        <w:numPr>
          <w:ilvl w:val="0"/>
          <w:numId w:val="3"/>
        </w:numPr>
        <w:suppressAutoHyphens w:val="0"/>
        <w:rPr>
          <w:rFonts w:ascii="Calibri" w:hAnsi="Calibri" w:cs="Arial"/>
          <w:sz w:val="22"/>
          <w:szCs w:val="22"/>
        </w:rPr>
      </w:pPr>
      <w:r w:rsidRPr="000F0376">
        <w:rPr>
          <w:rFonts w:ascii="Calibri" w:hAnsi="Calibri" w:cs="Arial"/>
          <w:b/>
          <w:sz w:val="22"/>
          <w:szCs w:val="22"/>
          <w:u w:val="single"/>
        </w:rPr>
        <w:t>REQUIREMENTS FOR THE STUDENTS:</w:t>
      </w:r>
      <w:r w:rsidRPr="000F0376">
        <w:rPr>
          <w:rFonts w:ascii="Calibri" w:hAnsi="Calibri" w:cs="Arial"/>
          <w:sz w:val="22"/>
          <w:szCs w:val="22"/>
        </w:rPr>
        <w:tab/>
      </w: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List specific course assessments such as class participation, tests, homework assignments, make-up procedures, etc.</w:t>
      </w:r>
    </w:p>
    <w:p w:rsidR="00B07B92" w:rsidRPr="000F0376" w:rsidRDefault="00B07B92" w:rsidP="00DA66CF">
      <w:pPr>
        <w:ind w:left="720"/>
        <w:rPr>
          <w:rFonts w:ascii="Calibri" w:hAnsi="Calibri" w:cs="Arial"/>
          <w:sz w:val="22"/>
          <w:szCs w:val="22"/>
        </w:rPr>
      </w:pPr>
    </w:p>
    <w:p w:rsidR="00086582" w:rsidRPr="000F0376" w:rsidRDefault="00086582" w:rsidP="00BE594D">
      <w:pPr>
        <w:numPr>
          <w:ilvl w:val="0"/>
          <w:numId w:val="3"/>
        </w:numPr>
        <w:suppressAutoHyphens w:val="0"/>
        <w:rPr>
          <w:rFonts w:ascii="Calibri" w:hAnsi="Calibri" w:cs="Arial"/>
          <w:sz w:val="22"/>
          <w:szCs w:val="22"/>
        </w:rPr>
      </w:pPr>
      <w:r w:rsidRPr="000F0376">
        <w:rPr>
          <w:rFonts w:ascii="Calibri" w:hAnsi="Calibri" w:cs="Arial"/>
          <w:b/>
          <w:sz w:val="22"/>
          <w:szCs w:val="22"/>
          <w:u w:val="single"/>
        </w:rPr>
        <w:t>ATTENDANCE POLICY:</w:t>
      </w:r>
      <w:r w:rsidRPr="000F0376">
        <w:rPr>
          <w:rFonts w:ascii="Calibri" w:hAnsi="Calibri" w:cs="Arial"/>
          <w:sz w:val="22"/>
          <w:szCs w:val="22"/>
        </w:rPr>
        <w:t xml:space="preserve">   </w:t>
      </w: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The professor’s specific policy concerning absence. (The College policy on attendance is in the Catalog, and defers to the professor.)</w:t>
      </w:r>
    </w:p>
    <w:p w:rsidR="00086582" w:rsidRPr="000F0376" w:rsidRDefault="00086582" w:rsidP="00DA66CF">
      <w:pPr>
        <w:ind w:left="720"/>
        <w:rPr>
          <w:rFonts w:ascii="Calibri" w:hAnsi="Calibri" w:cs="Arial"/>
          <w:sz w:val="22"/>
          <w:szCs w:val="22"/>
        </w:rPr>
      </w:pPr>
    </w:p>
    <w:p w:rsidR="00086582" w:rsidRPr="000F0376" w:rsidRDefault="00086582" w:rsidP="00BE594D">
      <w:pPr>
        <w:numPr>
          <w:ilvl w:val="0"/>
          <w:numId w:val="3"/>
        </w:numPr>
        <w:suppressAutoHyphens w:val="0"/>
        <w:rPr>
          <w:rFonts w:ascii="Calibri" w:hAnsi="Calibri" w:cs="Arial"/>
          <w:sz w:val="22"/>
          <w:szCs w:val="22"/>
        </w:rPr>
      </w:pPr>
      <w:r w:rsidRPr="000F0376">
        <w:rPr>
          <w:rFonts w:ascii="Calibri" w:hAnsi="Calibri" w:cs="Arial"/>
          <w:b/>
          <w:sz w:val="22"/>
          <w:szCs w:val="22"/>
          <w:u w:val="single"/>
        </w:rPr>
        <w:t>GRADING POLICY:</w:t>
      </w:r>
      <w:r w:rsidRPr="000F0376">
        <w:rPr>
          <w:rFonts w:ascii="Calibri" w:hAnsi="Calibri" w:cs="Arial"/>
          <w:sz w:val="22"/>
          <w:szCs w:val="22"/>
        </w:rPr>
        <w:t xml:space="preserve">  </w:t>
      </w: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Include numerical ranges for letter grades; the following is a range commonly used by many faculty:</w:t>
      </w:r>
    </w:p>
    <w:p w:rsidR="00086582" w:rsidRPr="000F0376" w:rsidRDefault="00086582" w:rsidP="00DA66CF">
      <w:pPr>
        <w:pStyle w:val="ListParagraph"/>
        <w:rPr>
          <w:rFonts w:ascii="Calibri" w:hAnsi="Calibri" w:cs="Arial"/>
          <w:sz w:val="22"/>
          <w:szCs w:val="22"/>
        </w:rPr>
      </w:pPr>
    </w:p>
    <w:p w:rsidR="00086582" w:rsidRPr="000F0376" w:rsidRDefault="00086582" w:rsidP="00DA66CF">
      <w:pPr>
        <w:ind w:left="2880"/>
        <w:rPr>
          <w:rFonts w:ascii="Calibri" w:hAnsi="Calibri" w:cs="Arial"/>
          <w:sz w:val="22"/>
          <w:szCs w:val="22"/>
        </w:rPr>
      </w:pPr>
      <w:r w:rsidRPr="000F0376">
        <w:rPr>
          <w:rFonts w:ascii="Calibri" w:hAnsi="Calibri" w:cs="Arial"/>
          <w:sz w:val="22"/>
          <w:szCs w:val="22"/>
        </w:rPr>
        <w:t>90 - 100      =      A</w:t>
      </w:r>
    </w:p>
    <w:p w:rsidR="00086582" w:rsidRPr="000F0376" w:rsidRDefault="00086582" w:rsidP="00DA66CF">
      <w:pPr>
        <w:ind w:left="2880"/>
        <w:rPr>
          <w:rFonts w:ascii="Calibri" w:hAnsi="Calibri" w:cs="Arial"/>
          <w:sz w:val="22"/>
          <w:szCs w:val="22"/>
        </w:rPr>
      </w:pPr>
      <w:r w:rsidRPr="000F0376">
        <w:rPr>
          <w:rFonts w:ascii="Calibri" w:hAnsi="Calibri" w:cs="Arial"/>
          <w:sz w:val="22"/>
          <w:szCs w:val="22"/>
        </w:rPr>
        <w:t>80 - 89        =      B</w:t>
      </w:r>
    </w:p>
    <w:p w:rsidR="00086582" w:rsidRPr="000F0376" w:rsidRDefault="00086582" w:rsidP="00DA66CF">
      <w:pPr>
        <w:ind w:left="2880"/>
        <w:rPr>
          <w:rFonts w:ascii="Calibri" w:hAnsi="Calibri" w:cs="Arial"/>
          <w:sz w:val="22"/>
          <w:szCs w:val="22"/>
        </w:rPr>
      </w:pPr>
      <w:r w:rsidRPr="000F0376">
        <w:rPr>
          <w:rFonts w:ascii="Calibri" w:hAnsi="Calibri" w:cs="Arial"/>
          <w:sz w:val="22"/>
          <w:szCs w:val="22"/>
        </w:rPr>
        <w:t>70 - 79        =      C</w:t>
      </w:r>
    </w:p>
    <w:p w:rsidR="00086582" w:rsidRPr="000F0376" w:rsidRDefault="00086582" w:rsidP="00DA66CF">
      <w:pPr>
        <w:ind w:left="2880"/>
        <w:rPr>
          <w:rFonts w:ascii="Calibri" w:hAnsi="Calibri" w:cs="Arial"/>
          <w:sz w:val="22"/>
          <w:szCs w:val="22"/>
        </w:rPr>
      </w:pPr>
      <w:r w:rsidRPr="000F0376">
        <w:rPr>
          <w:rFonts w:ascii="Calibri" w:hAnsi="Calibri" w:cs="Arial"/>
          <w:sz w:val="22"/>
          <w:szCs w:val="22"/>
        </w:rPr>
        <w:t>60 - 69        =      D</w:t>
      </w:r>
    </w:p>
    <w:p w:rsidR="00086582" w:rsidRPr="000F0376" w:rsidRDefault="00086582" w:rsidP="00DA66CF">
      <w:pPr>
        <w:ind w:left="2880"/>
        <w:rPr>
          <w:rFonts w:ascii="Calibri" w:hAnsi="Calibri" w:cs="Arial"/>
          <w:sz w:val="22"/>
          <w:szCs w:val="22"/>
        </w:rPr>
      </w:pPr>
      <w:r w:rsidRPr="000F0376">
        <w:rPr>
          <w:rFonts w:ascii="Calibri" w:hAnsi="Calibri" w:cs="Arial"/>
          <w:sz w:val="22"/>
          <w:szCs w:val="22"/>
        </w:rPr>
        <w:t>Below 60    =      F</w:t>
      </w:r>
    </w:p>
    <w:p w:rsidR="00086582" w:rsidRPr="000F0376" w:rsidRDefault="00086582" w:rsidP="00DA66CF">
      <w:pPr>
        <w:ind w:left="720"/>
        <w:rPr>
          <w:rFonts w:ascii="Calibri" w:hAnsi="Calibri" w:cs="Arial"/>
          <w:sz w:val="22"/>
          <w:szCs w:val="22"/>
        </w:rPr>
      </w:pP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(Note:  The “incomplete” grade [“I”] should be given only when unusual circumstances warrant. An “incomplete” is not a substitute for a “D,” “F,” or “W.” Refer to the policy on “incomplete grades.)</w:t>
      </w:r>
    </w:p>
    <w:p w:rsidR="00086582" w:rsidRPr="000F0376" w:rsidRDefault="00086582" w:rsidP="00DA66CF">
      <w:pPr>
        <w:ind w:left="720"/>
        <w:rPr>
          <w:rFonts w:ascii="Calibri" w:hAnsi="Calibri" w:cs="Arial"/>
          <w:b/>
          <w:sz w:val="22"/>
          <w:szCs w:val="22"/>
        </w:rPr>
      </w:pPr>
    </w:p>
    <w:p w:rsidR="00086582" w:rsidRPr="000F0376" w:rsidRDefault="00086582" w:rsidP="00BE594D">
      <w:pPr>
        <w:numPr>
          <w:ilvl w:val="0"/>
          <w:numId w:val="3"/>
        </w:numPr>
        <w:suppressAutoHyphens w:val="0"/>
        <w:rPr>
          <w:rFonts w:ascii="Calibri" w:hAnsi="Calibri" w:cs="Arial"/>
          <w:sz w:val="22"/>
          <w:szCs w:val="22"/>
        </w:rPr>
      </w:pPr>
      <w:r w:rsidRPr="000F0376">
        <w:rPr>
          <w:rFonts w:ascii="Calibri" w:hAnsi="Calibri" w:cs="Arial"/>
          <w:b/>
          <w:sz w:val="22"/>
          <w:szCs w:val="22"/>
          <w:u w:val="single"/>
        </w:rPr>
        <w:t>REQUIRED COURSE MATERIALS:</w:t>
      </w:r>
      <w:r w:rsidRPr="000F0376">
        <w:rPr>
          <w:rFonts w:ascii="Calibri" w:hAnsi="Calibri" w:cs="Arial"/>
          <w:sz w:val="22"/>
          <w:szCs w:val="22"/>
        </w:rPr>
        <w:t xml:space="preserve">  </w:t>
      </w: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(In correct bibliographic format.)</w:t>
      </w:r>
    </w:p>
    <w:p w:rsidR="00086582" w:rsidRPr="000F0376" w:rsidRDefault="00086582" w:rsidP="00DA66CF">
      <w:pPr>
        <w:ind w:left="720"/>
        <w:rPr>
          <w:rFonts w:ascii="Calibri" w:hAnsi="Calibri" w:cs="Arial"/>
          <w:sz w:val="22"/>
          <w:szCs w:val="22"/>
        </w:rPr>
      </w:pPr>
    </w:p>
    <w:p w:rsidR="00086582" w:rsidRPr="000F0376" w:rsidRDefault="00086582" w:rsidP="00BE594D">
      <w:pPr>
        <w:numPr>
          <w:ilvl w:val="0"/>
          <w:numId w:val="3"/>
        </w:numPr>
        <w:suppressAutoHyphens w:val="0"/>
        <w:rPr>
          <w:rFonts w:ascii="Calibri" w:hAnsi="Calibri" w:cs="Arial"/>
          <w:sz w:val="22"/>
          <w:szCs w:val="22"/>
        </w:rPr>
      </w:pPr>
      <w:r w:rsidRPr="000F0376">
        <w:rPr>
          <w:rFonts w:ascii="Calibri" w:hAnsi="Calibri" w:cs="Arial"/>
          <w:b/>
          <w:sz w:val="22"/>
          <w:szCs w:val="22"/>
          <w:u w:val="single"/>
        </w:rPr>
        <w:t>RESERVED MATERIALS FOR THE COURSE:</w:t>
      </w:r>
      <w:r w:rsidRPr="000F0376">
        <w:rPr>
          <w:rFonts w:ascii="Calibri" w:hAnsi="Calibri" w:cs="Arial"/>
          <w:sz w:val="22"/>
          <w:szCs w:val="22"/>
        </w:rPr>
        <w:t xml:space="preserve">  </w:t>
      </w: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Other special learning resources.</w:t>
      </w:r>
    </w:p>
    <w:p w:rsidR="00086582" w:rsidRPr="000F0376" w:rsidRDefault="00086582" w:rsidP="00E74F34">
      <w:pPr>
        <w:rPr>
          <w:rFonts w:ascii="Calibri" w:hAnsi="Calibri" w:cs="Arial"/>
          <w:sz w:val="22"/>
          <w:szCs w:val="22"/>
        </w:rPr>
      </w:pPr>
    </w:p>
    <w:p w:rsidR="00086582" w:rsidRPr="000F0376" w:rsidRDefault="00086582" w:rsidP="00BE594D">
      <w:pPr>
        <w:numPr>
          <w:ilvl w:val="0"/>
          <w:numId w:val="3"/>
        </w:numPr>
        <w:suppressAutoHyphens w:val="0"/>
        <w:rPr>
          <w:rFonts w:ascii="Calibri" w:hAnsi="Calibri" w:cs="Arial"/>
          <w:sz w:val="22"/>
          <w:szCs w:val="22"/>
        </w:rPr>
      </w:pPr>
      <w:r w:rsidRPr="000F0376">
        <w:rPr>
          <w:rFonts w:ascii="Calibri" w:hAnsi="Calibri" w:cs="Arial"/>
          <w:b/>
          <w:sz w:val="22"/>
          <w:szCs w:val="22"/>
          <w:u w:val="single"/>
        </w:rPr>
        <w:t>CLASS SCHEDULE:</w:t>
      </w:r>
      <w:r w:rsidRPr="000F0376">
        <w:rPr>
          <w:rFonts w:ascii="Calibri" w:hAnsi="Calibri" w:cs="Arial"/>
          <w:sz w:val="22"/>
          <w:szCs w:val="22"/>
        </w:rPr>
        <w:t xml:space="preserve">  </w:t>
      </w: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 xml:space="preserve">This section includes assignments for each class meeting or unit, along with scheduled </w:t>
      </w:r>
      <w:r w:rsidR="008A327D" w:rsidRPr="000F0376">
        <w:rPr>
          <w:rFonts w:ascii="Calibri" w:hAnsi="Calibri" w:cs="Arial"/>
          <w:sz w:val="22"/>
          <w:szCs w:val="22"/>
        </w:rPr>
        <w:t>Library activities</w:t>
      </w:r>
      <w:r w:rsidRPr="000F0376">
        <w:rPr>
          <w:rFonts w:ascii="Calibri" w:hAnsi="Calibri" w:cs="Arial"/>
          <w:sz w:val="22"/>
          <w:szCs w:val="22"/>
        </w:rPr>
        <w:t xml:space="preserve"> and other scheduled support, including scheduled tests.</w:t>
      </w:r>
    </w:p>
    <w:p w:rsidR="00086582" w:rsidRPr="000F0376" w:rsidRDefault="00086582" w:rsidP="00DA66CF">
      <w:pPr>
        <w:ind w:left="720"/>
        <w:rPr>
          <w:rFonts w:ascii="Calibri" w:hAnsi="Calibri" w:cs="Arial"/>
          <w:sz w:val="22"/>
          <w:szCs w:val="22"/>
        </w:rPr>
      </w:pPr>
    </w:p>
    <w:p w:rsidR="00086582" w:rsidRPr="000F0376" w:rsidRDefault="00086582" w:rsidP="00BE594D">
      <w:pPr>
        <w:numPr>
          <w:ilvl w:val="0"/>
          <w:numId w:val="3"/>
        </w:numPr>
        <w:suppressAutoHyphens w:val="0"/>
        <w:rPr>
          <w:rFonts w:ascii="Calibri" w:hAnsi="Calibri" w:cs="Arial"/>
          <w:sz w:val="22"/>
          <w:szCs w:val="22"/>
        </w:rPr>
      </w:pPr>
      <w:r w:rsidRPr="000F0376">
        <w:rPr>
          <w:rFonts w:ascii="Calibri" w:hAnsi="Calibri" w:cs="Arial"/>
          <w:b/>
          <w:sz w:val="22"/>
          <w:szCs w:val="22"/>
          <w:u w:val="single"/>
        </w:rPr>
        <w:t>ANY OTHER INFORMATION OR CLASS PROCEDURES OR POLICIES:</w:t>
      </w:r>
      <w:r w:rsidRPr="000F0376">
        <w:rPr>
          <w:rFonts w:ascii="Calibri" w:hAnsi="Calibri" w:cs="Arial"/>
          <w:sz w:val="22"/>
          <w:szCs w:val="22"/>
        </w:rPr>
        <w:t xml:space="preserve">  </w:t>
      </w:r>
    </w:p>
    <w:p w:rsidR="00086582" w:rsidRPr="000F0376" w:rsidRDefault="00086582" w:rsidP="00DA66CF">
      <w:pPr>
        <w:ind w:left="720"/>
        <w:rPr>
          <w:rFonts w:ascii="Calibri" w:hAnsi="Calibri" w:cs="Arial"/>
          <w:sz w:val="22"/>
          <w:szCs w:val="22"/>
        </w:rPr>
      </w:pPr>
      <w:r w:rsidRPr="000F0376">
        <w:rPr>
          <w:rFonts w:ascii="Calibri" w:hAnsi="Calibri" w:cs="Arial"/>
          <w:sz w:val="22"/>
          <w:szCs w:val="22"/>
        </w:rPr>
        <w:t>(Which would be useful to the students in the class.)</w:t>
      </w:r>
    </w:p>
    <w:sectPr w:rsidR="00086582" w:rsidRPr="000F0376" w:rsidSect="0008658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534" w:rsidRDefault="001D0534" w:rsidP="003A608C">
      <w:r>
        <w:separator/>
      </w:r>
    </w:p>
  </w:endnote>
  <w:endnote w:type="continuationSeparator" w:id="0">
    <w:p w:rsidR="001D0534" w:rsidRDefault="001D05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582" w:rsidRPr="0056733A" w:rsidRDefault="00B07B92" w:rsidP="00151AA7">
    <w:pPr>
      <w:pStyle w:val="Footer"/>
      <w:pBdr>
        <w:top w:val="thickThinSmallGap" w:sz="18" w:space="1" w:color="0D0D0D"/>
      </w:pBdr>
      <w:tabs>
        <w:tab w:val="clear" w:pos="9360"/>
        <w:tab w:val="right" w:pos="10260"/>
      </w:tabs>
      <w:rPr>
        <w:rFonts w:ascii="Calibri" w:hAnsi="Calibri" w:cs="Arial"/>
        <w:sz w:val="22"/>
        <w:szCs w:val="22"/>
      </w:rPr>
    </w:pPr>
    <w:r w:rsidRPr="00B07B92">
      <w:rPr>
        <w:rFonts w:ascii="Calibri" w:hAnsi="Calibri" w:cs="Arial"/>
        <w:sz w:val="22"/>
        <w:szCs w:val="22"/>
      </w:rPr>
      <w:t>VPAA: Revised 9/11, 2/13</w:t>
    </w:r>
    <w:r w:rsidR="00FA140B">
      <w:rPr>
        <w:rFonts w:ascii="Calibri" w:hAnsi="Calibri" w:cs="Arial"/>
        <w:sz w:val="22"/>
        <w:szCs w:val="22"/>
      </w:rPr>
      <w:t>, 11/16</w:t>
    </w:r>
    <w:r w:rsidR="00086582" w:rsidRPr="00583E5E">
      <w:rPr>
        <w:rFonts w:ascii="Calibri" w:hAnsi="Calibri" w:cs="Arial"/>
        <w:sz w:val="22"/>
        <w:szCs w:val="22"/>
      </w:rPr>
      <w:tab/>
    </w:r>
    <w:r w:rsidR="00086582" w:rsidRPr="00583E5E">
      <w:rPr>
        <w:rFonts w:ascii="Calibri" w:hAnsi="Calibri" w:cs="Arial"/>
        <w:sz w:val="22"/>
        <w:szCs w:val="22"/>
      </w:rPr>
      <w:tab/>
      <w:t xml:space="preserve">Page </w:t>
    </w:r>
    <w:r w:rsidR="00086582" w:rsidRPr="00583E5E">
      <w:rPr>
        <w:rFonts w:ascii="Calibri" w:hAnsi="Calibri" w:cs="Arial"/>
        <w:sz w:val="22"/>
        <w:szCs w:val="22"/>
      </w:rPr>
      <w:fldChar w:fldCharType="begin"/>
    </w:r>
    <w:r w:rsidR="00086582" w:rsidRPr="00583E5E">
      <w:rPr>
        <w:rFonts w:ascii="Calibri" w:hAnsi="Calibri" w:cs="Arial"/>
        <w:sz w:val="22"/>
        <w:szCs w:val="22"/>
      </w:rPr>
      <w:instrText xml:space="preserve"> PAGE   \* MERGEFORMAT </w:instrText>
    </w:r>
    <w:r w:rsidR="00086582" w:rsidRPr="00583E5E">
      <w:rPr>
        <w:rFonts w:ascii="Calibri" w:hAnsi="Calibri" w:cs="Arial"/>
        <w:sz w:val="22"/>
        <w:szCs w:val="22"/>
      </w:rPr>
      <w:fldChar w:fldCharType="separate"/>
    </w:r>
    <w:r w:rsidR="00FA140B">
      <w:rPr>
        <w:rFonts w:ascii="Calibri" w:hAnsi="Calibri" w:cs="Arial"/>
        <w:noProof/>
        <w:sz w:val="22"/>
        <w:szCs w:val="22"/>
      </w:rPr>
      <w:t>2</w:t>
    </w:r>
    <w:r w:rsidR="0008658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582" w:rsidRPr="00FA140B" w:rsidRDefault="00FA140B" w:rsidP="00FA140B">
    <w:pPr>
      <w:pStyle w:val="Footer"/>
      <w:pBdr>
        <w:top w:val="thickThinSmallGap" w:sz="18" w:space="1" w:color="0D0D0D"/>
      </w:pBdr>
      <w:tabs>
        <w:tab w:val="clear" w:pos="9360"/>
        <w:tab w:val="right" w:pos="10260"/>
      </w:tabs>
      <w:rPr>
        <w:rFonts w:ascii="Calibri" w:hAnsi="Calibri" w:cs="Arial"/>
        <w:sz w:val="22"/>
        <w:szCs w:val="22"/>
      </w:rPr>
    </w:pPr>
    <w:r w:rsidRPr="00B07B92">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534" w:rsidRDefault="001D0534" w:rsidP="003A608C">
      <w:r>
        <w:separator/>
      </w:r>
    </w:p>
  </w:footnote>
  <w:footnote w:type="continuationSeparator" w:id="0">
    <w:p w:rsidR="001D0534" w:rsidRDefault="001D05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582" w:rsidRPr="005B1FB3" w:rsidRDefault="00086582" w:rsidP="00747EF2">
    <w:pPr>
      <w:pStyle w:val="Header"/>
      <w:pBdr>
        <w:bottom w:val="thinThickSmallGap" w:sz="18" w:space="1" w:color="0D0D0D"/>
      </w:pBdr>
      <w:jc w:val="right"/>
    </w:pPr>
    <w:r w:rsidRPr="001B7877">
      <w:rPr>
        <w:rFonts w:ascii="Calibri" w:hAnsi="Calibri" w:cs="Arial"/>
        <w:noProof/>
        <w:sz w:val="22"/>
        <w:szCs w:val="22"/>
      </w:rPr>
      <w:t>CJE 1640 INTRODUCTION TO CRIME SCENE TECHNOLOGY</w:t>
    </w:r>
  </w:p>
  <w:p w:rsidR="00086582" w:rsidRPr="00F85861" w:rsidRDefault="0008658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40B" w:rsidRDefault="00FA140B" w:rsidP="00FA140B">
    <w:pPr>
      <w:pStyle w:val="Header"/>
      <w:jc w:val="right"/>
    </w:pPr>
    <w:r w:rsidRPr="0025410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FA140B" w:rsidRDefault="00FA140B" w:rsidP="00FA140B">
    <w:pPr>
      <w:pStyle w:val="Header"/>
      <w:tabs>
        <w:tab w:val="left" w:pos="3514"/>
      </w:tabs>
    </w:pPr>
    <w:r>
      <w:tab/>
    </w:r>
    <w:r>
      <w:tab/>
    </w:r>
    <w:r>
      <w:tab/>
    </w:r>
  </w:p>
  <w:p w:rsidR="00FA140B" w:rsidRDefault="00FA140B" w:rsidP="00FA140B">
    <w:pPr>
      <w:pStyle w:val="Header"/>
      <w:contextualSpacing/>
      <w:jc w:val="right"/>
      <w:rPr>
        <w:b/>
        <w:color w:val="470A68"/>
        <w:sz w:val="28"/>
      </w:rPr>
    </w:pPr>
    <w:r>
      <w:rPr>
        <w:b/>
        <w:color w:val="470A68"/>
        <w:sz w:val="28"/>
      </w:rPr>
      <w:t>School of Business and Technology</w:t>
    </w:r>
  </w:p>
  <w:p w:rsidR="00086582" w:rsidRPr="00FA140B" w:rsidRDefault="00FA140B" w:rsidP="00FA140B">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C9F54C0"/>
    <w:multiLevelType w:val="hybridMultilevel"/>
    <w:tmpl w:val="36F85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RCxNgmGln6V90hZbflHjv8zXKAFmD4CSPJIk0nm7afcj6LK5R5A2LlAH7lEPeYqi6qrl/DkkoEcZtFjtp+Slg==" w:salt="f4Dr5B6QM4xdmzBkeQAkj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3E9"/>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6582"/>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0F0376"/>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038F"/>
    <w:rsid w:val="001A13F4"/>
    <w:rsid w:val="001A4A48"/>
    <w:rsid w:val="001C2715"/>
    <w:rsid w:val="001C32A2"/>
    <w:rsid w:val="001C33A1"/>
    <w:rsid w:val="001D0534"/>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27F91"/>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14CE"/>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1C9"/>
    <w:rsid w:val="003907D7"/>
    <w:rsid w:val="003933D9"/>
    <w:rsid w:val="00395B71"/>
    <w:rsid w:val="003A2084"/>
    <w:rsid w:val="003A608C"/>
    <w:rsid w:val="003B080B"/>
    <w:rsid w:val="003B2797"/>
    <w:rsid w:val="003B3D09"/>
    <w:rsid w:val="003C1FEF"/>
    <w:rsid w:val="003C5451"/>
    <w:rsid w:val="003D322D"/>
    <w:rsid w:val="003D3CEB"/>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0805"/>
    <w:rsid w:val="00543F79"/>
    <w:rsid w:val="00555DC1"/>
    <w:rsid w:val="00560932"/>
    <w:rsid w:val="005645D9"/>
    <w:rsid w:val="00571E14"/>
    <w:rsid w:val="0057304F"/>
    <w:rsid w:val="00573280"/>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9C9"/>
    <w:rsid w:val="008856A1"/>
    <w:rsid w:val="00897C7A"/>
    <w:rsid w:val="008A0AC8"/>
    <w:rsid w:val="008A1D7C"/>
    <w:rsid w:val="008A2456"/>
    <w:rsid w:val="008A327D"/>
    <w:rsid w:val="008A64AE"/>
    <w:rsid w:val="008B4D58"/>
    <w:rsid w:val="008B7FE2"/>
    <w:rsid w:val="008C37F3"/>
    <w:rsid w:val="008C3DF6"/>
    <w:rsid w:val="008D0387"/>
    <w:rsid w:val="008D136B"/>
    <w:rsid w:val="008E0214"/>
    <w:rsid w:val="008E08DD"/>
    <w:rsid w:val="008E7F6C"/>
    <w:rsid w:val="008F66E1"/>
    <w:rsid w:val="00901FCC"/>
    <w:rsid w:val="0092603C"/>
    <w:rsid w:val="00927493"/>
    <w:rsid w:val="009352A2"/>
    <w:rsid w:val="009375A2"/>
    <w:rsid w:val="0094565D"/>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44AD"/>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07B9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D640B"/>
    <w:rsid w:val="00CE1C00"/>
    <w:rsid w:val="00CE5078"/>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22D0"/>
    <w:rsid w:val="00D729E8"/>
    <w:rsid w:val="00D742A4"/>
    <w:rsid w:val="00D76860"/>
    <w:rsid w:val="00D814A0"/>
    <w:rsid w:val="00D8660E"/>
    <w:rsid w:val="00D90321"/>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7797"/>
    <w:rsid w:val="00E04BE9"/>
    <w:rsid w:val="00E261D0"/>
    <w:rsid w:val="00E26CBF"/>
    <w:rsid w:val="00E35386"/>
    <w:rsid w:val="00E35475"/>
    <w:rsid w:val="00E37A6C"/>
    <w:rsid w:val="00E4004A"/>
    <w:rsid w:val="00E415F9"/>
    <w:rsid w:val="00E501BC"/>
    <w:rsid w:val="00E523CB"/>
    <w:rsid w:val="00E53389"/>
    <w:rsid w:val="00E54C19"/>
    <w:rsid w:val="00E57435"/>
    <w:rsid w:val="00E60CA4"/>
    <w:rsid w:val="00E62FA5"/>
    <w:rsid w:val="00E7107D"/>
    <w:rsid w:val="00E74F34"/>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0BE2"/>
    <w:rsid w:val="00F1523B"/>
    <w:rsid w:val="00F268CA"/>
    <w:rsid w:val="00F348A6"/>
    <w:rsid w:val="00F3669E"/>
    <w:rsid w:val="00F43CDC"/>
    <w:rsid w:val="00F451A3"/>
    <w:rsid w:val="00F4738C"/>
    <w:rsid w:val="00F52D3B"/>
    <w:rsid w:val="00F530D5"/>
    <w:rsid w:val="00F734B3"/>
    <w:rsid w:val="00F755BB"/>
    <w:rsid w:val="00F75BD5"/>
    <w:rsid w:val="00F81D99"/>
    <w:rsid w:val="00F81F4F"/>
    <w:rsid w:val="00F83284"/>
    <w:rsid w:val="00F8379C"/>
    <w:rsid w:val="00F8387E"/>
    <w:rsid w:val="00F876C6"/>
    <w:rsid w:val="00F9399C"/>
    <w:rsid w:val="00F93FE5"/>
    <w:rsid w:val="00FA140B"/>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31FBD25"/>
  <w15:chartTrackingRefBased/>
  <w15:docId w15:val="{54B18C59-7670-47A2-90B1-E642816F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227F91"/>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1A0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444AD"/>
    <w:rPr>
      <w:color w:val="0000FF"/>
      <w:u w:val="single"/>
    </w:rPr>
  </w:style>
  <w:style w:type="paragraph" w:customStyle="1" w:styleId="Default">
    <w:name w:val="Default"/>
    <w:rsid w:val="00FA140B"/>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7042">
      <w:bodyDiv w:val="1"/>
      <w:marLeft w:val="0"/>
      <w:marRight w:val="0"/>
      <w:marTop w:val="0"/>
      <w:marBottom w:val="0"/>
      <w:divBdr>
        <w:top w:val="none" w:sz="0" w:space="0" w:color="auto"/>
        <w:left w:val="none" w:sz="0" w:space="0" w:color="auto"/>
        <w:bottom w:val="none" w:sz="0" w:space="0" w:color="auto"/>
        <w:right w:val="none" w:sz="0" w:space="0" w:color="auto"/>
      </w:divBdr>
    </w:div>
    <w:div w:id="92826122">
      <w:bodyDiv w:val="1"/>
      <w:marLeft w:val="0"/>
      <w:marRight w:val="0"/>
      <w:marTop w:val="0"/>
      <w:marBottom w:val="0"/>
      <w:divBdr>
        <w:top w:val="none" w:sz="0" w:space="0" w:color="auto"/>
        <w:left w:val="none" w:sz="0" w:space="0" w:color="auto"/>
        <w:bottom w:val="none" w:sz="0" w:space="0" w:color="auto"/>
        <w:right w:val="none" w:sz="0" w:space="0" w:color="auto"/>
      </w:divBdr>
    </w:div>
    <w:div w:id="79058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7C554-EE17-4D43-98C3-427A0E8F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2016-12-06T14:53:00Z</dcterms:created>
  <dcterms:modified xsi:type="dcterms:W3CDTF">2016-12-06T14:58:00Z</dcterms:modified>
</cp:coreProperties>
</file>