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053E44" w:rsidRDefault="00FB1F41"/>
    <w:tbl>
      <w:tblPr>
        <w:tblStyle w:val="TableGrid"/>
        <w:tblW w:w="0" w:type="auto"/>
        <w:tblLook w:val="04A0" w:firstRow="1" w:lastRow="0" w:firstColumn="1" w:lastColumn="0" w:noHBand="0" w:noVBand="1"/>
      </w:tblPr>
      <w:tblGrid>
        <w:gridCol w:w="3891"/>
        <w:gridCol w:w="5459"/>
      </w:tblGrid>
      <w:tr w:rsidR="00053E44" w:rsidRPr="00053E44" w:rsidTr="00B24563">
        <w:tc>
          <w:tcPr>
            <w:tcW w:w="3978" w:type="dxa"/>
          </w:tcPr>
          <w:p w:rsidR="00B24563" w:rsidRPr="00053E44" w:rsidRDefault="00B24563" w:rsidP="00B24563">
            <w:pPr>
              <w:spacing w:line="360" w:lineRule="auto"/>
              <w:rPr>
                <w:b/>
              </w:rPr>
            </w:pPr>
            <w:r w:rsidRPr="00053E44">
              <w:rPr>
                <w:b/>
              </w:rPr>
              <w:t>School or Division</w:t>
            </w:r>
          </w:p>
        </w:tc>
        <w:sdt>
          <w:sdtPr>
            <w:alias w:val="School or Division"/>
            <w:tag w:val="School or Division"/>
            <w:id w:val="-709724882"/>
            <w:placeholder>
              <w:docPart w:val="DFA98AC1AC5A4614B4BEF38511793831"/>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053E44" w:rsidRDefault="00DD2C21" w:rsidP="00B24563">
                <w:pPr>
                  <w:spacing w:line="360" w:lineRule="auto"/>
                </w:pPr>
                <w:r w:rsidRPr="00053E44">
                  <w:t>School of Business and Technology</w:t>
                </w:r>
              </w:p>
            </w:tc>
          </w:sdtContent>
        </w:sdt>
      </w:tr>
      <w:tr w:rsidR="00053E44" w:rsidRPr="00053E44" w:rsidTr="00B24563">
        <w:tc>
          <w:tcPr>
            <w:tcW w:w="3978" w:type="dxa"/>
          </w:tcPr>
          <w:p w:rsidR="00B24563" w:rsidRPr="00053E44" w:rsidRDefault="00B24563" w:rsidP="00B24563">
            <w:pPr>
              <w:spacing w:line="360" w:lineRule="auto"/>
              <w:rPr>
                <w:b/>
              </w:rPr>
            </w:pPr>
            <w:r w:rsidRPr="00053E44">
              <w:rPr>
                <w:b/>
              </w:rPr>
              <w:t>Proposed by (faculty only)</w:t>
            </w:r>
          </w:p>
        </w:tc>
        <w:tc>
          <w:tcPr>
            <w:tcW w:w="5598" w:type="dxa"/>
          </w:tcPr>
          <w:p w:rsidR="00B24563" w:rsidRPr="00053E44" w:rsidRDefault="00DD2C21" w:rsidP="00B24563">
            <w:pPr>
              <w:spacing w:line="360" w:lineRule="auto"/>
            </w:pPr>
            <w:r w:rsidRPr="00053E44">
              <w:t>David Hoffman</w:t>
            </w:r>
          </w:p>
        </w:tc>
      </w:tr>
      <w:tr w:rsidR="00053E44" w:rsidRPr="00053E44" w:rsidTr="00B24563">
        <w:tc>
          <w:tcPr>
            <w:tcW w:w="3978" w:type="dxa"/>
          </w:tcPr>
          <w:p w:rsidR="00B24563" w:rsidRPr="00053E44" w:rsidRDefault="00B24563" w:rsidP="00B24563">
            <w:pPr>
              <w:spacing w:line="360" w:lineRule="auto"/>
              <w:rPr>
                <w:b/>
              </w:rPr>
            </w:pPr>
            <w:r w:rsidRPr="00053E44">
              <w:rPr>
                <w:b/>
              </w:rPr>
              <w:t>Presenter (faculty only)</w:t>
            </w:r>
          </w:p>
        </w:tc>
        <w:tc>
          <w:tcPr>
            <w:tcW w:w="5598" w:type="dxa"/>
          </w:tcPr>
          <w:p w:rsidR="00B24563" w:rsidRPr="00053E44" w:rsidRDefault="00DD2C21" w:rsidP="00B24563">
            <w:pPr>
              <w:spacing w:line="360" w:lineRule="auto"/>
            </w:pPr>
            <w:r w:rsidRPr="00053E44">
              <w:t>David Hoffman</w:t>
            </w:r>
          </w:p>
        </w:tc>
      </w:tr>
      <w:tr w:rsidR="00053E44" w:rsidRPr="00053E44" w:rsidTr="00FA1F8F">
        <w:tc>
          <w:tcPr>
            <w:tcW w:w="9576" w:type="dxa"/>
            <w:gridSpan w:val="2"/>
          </w:tcPr>
          <w:p w:rsidR="0042396F" w:rsidRPr="00053E44" w:rsidRDefault="0042396F" w:rsidP="008F0BBA">
            <w:r w:rsidRPr="00053E44">
              <w:t xml:space="preserve">Note that the presenter (faculty) listed above must be present at the Curriculum Committee </w:t>
            </w:r>
            <w:r w:rsidR="008F0BBA" w:rsidRPr="00053E44">
              <w:t xml:space="preserve">meeting </w:t>
            </w:r>
            <w:r w:rsidRPr="00053E44">
              <w:t xml:space="preserve">or the proposal will be returned to the School or Division and </w:t>
            </w:r>
            <w:r w:rsidR="007A2162" w:rsidRPr="00053E44">
              <w:t xml:space="preserve">must </w:t>
            </w:r>
            <w:r w:rsidRPr="00053E44">
              <w:t xml:space="preserve">be </w:t>
            </w:r>
            <w:r w:rsidR="00B35E55" w:rsidRPr="00053E44">
              <w:t>re</w:t>
            </w:r>
            <w:r w:rsidRPr="00053E44">
              <w:t>submitted for a later date.</w:t>
            </w:r>
          </w:p>
        </w:tc>
      </w:tr>
      <w:tr w:rsidR="00053E44" w:rsidRPr="00053E44" w:rsidTr="00B24563">
        <w:tc>
          <w:tcPr>
            <w:tcW w:w="3978" w:type="dxa"/>
          </w:tcPr>
          <w:p w:rsidR="00B24563" w:rsidRPr="00053E44" w:rsidRDefault="00B24563" w:rsidP="00B24563">
            <w:pPr>
              <w:spacing w:line="360" w:lineRule="auto"/>
              <w:rPr>
                <w:b/>
              </w:rPr>
            </w:pPr>
            <w:r w:rsidRPr="00053E44">
              <w:rPr>
                <w:b/>
              </w:rPr>
              <w:t>Submission date</w:t>
            </w:r>
          </w:p>
        </w:tc>
        <w:sdt>
          <w:sdtPr>
            <w:id w:val="1078170469"/>
            <w:placeholder>
              <w:docPart w:val="DefaultPlaceholder_1082065160"/>
            </w:placeholder>
            <w:date w:fullDate="2016-02-05T00:00:00Z">
              <w:dateFormat w:val="M/d/yyyy"/>
              <w:lid w:val="en-US"/>
              <w:storeMappedDataAs w:val="dateTime"/>
              <w:calendar w:val="gregorian"/>
            </w:date>
          </w:sdtPr>
          <w:sdtEndPr/>
          <w:sdtContent>
            <w:tc>
              <w:tcPr>
                <w:tcW w:w="5598" w:type="dxa"/>
              </w:tcPr>
              <w:p w:rsidR="00B24563" w:rsidRPr="00053E44" w:rsidRDefault="00DD2C21" w:rsidP="00B24563">
                <w:pPr>
                  <w:spacing w:line="360" w:lineRule="auto"/>
                </w:pPr>
                <w:r w:rsidRPr="00053E44">
                  <w:t>2/5/2016</w:t>
                </w:r>
              </w:p>
            </w:tc>
          </w:sdtContent>
        </w:sdt>
      </w:tr>
      <w:tr w:rsidR="00053E44" w:rsidRPr="00053E44" w:rsidTr="00B24563">
        <w:tc>
          <w:tcPr>
            <w:tcW w:w="3978" w:type="dxa"/>
          </w:tcPr>
          <w:p w:rsidR="00B24563" w:rsidRPr="00053E44" w:rsidRDefault="00D06FF2" w:rsidP="00B24563">
            <w:pPr>
              <w:spacing w:line="360" w:lineRule="auto"/>
              <w:rPr>
                <w:b/>
              </w:rPr>
            </w:pPr>
            <w:r w:rsidRPr="00053E44">
              <w:rPr>
                <w:b/>
              </w:rPr>
              <w:t>C</w:t>
            </w:r>
            <w:r w:rsidR="00B24563" w:rsidRPr="00053E44">
              <w:rPr>
                <w:b/>
              </w:rPr>
              <w:t>ourse prefix, number, and title</w:t>
            </w:r>
          </w:p>
        </w:tc>
        <w:tc>
          <w:tcPr>
            <w:tcW w:w="5598" w:type="dxa"/>
          </w:tcPr>
          <w:p w:rsidR="00B24563" w:rsidRPr="00053E44" w:rsidRDefault="00DD2C21" w:rsidP="00D06FF2">
            <w:pPr>
              <w:spacing w:line="360" w:lineRule="auto"/>
            </w:pPr>
            <w:r w:rsidRPr="00053E44">
              <w:t>HFT 1050, HFT 2410, HFT 2501</w:t>
            </w:r>
            <w:r w:rsidR="00BF6A71" w:rsidRPr="00053E44">
              <w:t xml:space="preserve"> </w:t>
            </w:r>
          </w:p>
        </w:tc>
      </w:tr>
    </w:tbl>
    <w:p w:rsidR="00B24563" w:rsidRPr="00053E44" w:rsidRDefault="00B24563"/>
    <w:p w:rsidR="00B24563" w:rsidRPr="00053E44" w:rsidRDefault="00054A5D">
      <w:pPr>
        <w:rPr>
          <w:b/>
          <w:sz w:val="24"/>
          <w:u w:val="single"/>
        </w:rPr>
      </w:pPr>
      <w:r w:rsidRPr="00053E44">
        <w:rPr>
          <w:b/>
          <w:sz w:val="24"/>
          <w:u w:val="single"/>
        </w:rPr>
        <w:t xml:space="preserve">Section I, </w:t>
      </w:r>
      <w:r w:rsidR="00757D89" w:rsidRPr="00053E44">
        <w:rPr>
          <w:b/>
          <w:sz w:val="24"/>
          <w:u w:val="single"/>
        </w:rPr>
        <w:t>Action</w:t>
      </w:r>
    </w:p>
    <w:tbl>
      <w:tblPr>
        <w:tblStyle w:val="TableGrid"/>
        <w:tblW w:w="0" w:type="auto"/>
        <w:tblLook w:val="04A0" w:firstRow="1" w:lastRow="0" w:firstColumn="1" w:lastColumn="0" w:noHBand="0" w:noVBand="1"/>
      </w:tblPr>
      <w:tblGrid>
        <w:gridCol w:w="4668"/>
        <w:gridCol w:w="4682"/>
      </w:tblGrid>
      <w:tr w:rsidR="00053E44" w:rsidRPr="00053E44" w:rsidTr="00B24563">
        <w:tc>
          <w:tcPr>
            <w:tcW w:w="4788" w:type="dxa"/>
          </w:tcPr>
          <w:p w:rsidR="0042396F" w:rsidRPr="00053E44" w:rsidRDefault="00757D89" w:rsidP="008F0BBA">
            <w:r w:rsidRPr="00053E44">
              <w:rPr>
                <w:b/>
              </w:rPr>
              <w:t>Please select one of the following</w:t>
            </w:r>
          </w:p>
        </w:tc>
        <w:sdt>
          <w:sdtPr>
            <w:id w:val="13108562"/>
            <w:placeholder>
              <w:docPart w:val="DefaultPlaceholder_22675704"/>
            </w:placeholder>
            <w:dropDownList>
              <w:listItem w:value="Choose an item."/>
              <w:listItem w:displayText="Discontinuation of Program or Certificate" w:value="Discontinuation of Program or Certificate"/>
              <w:listItem w:displayText="Discontinuatin of Course" w:value="Discontinuatin of Course"/>
              <w:listItem w:displayText="Both" w:value="Both"/>
            </w:dropDownList>
          </w:sdtPr>
          <w:sdtEndPr/>
          <w:sdtContent>
            <w:tc>
              <w:tcPr>
                <w:tcW w:w="4788" w:type="dxa"/>
              </w:tcPr>
              <w:p w:rsidR="00B24563" w:rsidRPr="00053E44" w:rsidRDefault="00DD2C21" w:rsidP="0004692F">
                <w:pPr>
                  <w:spacing w:line="360" w:lineRule="auto"/>
                </w:pPr>
                <w:r w:rsidRPr="00053E44">
                  <w:t>Discontinuatin of Course</w:t>
                </w:r>
              </w:p>
            </w:tc>
          </w:sdtContent>
        </w:sdt>
      </w:tr>
    </w:tbl>
    <w:p w:rsidR="00B24563" w:rsidRPr="00053E44" w:rsidRDefault="00B24563"/>
    <w:p w:rsidR="00EA1C9D" w:rsidRPr="00053E44" w:rsidRDefault="00757D89">
      <w:pPr>
        <w:rPr>
          <w:b/>
          <w:u w:val="single"/>
        </w:rPr>
      </w:pPr>
      <w:r w:rsidRPr="00053E44">
        <w:rPr>
          <w:b/>
          <w:u w:val="single"/>
        </w:rPr>
        <w:t>Section II, Complete for Program Discontinuation</w:t>
      </w:r>
    </w:p>
    <w:tbl>
      <w:tblPr>
        <w:tblStyle w:val="TableGrid"/>
        <w:tblW w:w="0" w:type="auto"/>
        <w:tblLook w:val="04A0" w:firstRow="1" w:lastRow="0" w:firstColumn="1" w:lastColumn="0" w:noHBand="0" w:noVBand="1"/>
      </w:tblPr>
      <w:tblGrid>
        <w:gridCol w:w="4668"/>
        <w:gridCol w:w="4682"/>
      </w:tblGrid>
      <w:tr w:rsidR="00053E44" w:rsidRPr="00053E44" w:rsidTr="00757D89">
        <w:tc>
          <w:tcPr>
            <w:tcW w:w="4788" w:type="dxa"/>
          </w:tcPr>
          <w:p w:rsidR="00757D89" w:rsidRPr="00053E44" w:rsidRDefault="00757D89" w:rsidP="00757D89">
            <w:pPr>
              <w:spacing w:line="360" w:lineRule="auto"/>
              <w:rPr>
                <w:b/>
              </w:rPr>
            </w:pPr>
            <w:r w:rsidRPr="00053E44">
              <w:rPr>
                <w:b/>
              </w:rPr>
              <w:t xml:space="preserve">Select program or certificate </w:t>
            </w:r>
          </w:p>
        </w:tc>
        <w:sdt>
          <w:sdtPr>
            <w:id w:val="-1411001584"/>
            <w:placeholder>
              <w:docPart w:val="C9C0EA5382754AF3BD38307D50B4E8E9"/>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4788" w:type="dxa"/>
              </w:tcPr>
              <w:p w:rsidR="00757D89" w:rsidRPr="00053E44" w:rsidRDefault="00DD2C21" w:rsidP="00757D89">
                <w:pPr>
                  <w:spacing w:line="360" w:lineRule="auto"/>
                </w:pPr>
                <w:r w:rsidRPr="00053E44">
                  <w:t>AS, Busines Administration and Management</w:t>
                </w:r>
              </w:p>
            </w:tc>
          </w:sdtContent>
        </w:sdt>
      </w:tr>
      <w:tr w:rsidR="00053E44" w:rsidRPr="00053E44" w:rsidTr="00F4125B">
        <w:tc>
          <w:tcPr>
            <w:tcW w:w="9576" w:type="dxa"/>
            <w:gridSpan w:val="2"/>
          </w:tcPr>
          <w:p w:rsidR="00757D89" w:rsidRPr="00053E44" w:rsidRDefault="00757D89" w:rsidP="00757D89">
            <w:pPr>
              <w:spacing w:line="360" w:lineRule="auto"/>
              <w:rPr>
                <w:b/>
              </w:rPr>
            </w:pPr>
            <w:r w:rsidRPr="00053E44">
              <w:rPr>
                <w:b/>
              </w:rPr>
              <w:t>Explain (below) the reason for the discontinuation</w:t>
            </w:r>
          </w:p>
        </w:tc>
      </w:tr>
      <w:tr w:rsidR="00053E44" w:rsidRPr="00053E44" w:rsidTr="003C6823">
        <w:tc>
          <w:tcPr>
            <w:tcW w:w="9576" w:type="dxa"/>
            <w:gridSpan w:val="2"/>
          </w:tcPr>
          <w:p w:rsidR="00757D89" w:rsidRPr="00053E44" w:rsidRDefault="00757D89" w:rsidP="00DD2C21">
            <w:pPr>
              <w:spacing w:line="360" w:lineRule="auto"/>
            </w:pPr>
            <w:bookmarkStart w:id="0" w:name="_GoBack"/>
            <w:bookmarkEnd w:id="0"/>
          </w:p>
        </w:tc>
      </w:tr>
      <w:tr w:rsidR="00053E44" w:rsidRPr="00053E44" w:rsidTr="00707587">
        <w:tc>
          <w:tcPr>
            <w:tcW w:w="9576" w:type="dxa"/>
            <w:gridSpan w:val="2"/>
          </w:tcPr>
          <w:p w:rsidR="00F126A5" w:rsidRPr="00053E44" w:rsidRDefault="00F126A5" w:rsidP="00757D89">
            <w:pPr>
              <w:spacing w:line="360" w:lineRule="auto"/>
            </w:pPr>
            <w:r w:rsidRPr="00053E44">
              <w:rPr>
                <w:b/>
              </w:rPr>
              <w:t xml:space="preserve">Teach out plan required: </w:t>
            </w:r>
            <w:r w:rsidRPr="00053E44">
              <w:t xml:space="preserve"> SACSCOC requires </w:t>
            </w:r>
            <w:proofErr w:type="gramStart"/>
            <w:r w:rsidRPr="00053E44">
              <w:t>a teach</w:t>
            </w:r>
            <w:proofErr w:type="gramEnd"/>
            <w:r w:rsidRPr="00053E44">
              <w:t xml:space="preserve"> out plan for the discontinuation of programs or certificates.  Attach a list of students currently seeking the degree or certificate and the plan for these students to complete their program or certificate according to each student's catalog year.</w:t>
            </w:r>
          </w:p>
        </w:tc>
      </w:tr>
      <w:tr w:rsidR="00053E44" w:rsidRPr="00053E44" w:rsidTr="00707587">
        <w:tc>
          <w:tcPr>
            <w:tcW w:w="9576" w:type="dxa"/>
            <w:gridSpan w:val="2"/>
          </w:tcPr>
          <w:p w:rsidR="00F126A5" w:rsidRPr="00053E44" w:rsidRDefault="00F126A5" w:rsidP="00757D89">
            <w:pPr>
              <w:spacing w:line="360" w:lineRule="auto"/>
              <w:rPr>
                <w:b/>
              </w:rPr>
            </w:pPr>
            <w:r w:rsidRPr="00053E44">
              <w:rPr>
                <w:b/>
              </w:rPr>
              <w:t xml:space="preserve">If this program </w:t>
            </w:r>
            <w:r w:rsidR="00B35E55" w:rsidRPr="00053E44">
              <w:rPr>
                <w:b/>
              </w:rPr>
              <w:t xml:space="preserve">or certificate </w:t>
            </w:r>
            <w:r w:rsidRPr="00053E44">
              <w:rPr>
                <w:b/>
              </w:rPr>
              <w:t>discontinuation will require discontinuing courses, complete section III</w:t>
            </w:r>
          </w:p>
        </w:tc>
      </w:tr>
    </w:tbl>
    <w:p w:rsidR="0004692F" w:rsidRPr="00053E44" w:rsidRDefault="0004692F"/>
    <w:p w:rsidR="00E3785C" w:rsidRPr="00053E44" w:rsidRDefault="00F126A5">
      <w:pPr>
        <w:rPr>
          <w:b/>
          <w:u w:val="single"/>
        </w:rPr>
      </w:pPr>
      <w:r w:rsidRPr="00053E44">
        <w:rPr>
          <w:b/>
          <w:u w:val="single"/>
        </w:rPr>
        <w:t>Section III, Complete for Course Discontinuation</w:t>
      </w:r>
    </w:p>
    <w:tbl>
      <w:tblPr>
        <w:tblStyle w:val="TableGrid"/>
        <w:tblW w:w="0" w:type="auto"/>
        <w:tblLook w:val="04A0" w:firstRow="1" w:lastRow="0" w:firstColumn="1" w:lastColumn="0" w:noHBand="0" w:noVBand="1"/>
      </w:tblPr>
      <w:tblGrid>
        <w:gridCol w:w="4672"/>
        <w:gridCol w:w="4678"/>
      </w:tblGrid>
      <w:tr w:rsidR="00053E44" w:rsidRPr="00053E44" w:rsidTr="00011ED6">
        <w:tc>
          <w:tcPr>
            <w:tcW w:w="9576" w:type="dxa"/>
            <w:gridSpan w:val="2"/>
          </w:tcPr>
          <w:p w:rsidR="00F126A5" w:rsidRPr="00053E44" w:rsidRDefault="00F126A5" w:rsidP="00F126A5">
            <w:pPr>
              <w:spacing w:line="360" w:lineRule="auto"/>
              <w:rPr>
                <w:b/>
              </w:rPr>
            </w:pPr>
            <w:r w:rsidRPr="00053E44">
              <w:rPr>
                <w:b/>
              </w:rPr>
              <w:t xml:space="preserve">Enter course(s) to be discontinued </w:t>
            </w:r>
            <w:r w:rsidRPr="00053E44">
              <w:t>(add rows if necessary)</w:t>
            </w:r>
          </w:p>
        </w:tc>
      </w:tr>
      <w:tr w:rsidR="00053E44" w:rsidRPr="00053E44" w:rsidTr="00F126A5">
        <w:tc>
          <w:tcPr>
            <w:tcW w:w="4788" w:type="dxa"/>
          </w:tcPr>
          <w:p w:rsidR="00F126A5" w:rsidRPr="00053E44" w:rsidRDefault="00F126A5" w:rsidP="00F126A5">
            <w:pPr>
              <w:spacing w:line="360" w:lineRule="auto"/>
              <w:rPr>
                <w:b/>
              </w:rPr>
            </w:pPr>
            <w:r w:rsidRPr="00053E44">
              <w:rPr>
                <w:b/>
              </w:rPr>
              <w:t>Course Prefix and Number</w:t>
            </w:r>
          </w:p>
        </w:tc>
        <w:tc>
          <w:tcPr>
            <w:tcW w:w="4788" w:type="dxa"/>
          </w:tcPr>
          <w:p w:rsidR="00F126A5" w:rsidRPr="00053E44" w:rsidRDefault="00F126A5" w:rsidP="00F126A5">
            <w:pPr>
              <w:spacing w:line="360" w:lineRule="auto"/>
              <w:rPr>
                <w:b/>
              </w:rPr>
            </w:pPr>
            <w:r w:rsidRPr="00053E44">
              <w:rPr>
                <w:b/>
              </w:rPr>
              <w:t>Course title</w:t>
            </w:r>
            <w:r w:rsidR="00B35E55" w:rsidRPr="00053E44">
              <w:rPr>
                <w:b/>
              </w:rPr>
              <w:t xml:space="preserve"> </w:t>
            </w:r>
            <w:r w:rsidR="00B35E55" w:rsidRPr="00053E44">
              <w:t>(as listed in the catalog)</w:t>
            </w:r>
          </w:p>
        </w:tc>
      </w:tr>
      <w:tr w:rsidR="00053E44" w:rsidRPr="00053E44" w:rsidTr="00F126A5">
        <w:tc>
          <w:tcPr>
            <w:tcW w:w="4788" w:type="dxa"/>
          </w:tcPr>
          <w:p w:rsidR="00F126A5" w:rsidRPr="00053E44" w:rsidRDefault="00DD2C21" w:rsidP="00F126A5">
            <w:pPr>
              <w:spacing w:line="360" w:lineRule="auto"/>
            </w:pPr>
            <w:r w:rsidRPr="00053E44">
              <w:t>HFT 1050</w:t>
            </w:r>
          </w:p>
        </w:tc>
        <w:tc>
          <w:tcPr>
            <w:tcW w:w="4788" w:type="dxa"/>
          </w:tcPr>
          <w:p w:rsidR="00F126A5" w:rsidRPr="00053E44" w:rsidRDefault="00DD2C21" w:rsidP="00F126A5">
            <w:pPr>
              <w:spacing w:line="360" w:lineRule="auto"/>
            </w:pPr>
            <w:r w:rsidRPr="00053E44">
              <w:t>Tourism and the Hospitality Industry</w:t>
            </w:r>
          </w:p>
        </w:tc>
      </w:tr>
      <w:tr w:rsidR="00053E44" w:rsidRPr="00053E44" w:rsidTr="00F126A5">
        <w:tc>
          <w:tcPr>
            <w:tcW w:w="4788" w:type="dxa"/>
          </w:tcPr>
          <w:p w:rsidR="00F126A5" w:rsidRPr="00053E44" w:rsidRDefault="00DD2C21" w:rsidP="00F126A5">
            <w:pPr>
              <w:spacing w:line="360" w:lineRule="auto"/>
            </w:pPr>
            <w:r w:rsidRPr="00053E44">
              <w:t>HFT 2410</w:t>
            </w:r>
          </w:p>
        </w:tc>
        <w:tc>
          <w:tcPr>
            <w:tcW w:w="4788" w:type="dxa"/>
          </w:tcPr>
          <w:p w:rsidR="00F126A5" w:rsidRPr="00053E44" w:rsidRDefault="00DD2C21" w:rsidP="00F126A5">
            <w:pPr>
              <w:spacing w:line="360" w:lineRule="auto"/>
            </w:pPr>
            <w:r w:rsidRPr="00053E44">
              <w:t>Front Office Procedure</w:t>
            </w:r>
          </w:p>
        </w:tc>
      </w:tr>
      <w:tr w:rsidR="00053E44" w:rsidRPr="00053E44" w:rsidTr="00F126A5">
        <w:tc>
          <w:tcPr>
            <w:tcW w:w="4788" w:type="dxa"/>
          </w:tcPr>
          <w:p w:rsidR="00F126A5" w:rsidRPr="00053E44" w:rsidRDefault="00DD2C21" w:rsidP="00F126A5">
            <w:pPr>
              <w:spacing w:line="360" w:lineRule="auto"/>
            </w:pPr>
            <w:r w:rsidRPr="00053E44">
              <w:t>HFT 2501</w:t>
            </w:r>
          </w:p>
        </w:tc>
        <w:tc>
          <w:tcPr>
            <w:tcW w:w="4788" w:type="dxa"/>
          </w:tcPr>
          <w:p w:rsidR="00F126A5" w:rsidRPr="00053E44" w:rsidRDefault="00DD2C21" w:rsidP="00F126A5">
            <w:pPr>
              <w:spacing w:line="360" w:lineRule="auto"/>
            </w:pPr>
            <w:r w:rsidRPr="00053E44">
              <w:t>Hospitality Sales Promotion</w:t>
            </w:r>
          </w:p>
        </w:tc>
      </w:tr>
    </w:tbl>
    <w:p w:rsidR="00F126A5" w:rsidRPr="00053E44" w:rsidRDefault="00F126A5"/>
    <w:p w:rsidR="00970B5D" w:rsidRPr="00053E44" w:rsidRDefault="00970B5D">
      <w:pPr>
        <w:rPr>
          <w:b/>
          <w:sz w:val="24"/>
          <w:u w:val="single"/>
        </w:rPr>
      </w:pPr>
      <w:r w:rsidRPr="00053E44">
        <w:rPr>
          <w:b/>
          <w:sz w:val="24"/>
          <w:u w:val="single"/>
        </w:rPr>
        <w:t>Section I</w:t>
      </w:r>
      <w:r w:rsidR="00F126A5" w:rsidRPr="00053E44">
        <w:rPr>
          <w:b/>
          <w:sz w:val="24"/>
          <w:u w:val="single"/>
        </w:rPr>
        <w:t>V</w:t>
      </w:r>
      <w:r w:rsidRPr="00053E44">
        <w:rPr>
          <w:b/>
          <w:sz w:val="24"/>
          <w:u w:val="single"/>
        </w:rPr>
        <w:t>,</w:t>
      </w:r>
      <w:r w:rsidR="00054A5D" w:rsidRPr="00053E44">
        <w:rPr>
          <w:b/>
          <w:sz w:val="24"/>
          <w:u w:val="single"/>
        </w:rPr>
        <w:t xml:space="preserve"> </w:t>
      </w:r>
      <w:r w:rsidRPr="00053E44">
        <w:rPr>
          <w:b/>
          <w:sz w:val="24"/>
          <w:u w:val="single"/>
        </w:rPr>
        <w:t xml:space="preserve">Justification for </w:t>
      </w:r>
      <w:r w:rsidR="002B43C5" w:rsidRPr="00053E44">
        <w:rPr>
          <w:b/>
          <w:sz w:val="24"/>
          <w:u w:val="single"/>
        </w:rPr>
        <w:t>P</w:t>
      </w:r>
      <w:r w:rsidRPr="00053E44">
        <w:rPr>
          <w:b/>
          <w:sz w:val="24"/>
          <w:u w:val="single"/>
        </w:rPr>
        <w:t>roposal</w:t>
      </w:r>
    </w:p>
    <w:tbl>
      <w:tblPr>
        <w:tblStyle w:val="TableGrid"/>
        <w:tblW w:w="0" w:type="auto"/>
        <w:tblLook w:val="04A0" w:firstRow="1" w:lastRow="0" w:firstColumn="1" w:lastColumn="0" w:noHBand="0" w:noVBand="1"/>
      </w:tblPr>
      <w:tblGrid>
        <w:gridCol w:w="9350"/>
      </w:tblGrid>
      <w:tr w:rsidR="00053E44" w:rsidRPr="00053E44" w:rsidTr="00970B5D">
        <w:tc>
          <w:tcPr>
            <w:tcW w:w="9576" w:type="dxa"/>
          </w:tcPr>
          <w:p w:rsidR="00970B5D" w:rsidRPr="00053E44" w:rsidRDefault="00970B5D" w:rsidP="00BE2299">
            <w:pPr>
              <w:spacing w:line="360" w:lineRule="auto"/>
              <w:rPr>
                <w:b/>
              </w:rPr>
            </w:pPr>
            <w:r w:rsidRPr="00053E44">
              <w:rPr>
                <w:b/>
              </w:rPr>
              <w:t xml:space="preserve">Provide justification </w:t>
            </w:r>
            <w:r w:rsidR="007A2162" w:rsidRPr="00053E44">
              <w:rPr>
                <w:b/>
              </w:rPr>
              <w:t xml:space="preserve">(below) </w:t>
            </w:r>
            <w:r w:rsidRPr="00053E44">
              <w:rPr>
                <w:b/>
              </w:rPr>
              <w:t xml:space="preserve">for </w:t>
            </w:r>
            <w:r w:rsidR="00992AC1" w:rsidRPr="00053E44">
              <w:rPr>
                <w:b/>
              </w:rPr>
              <w:t>this proposed curriculum action</w:t>
            </w:r>
            <w:r w:rsidRPr="00053E44">
              <w:rPr>
                <w:b/>
              </w:rPr>
              <w:t xml:space="preserve"> </w:t>
            </w:r>
          </w:p>
        </w:tc>
      </w:tr>
      <w:tr w:rsidR="00053E44" w:rsidRPr="00053E44" w:rsidTr="00970B5D">
        <w:tc>
          <w:tcPr>
            <w:tcW w:w="9576" w:type="dxa"/>
          </w:tcPr>
          <w:p w:rsidR="00970B5D" w:rsidRPr="00053E44" w:rsidRDefault="00DD2C21" w:rsidP="00970B5D">
            <w:pPr>
              <w:spacing w:line="360" w:lineRule="auto"/>
            </w:pPr>
            <w:r w:rsidRPr="00053E44">
              <w:lastRenderedPageBreak/>
              <w:t xml:space="preserve">All HFT prefix courses are electives only and are not part of the core of any </w:t>
            </w:r>
            <w:proofErr w:type="spellStart"/>
            <w:r w:rsidRPr="00053E44">
              <w:t>SoBT</w:t>
            </w:r>
            <w:proofErr w:type="spellEnd"/>
            <w:r w:rsidRPr="00053E44">
              <w:t xml:space="preserve"> program. The 3 courses proposed for deletion here have not been offered in some time and do not transfer to FGCU’s Hospitality program.</w:t>
            </w:r>
          </w:p>
        </w:tc>
      </w:tr>
    </w:tbl>
    <w:p w:rsidR="00970B5D" w:rsidRPr="00053E44" w:rsidRDefault="00970B5D"/>
    <w:p w:rsidR="00970B5D" w:rsidRPr="00053E44" w:rsidRDefault="00970B5D">
      <w:pPr>
        <w:rPr>
          <w:b/>
          <w:sz w:val="24"/>
          <w:u w:val="single"/>
        </w:rPr>
      </w:pPr>
      <w:r w:rsidRPr="00053E44">
        <w:rPr>
          <w:b/>
          <w:sz w:val="24"/>
          <w:u w:val="single"/>
        </w:rPr>
        <w:t xml:space="preserve">Section </w:t>
      </w:r>
      <w:r w:rsidR="005B70E1" w:rsidRPr="00053E44">
        <w:rPr>
          <w:b/>
          <w:sz w:val="24"/>
          <w:u w:val="single"/>
        </w:rPr>
        <w:t>V</w:t>
      </w:r>
      <w:r w:rsidRPr="00053E44">
        <w:rPr>
          <w:b/>
          <w:sz w:val="24"/>
          <w:u w:val="single"/>
        </w:rPr>
        <w:t xml:space="preserve">, </w:t>
      </w:r>
      <w:r w:rsidR="00992AC1" w:rsidRPr="00053E44">
        <w:rPr>
          <w:b/>
          <w:sz w:val="24"/>
          <w:u w:val="single"/>
        </w:rPr>
        <w:t>Endorsements</w:t>
      </w:r>
      <w:r w:rsidRPr="00053E44">
        <w:rPr>
          <w:b/>
          <w:sz w:val="24"/>
          <w:u w:val="single"/>
        </w:rPr>
        <w:t xml:space="preserve"> Required</w:t>
      </w:r>
    </w:p>
    <w:tbl>
      <w:tblPr>
        <w:tblStyle w:val="TableGrid"/>
        <w:tblW w:w="0" w:type="auto"/>
        <w:tblLook w:val="04A0" w:firstRow="1" w:lastRow="0" w:firstColumn="1" w:lastColumn="0" w:noHBand="0" w:noVBand="1"/>
      </w:tblPr>
      <w:tblGrid>
        <w:gridCol w:w="9350"/>
      </w:tblGrid>
      <w:tr w:rsidR="00053E44" w:rsidRPr="00053E44" w:rsidTr="00992AC1">
        <w:tc>
          <w:tcPr>
            <w:tcW w:w="9576" w:type="dxa"/>
          </w:tcPr>
          <w:p w:rsidR="00992AC1" w:rsidRPr="00053E44" w:rsidRDefault="00992AC1" w:rsidP="008F0BBA">
            <w:pPr>
              <w:spacing w:line="360" w:lineRule="auto"/>
              <w:rPr>
                <w:b/>
              </w:rPr>
            </w:pPr>
            <w:r w:rsidRPr="00053E44">
              <w:rPr>
                <w:b/>
              </w:rPr>
              <w:t xml:space="preserve">List all faculty endorsements below.  (Note that proposals will be returned </w:t>
            </w:r>
            <w:r w:rsidR="008F0BBA" w:rsidRPr="00053E44">
              <w:rPr>
                <w:b/>
              </w:rPr>
              <w:t xml:space="preserve">to the School or Division </w:t>
            </w:r>
            <w:r w:rsidRPr="00053E44">
              <w:rPr>
                <w:b/>
              </w:rPr>
              <w:t>if faculty endorsements are not provided).</w:t>
            </w:r>
          </w:p>
        </w:tc>
      </w:tr>
      <w:tr w:rsidR="00053E44" w:rsidRPr="00053E44" w:rsidTr="00992AC1">
        <w:tc>
          <w:tcPr>
            <w:tcW w:w="9576" w:type="dxa"/>
          </w:tcPr>
          <w:p w:rsidR="00DD2C21" w:rsidRPr="00053E44" w:rsidRDefault="00DD2C21" w:rsidP="00992AC1">
            <w:pPr>
              <w:spacing w:line="360" w:lineRule="auto"/>
            </w:pPr>
            <w:r w:rsidRPr="00053E44">
              <w:t>David Hoffman</w:t>
            </w:r>
          </w:p>
          <w:p w:rsidR="00DD2C21" w:rsidRPr="00053E44" w:rsidRDefault="00DD2C21" w:rsidP="00992AC1">
            <w:pPr>
              <w:spacing w:line="360" w:lineRule="auto"/>
            </w:pPr>
            <w:r w:rsidRPr="00053E44">
              <w:t>Michael Engdahl</w:t>
            </w:r>
          </w:p>
          <w:p w:rsidR="00992AC1" w:rsidRPr="00053E44" w:rsidRDefault="00DD2C21" w:rsidP="00992AC1">
            <w:pPr>
              <w:spacing w:line="360" w:lineRule="auto"/>
            </w:pPr>
            <w:r w:rsidRPr="00053E44">
              <w:t>Tim Lucas</w:t>
            </w:r>
            <w:r w:rsidR="00E75169" w:rsidRPr="00053E44">
              <w:rPr>
                <w:caps/>
              </w:rPr>
              <w:t xml:space="preserve"> </w:t>
            </w:r>
          </w:p>
        </w:tc>
      </w:tr>
    </w:tbl>
    <w:p w:rsidR="001F6EB3" w:rsidRPr="00053E44" w:rsidRDefault="001F6EB3" w:rsidP="001F6EB3">
      <w:pPr>
        <w:rPr>
          <w:b/>
          <w:caps/>
        </w:rPr>
      </w:pPr>
    </w:p>
    <w:p w:rsidR="00014F4F" w:rsidRPr="00053E44" w:rsidRDefault="00014F4F" w:rsidP="001F6EB3">
      <w:r w:rsidRPr="00053E44">
        <w:rPr>
          <w:b/>
          <w:caps/>
        </w:rPr>
        <w:t>nOTE:</w:t>
      </w:r>
      <w:r w:rsidRPr="00053E44">
        <w:rPr>
          <w:caps/>
        </w:rPr>
        <w:t xml:space="preserve">   </w:t>
      </w:r>
      <w:r w:rsidRPr="00053E44">
        <w:t>Changes for the Fall 2016 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 Spring 2016 or Summer 2016 term.</w:t>
      </w:r>
    </w:p>
    <w:tbl>
      <w:tblPr>
        <w:tblStyle w:val="TableGrid"/>
        <w:tblW w:w="0" w:type="auto"/>
        <w:tblLook w:val="04A0" w:firstRow="1" w:lastRow="0" w:firstColumn="1" w:lastColumn="0" w:noHBand="0" w:noVBand="1"/>
      </w:tblPr>
      <w:tblGrid>
        <w:gridCol w:w="4679"/>
        <w:gridCol w:w="4671"/>
      </w:tblGrid>
      <w:tr w:rsidR="00053E44" w:rsidRPr="00053E44" w:rsidTr="00053E44">
        <w:tc>
          <w:tcPr>
            <w:tcW w:w="4679" w:type="dxa"/>
          </w:tcPr>
          <w:p w:rsidR="00970B5D" w:rsidRPr="00053E44" w:rsidRDefault="00014F4F" w:rsidP="00B35E55">
            <w:pPr>
              <w:rPr>
                <w:b/>
              </w:rPr>
            </w:pPr>
            <w:r w:rsidRPr="00053E44">
              <w:rPr>
                <w:b/>
              </w:rPr>
              <w:t>T</w:t>
            </w:r>
            <w:r w:rsidR="00970B5D" w:rsidRPr="00053E44">
              <w:rPr>
                <w:b/>
              </w:rPr>
              <w:t>erm in which approved action will take place</w:t>
            </w:r>
          </w:p>
        </w:tc>
        <w:sdt>
          <w:sdtPr>
            <w:id w:val="5757644"/>
            <w:placeholder>
              <w:docPart w:val="7654EEAC78BE4F889FFF72D4DC531220"/>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1" w:type="dxa"/>
              </w:tcPr>
              <w:p w:rsidR="00970B5D" w:rsidRPr="00053E44" w:rsidRDefault="00DD2C21" w:rsidP="00992AC1">
                <w:pPr>
                  <w:spacing w:line="360" w:lineRule="auto"/>
                </w:pPr>
                <w:r w:rsidRPr="00053E44">
                  <w:t>Fall 2016</w:t>
                </w:r>
              </w:p>
            </w:tc>
          </w:sdtContent>
        </w:sdt>
      </w:tr>
    </w:tbl>
    <w:p w:rsidR="00E75169" w:rsidRPr="00053E44" w:rsidRDefault="00E75169">
      <w:pPr>
        <w:rPr>
          <w:b/>
          <w:caps/>
        </w:rPr>
      </w:pPr>
    </w:p>
    <w:tbl>
      <w:tblPr>
        <w:tblStyle w:val="TableGrid"/>
        <w:tblW w:w="0" w:type="auto"/>
        <w:tblLook w:val="04A0" w:firstRow="1" w:lastRow="0" w:firstColumn="1" w:lastColumn="0" w:noHBand="0" w:noVBand="1"/>
      </w:tblPr>
      <w:tblGrid>
        <w:gridCol w:w="3040"/>
        <w:gridCol w:w="3664"/>
        <w:gridCol w:w="2646"/>
      </w:tblGrid>
      <w:tr w:rsidR="00053E44" w:rsidRPr="00053E44" w:rsidTr="00053E44">
        <w:tc>
          <w:tcPr>
            <w:tcW w:w="3040" w:type="dxa"/>
          </w:tcPr>
          <w:p w:rsidR="00A73BD8" w:rsidRPr="00053E44" w:rsidRDefault="00A73BD8" w:rsidP="00A73BD8">
            <w:pPr>
              <w:spacing w:line="360" w:lineRule="auto"/>
              <w:rPr>
                <w:b/>
              </w:rPr>
            </w:pPr>
            <w:r w:rsidRPr="00053E44">
              <w:rPr>
                <w:b/>
              </w:rPr>
              <w:t>Required Endorsements</w:t>
            </w:r>
          </w:p>
        </w:tc>
        <w:tc>
          <w:tcPr>
            <w:tcW w:w="3664" w:type="dxa"/>
          </w:tcPr>
          <w:p w:rsidR="00A73BD8" w:rsidRPr="00053E44" w:rsidRDefault="00A73BD8" w:rsidP="00A73BD8">
            <w:pPr>
              <w:spacing w:line="360" w:lineRule="auto"/>
              <w:rPr>
                <w:b/>
              </w:rPr>
            </w:pPr>
            <w:r w:rsidRPr="00053E44">
              <w:rPr>
                <w:b/>
              </w:rPr>
              <w:t>Type in Name</w:t>
            </w:r>
          </w:p>
        </w:tc>
        <w:tc>
          <w:tcPr>
            <w:tcW w:w="2646" w:type="dxa"/>
          </w:tcPr>
          <w:p w:rsidR="00A73BD8" w:rsidRPr="00053E44" w:rsidRDefault="00A73BD8" w:rsidP="00A73BD8">
            <w:pPr>
              <w:spacing w:line="360" w:lineRule="auto"/>
              <w:rPr>
                <w:b/>
              </w:rPr>
            </w:pPr>
            <w:r w:rsidRPr="00053E44">
              <w:rPr>
                <w:b/>
              </w:rPr>
              <w:t>Select Date</w:t>
            </w:r>
          </w:p>
        </w:tc>
      </w:tr>
      <w:tr w:rsidR="00053E44" w:rsidRPr="00053E44" w:rsidTr="00053E44">
        <w:tc>
          <w:tcPr>
            <w:tcW w:w="3040" w:type="dxa"/>
          </w:tcPr>
          <w:p w:rsidR="00A73BD8" w:rsidRPr="00053E44" w:rsidRDefault="00A73BD8" w:rsidP="00A73BD8">
            <w:pPr>
              <w:spacing w:line="360" w:lineRule="auto"/>
              <w:rPr>
                <w:b/>
              </w:rPr>
            </w:pPr>
            <w:r w:rsidRPr="00053E44">
              <w:rPr>
                <w:b/>
              </w:rPr>
              <w:t>Department Chair or Program Coordinator</w:t>
            </w:r>
            <w:r w:rsidR="00014F4F" w:rsidRPr="00053E44">
              <w:rPr>
                <w:b/>
              </w:rPr>
              <w:t>/Director</w:t>
            </w:r>
          </w:p>
        </w:tc>
        <w:tc>
          <w:tcPr>
            <w:tcW w:w="3664" w:type="dxa"/>
          </w:tcPr>
          <w:p w:rsidR="00A73BD8" w:rsidRPr="00053E44" w:rsidRDefault="00DD2C21" w:rsidP="00A73BD8">
            <w:pPr>
              <w:spacing w:line="360" w:lineRule="auto"/>
            </w:pPr>
            <w:r w:rsidRPr="00053E44">
              <w:t>David Hoffman</w:t>
            </w:r>
          </w:p>
        </w:tc>
        <w:sdt>
          <w:sdtPr>
            <w:rPr>
              <w:sz w:val="20"/>
            </w:rPr>
            <w:id w:val="66694095"/>
            <w:placeholder>
              <w:docPart w:val="DefaultPlaceholder_1082065160"/>
            </w:placeholder>
            <w:date w:fullDate="2016-02-05T00:00:00Z">
              <w:dateFormat w:val="M/d/yyyy"/>
              <w:lid w:val="en-US"/>
              <w:storeMappedDataAs w:val="dateTime"/>
              <w:calendar w:val="gregorian"/>
            </w:date>
          </w:sdtPr>
          <w:sdtEndPr/>
          <w:sdtContent>
            <w:tc>
              <w:tcPr>
                <w:tcW w:w="2646" w:type="dxa"/>
              </w:tcPr>
              <w:p w:rsidR="00A73BD8" w:rsidRPr="00053E44" w:rsidRDefault="00577D8E" w:rsidP="00A73BD8">
                <w:pPr>
                  <w:spacing w:line="360" w:lineRule="auto"/>
                  <w:rPr>
                    <w:sz w:val="20"/>
                  </w:rPr>
                </w:pPr>
                <w:r w:rsidRPr="00053E44">
                  <w:rPr>
                    <w:sz w:val="20"/>
                  </w:rPr>
                  <w:t>2/5/2016</w:t>
                </w:r>
              </w:p>
            </w:tc>
          </w:sdtContent>
        </w:sdt>
      </w:tr>
      <w:tr w:rsidR="00053E44" w:rsidRPr="00053E44" w:rsidTr="00053E44">
        <w:tc>
          <w:tcPr>
            <w:tcW w:w="3040" w:type="dxa"/>
          </w:tcPr>
          <w:p w:rsidR="00A73BD8" w:rsidRPr="00053E44" w:rsidRDefault="00A73BD8" w:rsidP="00053E44">
            <w:pPr>
              <w:spacing w:line="360" w:lineRule="auto"/>
              <w:rPr>
                <w:b/>
              </w:rPr>
            </w:pPr>
            <w:r w:rsidRPr="00053E44">
              <w:rPr>
                <w:b/>
              </w:rPr>
              <w:t xml:space="preserve">Academic Dean </w:t>
            </w:r>
          </w:p>
        </w:tc>
        <w:tc>
          <w:tcPr>
            <w:tcW w:w="3664" w:type="dxa"/>
          </w:tcPr>
          <w:p w:rsidR="00A73BD8" w:rsidRPr="00053E44" w:rsidRDefault="00DD2C21" w:rsidP="00A73BD8">
            <w:pPr>
              <w:spacing w:line="360" w:lineRule="auto"/>
            </w:pPr>
            <w:r w:rsidRPr="00053E44">
              <w:t>Dr. John Meyer</w:t>
            </w:r>
          </w:p>
        </w:tc>
        <w:sdt>
          <w:sdtPr>
            <w:rPr>
              <w:sz w:val="20"/>
            </w:rPr>
            <w:id w:val="-1970279367"/>
            <w:placeholder>
              <w:docPart w:val="2A732A8D53F4455A8CCAF5A0B521D11D"/>
            </w:placeholder>
            <w:date w:fullDate="2016-02-05T00:00:00Z">
              <w:dateFormat w:val="M/d/yyyy"/>
              <w:lid w:val="en-US"/>
              <w:storeMappedDataAs w:val="dateTime"/>
              <w:calendar w:val="gregorian"/>
            </w:date>
          </w:sdtPr>
          <w:sdtEndPr/>
          <w:sdtContent>
            <w:tc>
              <w:tcPr>
                <w:tcW w:w="2646" w:type="dxa"/>
              </w:tcPr>
              <w:p w:rsidR="00A73BD8" w:rsidRPr="00053E44" w:rsidRDefault="00577D8E" w:rsidP="00A73BD8">
                <w:pPr>
                  <w:spacing w:line="360" w:lineRule="auto"/>
                  <w:rPr>
                    <w:sz w:val="20"/>
                  </w:rPr>
                </w:pPr>
                <w:r w:rsidRPr="00053E44">
                  <w:rPr>
                    <w:sz w:val="20"/>
                  </w:rPr>
                  <w:t>2/5/2016</w:t>
                </w:r>
              </w:p>
            </w:tc>
          </w:sdtContent>
        </w:sdt>
      </w:tr>
    </w:tbl>
    <w:p w:rsidR="00992AC1" w:rsidRPr="00053E44" w:rsidRDefault="00992AC1"/>
    <w:tbl>
      <w:tblPr>
        <w:tblStyle w:val="TableGrid"/>
        <w:tblW w:w="0" w:type="auto"/>
        <w:tblLook w:val="04A0" w:firstRow="1" w:lastRow="0" w:firstColumn="1" w:lastColumn="0" w:noHBand="0" w:noVBand="1"/>
      </w:tblPr>
      <w:tblGrid>
        <w:gridCol w:w="4682"/>
        <w:gridCol w:w="4668"/>
      </w:tblGrid>
      <w:tr w:rsidR="00053E44" w:rsidRPr="00053E44" w:rsidTr="00A73BD8">
        <w:tc>
          <w:tcPr>
            <w:tcW w:w="4788" w:type="dxa"/>
          </w:tcPr>
          <w:p w:rsidR="00A73BD8" w:rsidRPr="00053E44" w:rsidRDefault="00A73BD8" w:rsidP="00A73BD8">
            <w:pPr>
              <w:spacing w:line="360" w:lineRule="auto"/>
              <w:rPr>
                <w:b/>
              </w:rPr>
            </w:pPr>
            <w:r w:rsidRPr="00053E44">
              <w:rPr>
                <w:b/>
              </w:rPr>
              <w:t>Select Curriculum Committee Meeting Date</w:t>
            </w:r>
          </w:p>
        </w:tc>
        <w:sdt>
          <w:sdtPr>
            <w:alias w:val="Choose date"/>
            <w:tag w:val="Choose date"/>
            <w:id w:val="628833483"/>
            <w:placeholder>
              <w:docPart w:val="177BD168AA534F06B4E0FF1E78EAFF1F"/>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053E44" w:rsidRDefault="00DD2C21" w:rsidP="00DE74AE">
                <w:pPr>
                  <w:spacing w:line="360" w:lineRule="auto"/>
                  <w:jc w:val="center"/>
                </w:pPr>
                <w:r w:rsidRPr="00053E44">
                  <w:t>March 4, 2016</w:t>
                </w:r>
              </w:p>
            </w:tc>
          </w:sdtContent>
        </w:sdt>
      </w:tr>
    </w:tbl>
    <w:p w:rsidR="00A73BD8" w:rsidRPr="00053E44" w:rsidRDefault="00A73BD8"/>
    <w:p w:rsidR="00014F4F" w:rsidRPr="00053E44" w:rsidRDefault="00014F4F" w:rsidP="00014F4F">
      <w:pPr>
        <w:spacing w:after="0"/>
        <w:contextualSpacing/>
        <w:rPr>
          <w:rFonts w:cs="Arial"/>
        </w:rPr>
      </w:pPr>
      <w:r w:rsidRPr="00053E44">
        <w:rPr>
          <w:rFonts w:cs="Arial"/>
          <w:i/>
        </w:rPr>
        <w:t>Curriculum Committee Calendar</w:t>
      </w:r>
      <w:r w:rsidRPr="00053E44">
        <w:rPr>
          <w:rFonts w:cs="Arial"/>
        </w:rPr>
        <w:t xml:space="preserve"> document available in the document manager in the FSW Portal:</w:t>
      </w:r>
    </w:p>
    <w:p w:rsidR="00014F4F" w:rsidRPr="00053E44" w:rsidRDefault="00014F4F" w:rsidP="00014F4F">
      <w:pPr>
        <w:pStyle w:val="ListParagraph"/>
        <w:numPr>
          <w:ilvl w:val="0"/>
          <w:numId w:val="4"/>
        </w:numPr>
        <w:spacing w:after="0"/>
        <w:rPr>
          <w:rFonts w:cs="Arial"/>
        </w:rPr>
      </w:pPr>
      <w:r w:rsidRPr="00053E44">
        <w:rPr>
          <w:rFonts w:cs="Arial"/>
        </w:rPr>
        <w:t>Document Manager</w:t>
      </w:r>
    </w:p>
    <w:p w:rsidR="00014F4F" w:rsidRPr="00053E44" w:rsidRDefault="00014F4F" w:rsidP="00014F4F">
      <w:pPr>
        <w:pStyle w:val="ListParagraph"/>
        <w:numPr>
          <w:ilvl w:val="0"/>
          <w:numId w:val="4"/>
        </w:numPr>
        <w:spacing w:after="0"/>
        <w:rPr>
          <w:rFonts w:cs="Arial"/>
        </w:rPr>
      </w:pPr>
      <w:r w:rsidRPr="00053E44">
        <w:rPr>
          <w:rFonts w:cs="Arial"/>
        </w:rPr>
        <w:t>VP Academic Affairs</w:t>
      </w:r>
    </w:p>
    <w:p w:rsidR="00014F4F" w:rsidRPr="00053E44" w:rsidRDefault="00014F4F" w:rsidP="00014F4F">
      <w:pPr>
        <w:pStyle w:val="ListParagraph"/>
        <w:numPr>
          <w:ilvl w:val="0"/>
          <w:numId w:val="4"/>
        </w:numPr>
        <w:spacing w:after="0"/>
      </w:pPr>
      <w:r w:rsidRPr="00053E44">
        <w:rPr>
          <w:rFonts w:cs="Arial"/>
        </w:rPr>
        <w:t>Curriculum Process Documents</w:t>
      </w:r>
      <w:r w:rsidRPr="00053E44">
        <w:tab/>
      </w:r>
    </w:p>
    <w:p w:rsidR="00014F4F" w:rsidRPr="00053E44" w:rsidRDefault="00014F4F" w:rsidP="00014F4F">
      <w:pPr>
        <w:spacing w:after="0"/>
        <w:contextualSpacing/>
      </w:pPr>
    </w:p>
    <w:p w:rsidR="00014F4F" w:rsidRPr="00053E44" w:rsidRDefault="00014F4F" w:rsidP="00014F4F">
      <w:pPr>
        <w:contextualSpacing/>
        <w:rPr>
          <w:b/>
        </w:rPr>
      </w:pPr>
      <w:r w:rsidRPr="00053E44">
        <w:rPr>
          <w:b/>
        </w:rPr>
        <w:t>Important Note to Faculty, Department Chairs or Program Coordinators, and Deans or an Associate Vice President:</w:t>
      </w:r>
    </w:p>
    <w:p w:rsidR="00014F4F" w:rsidRPr="00053E44" w:rsidRDefault="00014F4F" w:rsidP="00014F4F">
      <w:r w:rsidRPr="00053E44">
        <w:lastRenderedPageBreak/>
        <w:t xml:space="preserve">Incomplete proposals or proposals requiring corrections will be returned to the School or Division.  If a proposal is incomplete or requires multiple corrections, the proposal will need to be completed or corrected and </w:t>
      </w:r>
      <w:r w:rsidRPr="00053E44">
        <w:rPr>
          <w:b/>
        </w:rPr>
        <w:t>resubmitted to the Dropbox for the next Curriculum Committee meeting</w:t>
      </w:r>
      <w:r w:rsidRPr="00053E44">
        <w:t>.  All Curriculum proposals require approval of the Provost and Vice President of Academic Affairs.  Final approval or denial of a proposal is reflected on the completed and signed Summary Report.</w:t>
      </w:r>
    </w:p>
    <w:p w:rsidR="001F6EB3" w:rsidRPr="00053E44" w:rsidRDefault="001F6EB3" w:rsidP="00152CA7">
      <w:pPr>
        <w:rPr>
          <w:b/>
        </w:rPr>
      </w:pPr>
    </w:p>
    <w:sectPr w:rsidR="001F6EB3" w:rsidRPr="00053E44"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EB1" w:rsidRDefault="00D25EB1" w:rsidP="00B24563">
      <w:pPr>
        <w:spacing w:after="0" w:line="240" w:lineRule="auto"/>
      </w:pPr>
      <w:r>
        <w:separator/>
      </w:r>
    </w:p>
  </w:endnote>
  <w:endnote w:type="continuationSeparator" w:id="0">
    <w:p w:rsidR="00D25EB1" w:rsidRDefault="00D25EB1"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B3" w:rsidRDefault="001F6EB3">
    <w:pPr>
      <w:pStyle w:val="Footer"/>
    </w:pPr>
    <w:r>
      <w:t>VPAA:  Revised 11/11, 6/12, 6/13, 7/14</w:t>
    </w:r>
    <w:r w:rsidR="00014F4F">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EB1" w:rsidRDefault="00D25EB1" w:rsidP="00B24563">
      <w:pPr>
        <w:spacing w:after="0" w:line="240" w:lineRule="auto"/>
      </w:pPr>
      <w:r>
        <w:separator/>
      </w:r>
    </w:p>
  </w:footnote>
  <w:footnote w:type="continuationSeparator" w:id="0">
    <w:p w:rsidR="00D25EB1" w:rsidRDefault="00D25EB1"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563" w:rsidRPr="00B24563" w:rsidRDefault="00134FBC" w:rsidP="00134FBC">
    <w:pPr>
      <w:pStyle w:val="Header"/>
      <w:rPr>
        <w:b/>
        <w:sz w:val="28"/>
      </w:rPr>
    </w:pPr>
    <w:r>
      <w:rPr>
        <w:noProof/>
      </w:rPr>
      <w:drawing>
        <wp:anchor distT="0" distB="0" distL="114300" distR="114300" simplePos="0" relativeHeight="251658240" behindDoc="1" locked="0" layoutInCell="1" allowOverlap="1" wp14:anchorId="7839C678" wp14:editId="5B7FDA6F">
          <wp:simplePos x="0" y="0"/>
          <wp:positionH relativeFrom="column">
            <wp:posOffset>3609975</wp:posOffset>
          </wp:positionH>
          <wp:positionV relativeFrom="paragraph">
            <wp:posOffset>-200025</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r w:rsidR="00B24563" w:rsidRPr="00B24563">
      <w:rPr>
        <w:b/>
        <w:color w:val="470A68"/>
        <w:sz w:val="32"/>
      </w:rPr>
      <w:t>Curriculum Committee</w:t>
    </w:r>
    <w:r>
      <w:rPr>
        <w:b/>
        <w:color w:val="470A68"/>
        <w:sz w:val="32"/>
      </w:rPr>
      <w:tab/>
    </w:r>
    <w:r>
      <w:rPr>
        <w:b/>
        <w:color w:val="470A68"/>
        <w:sz w:val="32"/>
      </w:rPr>
      <w:tab/>
    </w:r>
  </w:p>
  <w:p w:rsidR="00B24563" w:rsidRPr="00B24563" w:rsidRDefault="00B24563" w:rsidP="00134FBC">
    <w:pPr>
      <w:pStyle w:val="Header"/>
      <w:rPr>
        <w:sz w:val="28"/>
      </w:rPr>
    </w:pPr>
    <w:r w:rsidRPr="00E75169">
      <w:rPr>
        <w:sz w:val="24"/>
      </w:rPr>
      <w:t>Academic Year 201</w:t>
    </w:r>
    <w:r w:rsidR="00014F4F">
      <w:rPr>
        <w:sz w:val="24"/>
      </w:rPr>
      <w:t>5</w:t>
    </w:r>
    <w:r w:rsidRPr="00E75169">
      <w:rPr>
        <w:sz w:val="24"/>
      </w:rPr>
      <w:t>-201</w:t>
    </w:r>
    <w:r w:rsidR="00014F4F">
      <w:rPr>
        <w:sz w:val="24"/>
      </w:rPr>
      <w:t>6</w:t>
    </w:r>
  </w:p>
  <w:p w:rsidR="00B24563" w:rsidRPr="00B24563" w:rsidRDefault="00B24563" w:rsidP="00134FBC">
    <w:pPr>
      <w:pStyle w:val="Header"/>
      <w:rPr>
        <w:sz w:val="28"/>
      </w:rPr>
    </w:pPr>
  </w:p>
  <w:p w:rsidR="00B24563" w:rsidRPr="00B24563" w:rsidRDefault="00757D89" w:rsidP="00134FBC">
    <w:pPr>
      <w:pStyle w:val="Header"/>
      <w:rPr>
        <w:b/>
        <w:color w:val="470A68"/>
        <w:sz w:val="28"/>
        <w:u w:val="single"/>
      </w:rPr>
    </w:pPr>
    <w:r>
      <w:rPr>
        <w:b/>
        <w:color w:val="470A68"/>
        <w:sz w:val="28"/>
        <w:u w:val="single"/>
      </w:rPr>
      <w:t>Discontinuation of</w:t>
    </w:r>
    <w:r w:rsidR="00E75169">
      <w:rPr>
        <w:b/>
        <w:color w:val="470A68"/>
        <w:sz w:val="28"/>
        <w:u w:val="single"/>
      </w:rPr>
      <w:t xml:space="preserve"> </w:t>
    </w:r>
    <w:r>
      <w:rPr>
        <w:b/>
        <w:color w:val="470A68"/>
        <w:sz w:val="28"/>
        <w:u w:val="single"/>
      </w:rPr>
      <w:t xml:space="preserve">Program, Certificate, or Course </w:t>
    </w:r>
    <w:r w:rsidR="00E75169">
      <w:rPr>
        <w:b/>
        <w:color w:val="470A68"/>
        <w:sz w:val="28"/>
        <w:u w:val="single"/>
      </w:rPr>
      <w:t>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14F4F"/>
    <w:rsid w:val="0004692F"/>
    <w:rsid w:val="00053E44"/>
    <w:rsid w:val="00054A5D"/>
    <w:rsid w:val="000D38FF"/>
    <w:rsid w:val="00112CD9"/>
    <w:rsid w:val="00134FBC"/>
    <w:rsid w:val="00140FDA"/>
    <w:rsid w:val="00152CA7"/>
    <w:rsid w:val="001F6EB3"/>
    <w:rsid w:val="002B43C5"/>
    <w:rsid w:val="003A6AE6"/>
    <w:rsid w:val="003E1633"/>
    <w:rsid w:val="0042396F"/>
    <w:rsid w:val="0042569C"/>
    <w:rsid w:val="004813B1"/>
    <w:rsid w:val="00527BC4"/>
    <w:rsid w:val="00577D8E"/>
    <w:rsid w:val="005B70E1"/>
    <w:rsid w:val="005D22A5"/>
    <w:rsid w:val="00757D89"/>
    <w:rsid w:val="007A2162"/>
    <w:rsid w:val="007A55BC"/>
    <w:rsid w:val="007B7776"/>
    <w:rsid w:val="007F07C9"/>
    <w:rsid w:val="008764AB"/>
    <w:rsid w:val="008F0BBA"/>
    <w:rsid w:val="009206C3"/>
    <w:rsid w:val="00970B5D"/>
    <w:rsid w:val="00992AC1"/>
    <w:rsid w:val="00A1036B"/>
    <w:rsid w:val="00A73BD8"/>
    <w:rsid w:val="00AD434E"/>
    <w:rsid w:val="00B227AF"/>
    <w:rsid w:val="00B24563"/>
    <w:rsid w:val="00B35E55"/>
    <w:rsid w:val="00BA51CC"/>
    <w:rsid w:val="00BE2299"/>
    <w:rsid w:val="00BF6A71"/>
    <w:rsid w:val="00C25E76"/>
    <w:rsid w:val="00C53121"/>
    <w:rsid w:val="00D06FF2"/>
    <w:rsid w:val="00D25EB1"/>
    <w:rsid w:val="00D8244E"/>
    <w:rsid w:val="00DD2C21"/>
    <w:rsid w:val="00DE74AE"/>
    <w:rsid w:val="00E3785C"/>
    <w:rsid w:val="00E75169"/>
    <w:rsid w:val="00EA1C9D"/>
    <w:rsid w:val="00F126A5"/>
    <w:rsid w:val="00F93107"/>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5:docId w15:val="{F5DBAD07-A1F3-452C-852B-C039726B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DFA98AC1AC5A4614B4BEF38511793831"/>
        <w:category>
          <w:name w:val="General"/>
          <w:gallery w:val="placeholder"/>
        </w:category>
        <w:types>
          <w:type w:val="bbPlcHdr"/>
        </w:types>
        <w:behaviors>
          <w:behavior w:val="content"/>
        </w:behaviors>
        <w:guid w:val="{255B2B77-1983-46CD-8073-AFA132B94F32}"/>
      </w:docPartPr>
      <w:docPartBody>
        <w:p w:rsidR="00661DC4" w:rsidRDefault="00AF09FC" w:rsidP="00AF09FC">
          <w:pPr>
            <w:pStyle w:val="DFA98AC1AC5A4614B4BEF38511793831"/>
          </w:pPr>
          <w:r w:rsidRPr="00C3429C">
            <w:rPr>
              <w:rStyle w:val="PlaceholderText"/>
            </w:rPr>
            <w:t>Choose an item.</w:t>
          </w:r>
        </w:p>
      </w:docPartBody>
    </w:docPart>
    <w:docPart>
      <w:docPartPr>
        <w:name w:val="C9C0EA5382754AF3BD38307D50B4E8E9"/>
        <w:category>
          <w:name w:val="General"/>
          <w:gallery w:val="placeholder"/>
        </w:category>
        <w:types>
          <w:type w:val="bbPlcHdr"/>
        </w:types>
        <w:behaviors>
          <w:behavior w:val="content"/>
        </w:behaviors>
        <w:guid w:val="{ACC90C8D-053B-4CAE-909D-ED4E277B01BB}"/>
      </w:docPartPr>
      <w:docPartBody>
        <w:p w:rsidR="00661DC4" w:rsidRDefault="00AF09FC" w:rsidP="00AF09FC">
          <w:pPr>
            <w:pStyle w:val="C9C0EA5382754AF3BD38307D50B4E8E9"/>
          </w:pPr>
          <w:r w:rsidRPr="00C3429C">
            <w:rPr>
              <w:rStyle w:val="PlaceholderText"/>
            </w:rPr>
            <w:t>Choose an item.</w:t>
          </w:r>
        </w:p>
      </w:docPartBody>
    </w:docPart>
    <w:docPart>
      <w:docPartPr>
        <w:name w:val="7654EEAC78BE4F889FFF72D4DC531220"/>
        <w:category>
          <w:name w:val="General"/>
          <w:gallery w:val="placeholder"/>
        </w:category>
        <w:types>
          <w:type w:val="bbPlcHdr"/>
        </w:types>
        <w:behaviors>
          <w:behavior w:val="content"/>
        </w:behaviors>
        <w:guid w:val="{9999746D-3FF6-4B9A-A73A-FBB44522B481}"/>
      </w:docPartPr>
      <w:docPartBody>
        <w:p w:rsidR="00661DC4" w:rsidRDefault="00AF09FC" w:rsidP="00AF09FC">
          <w:pPr>
            <w:pStyle w:val="7654EEAC78BE4F889FFF72D4DC531220"/>
          </w:pPr>
          <w:r w:rsidRPr="00AB304F">
            <w:rPr>
              <w:rStyle w:val="PlaceholderText"/>
            </w:rPr>
            <w:t>Choose an item.</w:t>
          </w:r>
        </w:p>
      </w:docPartBody>
    </w:docPart>
    <w:docPart>
      <w:docPartPr>
        <w:name w:val="177BD168AA534F06B4E0FF1E78EAFF1F"/>
        <w:category>
          <w:name w:val="General"/>
          <w:gallery w:val="placeholder"/>
        </w:category>
        <w:types>
          <w:type w:val="bbPlcHdr"/>
        </w:types>
        <w:behaviors>
          <w:behavior w:val="content"/>
        </w:behaviors>
        <w:guid w:val="{2AC15039-6A2F-467A-BB64-54C7CFEA4D2F}"/>
      </w:docPartPr>
      <w:docPartBody>
        <w:p w:rsidR="00661DC4" w:rsidRDefault="00AF09FC" w:rsidP="00AF09FC">
          <w:pPr>
            <w:pStyle w:val="177BD168AA534F06B4E0FF1E78EAFF1F"/>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4D022F"/>
    <w:rsid w:val="00661DC4"/>
    <w:rsid w:val="00876B01"/>
    <w:rsid w:val="00AA0EAB"/>
    <w:rsid w:val="00AF09FC"/>
    <w:rsid w:val="00E12B75"/>
    <w:rsid w:val="00F82B05"/>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09FC"/>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547EE3CBC516420C92167B64897A6860">
    <w:name w:val="547EE3CBC516420C92167B64897A6860"/>
    <w:rsid w:val="00E12B75"/>
  </w:style>
  <w:style w:type="paragraph" w:customStyle="1" w:styleId="DFA98AC1AC5A4614B4BEF38511793831">
    <w:name w:val="DFA98AC1AC5A4614B4BEF38511793831"/>
    <w:rsid w:val="00AF09FC"/>
  </w:style>
  <w:style w:type="paragraph" w:customStyle="1" w:styleId="C9C0EA5382754AF3BD38307D50B4E8E9">
    <w:name w:val="C9C0EA5382754AF3BD38307D50B4E8E9"/>
    <w:rsid w:val="00AF09FC"/>
  </w:style>
  <w:style w:type="paragraph" w:customStyle="1" w:styleId="7654EEAC78BE4F889FFF72D4DC531220">
    <w:name w:val="7654EEAC78BE4F889FFF72D4DC531220"/>
    <w:rsid w:val="00AF09FC"/>
  </w:style>
  <w:style w:type="paragraph" w:customStyle="1" w:styleId="A1C6D6462B4C44B2BA8D0D1E5B3F7251">
    <w:name w:val="A1C6D6462B4C44B2BA8D0D1E5B3F7251"/>
    <w:rsid w:val="00AF09FC"/>
  </w:style>
  <w:style w:type="paragraph" w:customStyle="1" w:styleId="177BD168AA534F06B4E0FF1E78EAFF1F">
    <w:name w:val="177BD168AA534F06B4E0FF1E78EAFF1F"/>
    <w:rsid w:val="00AF09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512</Words>
  <Characters>2922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John Meyer</cp:lastModifiedBy>
  <cp:revision>2</cp:revision>
  <dcterms:created xsi:type="dcterms:W3CDTF">2016-02-15T16:14:00Z</dcterms:created>
  <dcterms:modified xsi:type="dcterms:W3CDTF">2016-02-15T16:14:00Z</dcterms:modified>
</cp:coreProperties>
</file>