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AC5E10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8,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377EC6">
        <w:rPr>
          <w:sz w:val="22"/>
          <w:szCs w:val="22"/>
        </w:rPr>
        <w:t>I-22</w:t>
      </w:r>
      <w:r>
        <w:rPr>
          <w:sz w:val="22"/>
          <w:szCs w:val="22"/>
        </w:rPr>
        <w:t>3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73D3D" w:rsidRDefault="00A55416" w:rsidP="00973D3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A55416" w:rsidP="007202D8">
            <w:pPr>
              <w:tabs>
                <w:tab w:val="left" w:pos="345"/>
                <w:tab w:val="center" w:pos="441"/>
              </w:tabs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A55416" w:rsidP="002C0F5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A5541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7102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Alane Enyart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AC5E10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AC5E10" w:rsidRDefault="00AC5E10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Other attendees:</w:t>
            </w:r>
          </w:p>
        </w:tc>
        <w:tc>
          <w:tcPr>
            <w:tcW w:w="1098" w:type="dxa"/>
          </w:tcPr>
          <w:p w:rsidR="00AC5E10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AC5E10" w:rsidRPr="005578CC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AC5E10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AC5E10" w:rsidRDefault="00AC5E10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Ellen Kadel</w:t>
            </w:r>
          </w:p>
        </w:tc>
        <w:tc>
          <w:tcPr>
            <w:tcW w:w="1098" w:type="dxa"/>
          </w:tcPr>
          <w:p w:rsidR="00AC5E10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AC5E10" w:rsidRPr="005578CC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AC5E10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AC5E10" w:rsidRDefault="00AC5E10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Mary Shaw</w:t>
            </w:r>
          </w:p>
          <w:p w:rsidR="00AC5E10" w:rsidRDefault="00A671F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AC5E10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AC5E10" w:rsidRPr="005578CC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AC5E10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AC5E10" w:rsidRDefault="00595EE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Jane Charles</w:t>
            </w:r>
          </w:p>
        </w:tc>
        <w:tc>
          <w:tcPr>
            <w:tcW w:w="1098" w:type="dxa"/>
          </w:tcPr>
          <w:p w:rsidR="00AC5E10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AC5E10" w:rsidRPr="005578CC" w:rsidRDefault="00AC5E10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595EE2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595EE2" w:rsidRDefault="00595EE2" w:rsidP="00CE01E0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Arenthia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Herren</w:t>
            </w:r>
            <w:proofErr w:type="spellEnd"/>
          </w:p>
        </w:tc>
        <w:tc>
          <w:tcPr>
            <w:tcW w:w="1098" w:type="dxa"/>
          </w:tcPr>
          <w:p w:rsidR="00595EE2" w:rsidRDefault="00595EE2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595EE2" w:rsidRPr="005578CC" w:rsidRDefault="00595EE2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595EE2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595EE2" w:rsidRDefault="00595EE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Bill Shuluk</w:t>
            </w:r>
          </w:p>
        </w:tc>
        <w:tc>
          <w:tcPr>
            <w:tcW w:w="1098" w:type="dxa"/>
          </w:tcPr>
          <w:p w:rsidR="00595EE2" w:rsidRDefault="00595EE2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595EE2" w:rsidRPr="005578CC" w:rsidRDefault="00595EE2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25ADD" w:rsidRPr="005578CC" w:rsidRDefault="00425ADD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AC5E10" w:rsidRDefault="00AC5E10" w:rsidP="009652A0">
      <w:pPr>
        <w:rPr>
          <w:sz w:val="22"/>
          <w:szCs w:val="22"/>
        </w:rPr>
      </w:pPr>
    </w:p>
    <w:p w:rsidR="00AC5E10" w:rsidRPr="005578CC" w:rsidRDefault="00AC5E10" w:rsidP="009652A0">
      <w:pPr>
        <w:rPr>
          <w:sz w:val="22"/>
          <w:szCs w:val="22"/>
        </w:rPr>
      </w:pPr>
    </w:p>
    <w:p w:rsidR="00A671F5" w:rsidRDefault="00A671F5" w:rsidP="00A671F5">
      <w:pPr>
        <w:pStyle w:val="ListParagraph"/>
        <w:spacing w:line="480" w:lineRule="auto"/>
        <w:rPr>
          <w:b/>
          <w:sz w:val="22"/>
          <w:szCs w:val="22"/>
        </w:rPr>
      </w:pPr>
    </w:p>
    <w:p w:rsidR="00A671F5" w:rsidRDefault="00A671F5" w:rsidP="00A671F5">
      <w:pPr>
        <w:pStyle w:val="ListParagraph"/>
        <w:spacing w:line="480" w:lineRule="auto"/>
        <w:rPr>
          <w:b/>
          <w:sz w:val="22"/>
          <w:szCs w:val="22"/>
        </w:rPr>
      </w:pPr>
    </w:p>
    <w:p w:rsidR="00A671F5" w:rsidRDefault="00A671F5" w:rsidP="00A671F5">
      <w:pPr>
        <w:pStyle w:val="ListParagraph"/>
        <w:spacing w:line="480" w:lineRule="auto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A671F5">
        <w:rPr>
          <w:b/>
          <w:sz w:val="22"/>
          <w:szCs w:val="22"/>
        </w:rPr>
        <w:t>November 24, 2015</w:t>
      </w:r>
    </w:p>
    <w:p w:rsidR="005C0BB7" w:rsidRDefault="00B70D63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Approved</w:t>
      </w:r>
    </w:p>
    <w:p w:rsidR="002865CE" w:rsidRDefault="00E90D9F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roles of Academic Services Specialists on Charlotte and Collier Campuses</w:t>
      </w:r>
    </w:p>
    <w:p w:rsidR="00B07AFC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Discussion of the roles of Academic Services Specialists (see attachment)</w:t>
      </w:r>
    </w:p>
    <w:p w:rsidR="00A55416" w:rsidRPr="00A55416" w:rsidRDefault="00A55416" w:rsidP="00A55416">
      <w:pPr>
        <w:pStyle w:val="ListParagraph"/>
        <w:ind w:left="1440"/>
        <w:rPr>
          <w:sz w:val="22"/>
          <w:szCs w:val="22"/>
        </w:rPr>
      </w:pPr>
    </w:p>
    <w:p w:rsidR="00E90D9F" w:rsidRPr="002C0F57" w:rsidRDefault="00E90D9F" w:rsidP="00B07AFC">
      <w:pPr>
        <w:pStyle w:val="ListParagraph"/>
        <w:ind w:left="1440"/>
        <w:rPr>
          <w:sz w:val="22"/>
          <w:szCs w:val="22"/>
        </w:rPr>
      </w:pPr>
    </w:p>
    <w:p w:rsidR="00AF43DB" w:rsidRDefault="00E90D9F" w:rsidP="00D057D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FT Faculty contract schedule, portfolio review</w:t>
      </w:r>
    </w:p>
    <w:p w:rsidR="002F3286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 the spring, a memo will be going out to FT faculty reminding them of their upcoming portfolio review</w:t>
      </w:r>
    </w:p>
    <w:p w:rsidR="00A55416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FT faculty in year 1, 2 or 3 are the only ones doing portfolios this year</w:t>
      </w:r>
    </w:p>
    <w:p w:rsidR="00A55416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February 1, 2016 is the deadline for portfolios to be completed</w:t>
      </w:r>
    </w:p>
    <w:p w:rsidR="00A55416" w:rsidRPr="00A55416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March 15, 2016 is the deadline for portfolios to be received by the VPAA office</w:t>
      </w:r>
    </w:p>
    <w:p w:rsidR="00E90D9F" w:rsidRDefault="00E90D9F" w:rsidP="002F3286">
      <w:pPr>
        <w:pStyle w:val="ListParagraph"/>
        <w:ind w:left="1440"/>
        <w:rPr>
          <w:sz w:val="22"/>
          <w:szCs w:val="22"/>
        </w:rPr>
      </w:pPr>
    </w:p>
    <w:p w:rsidR="00E90D9F" w:rsidRDefault="00E90D9F" w:rsidP="002F3286">
      <w:pPr>
        <w:pStyle w:val="ListParagraph"/>
        <w:ind w:left="1440"/>
        <w:rPr>
          <w:sz w:val="22"/>
          <w:szCs w:val="22"/>
        </w:rPr>
      </w:pPr>
    </w:p>
    <w:p w:rsidR="00E90D9F" w:rsidRDefault="00E90D9F" w:rsidP="002F3286">
      <w:pPr>
        <w:pStyle w:val="ListParagraph"/>
        <w:ind w:left="1440"/>
        <w:rPr>
          <w:sz w:val="22"/>
          <w:szCs w:val="22"/>
        </w:rPr>
      </w:pPr>
    </w:p>
    <w:p w:rsidR="00E90D9F" w:rsidRDefault="00E90D9F" w:rsidP="002F3286">
      <w:pPr>
        <w:pStyle w:val="ListParagraph"/>
        <w:ind w:left="1440"/>
        <w:rPr>
          <w:sz w:val="22"/>
          <w:szCs w:val="22"/>
        </w:rPr>
      </w:pPr>
    </w:p>
    <w:p w:rsidR="00D11BF0" w:rsidRDefault="00D11BF0" w:rsidP="002F3286">
      <w:pPr>
        <w:pStyle w:val="ListParagraph"/>
        <w:ind w:left="1440"/>
        <w:rPr>
          <w:sz w:val="22"/>
          <w:szCs w:val="22"/>
        </w:rPr>
      </w:pPr>
    </w:p>
    <w:p w:rsidR="00D11BF0" w:rsidRDefault="00D11BF0" w:rsidP="002F3286">
      <w:pPr>
        <w:pStyle w:val="ListParagraph"/>
        <w:ind w:left="1440"/>
        <w:rPr>
          <w:sz w:val="22"/>
          <w:szCs w:val="22"/>
        </w:rPr>
      </w:pPr>
    </w:p>
    <w:p w:rsidR="00D11BF0" w:rsidRDefault="00D11BF0" w:rsidP="002F3286">
      <w:pPr>
        <w:pStyle w:val="ListParagraph"/>
        <w:ind w:left="1440"/>
        <w:rPr>
          <w:sz w:val="22"/>
          <w:szCs w:val="22"/>
        </w:rPr>
      </w:pPr>
      <w:bookmarkStart w:id="0" w:name="_GoBack"/>
      <w:bookmarkEnd w:id="0"/>
    </w:p>
    <w:p w:rsidR="00E90D9F" w:rsidRPr="002F3286" w:rsidRDefault="00E90D9F" w:rsidP="002F3286">
      <w:pPr>
        <w:pStyle w:val="ListParagraph"/>
        <w:ind w:left="1440"/>
        <w:rPr>
          <w:sz w:val="22"/>
          <w:szCs w:val="22"/>
        </w:rPr>
      </w:pPr>
    </w:p>
    <w:p w:rsidR="00EF4287" w:rsidRDefault="00E90D9F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professional development day in January (1/5/16)</w:t>
      </w:r>
    </w:p>
    <w:p w:rsidR="00D057DC" w:rsidRDefault="002F3286" w:rsidP="002F328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55416">
        <w:rPr>
          <w:sz w:val="22"/>
          <w:szCs w:val="22"/>
        </w:rPr>
        <w:t>VPAA will hold an up to 3 hr. session discussing General Education learning objectives</w:t>
      </w:r>
    </w:p>
    <w:p w:rsidR="002F3286" w:rsidRDefault="00A55416" w:rsidP="007659B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55416">
        <w:rPr>
          <w:sz w:val="22"/>
          <w:szCs w:val="22"/>
        </w:rPr>
        <w:t xml:space="preserve">There are 8 redesigned learning objectives </w:t>
      </w:r>
    </w:p>
    <w:p w:rsidR="00A55416" w:rsidRDefault="00A55416" w:rsidP="007659B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sessions main objective is to understand how to incorporate the new learning objectives in syllabi</w:t>
      </w:r>
    </w:p>
    <w:p w:rsidR="00E90D9F" w:rsidRDefault="00E90D9F" w:rsidP="002F3286">
      <w:pPr>
        <w:rPr>
          <w:sz w:val="22"/>
          <w:szCs w:val="22"/>
        </w:rPr>
      </w:pPr>
    </w:p>
    <w:p w:rsidR="00E90D9F" w:rsidRDefault="00E90D9F" w:rsidP="002F3286">
      <w:pPr>
        <w:rPr>
          <w:sz w:val="22"/>
          <w:szCs w:val="22"/>
        </w:rPr>
      </w:pPr>
    </w:p>
    <w:p w:rsidR="00246166" w:rsidRDefault="00E90D9F" w:rsidP="0024616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librarian presentations</w:t>
      </w:r>
      <w:r w:rsidR="00595EE2">
        <w:rPr>
          <w:b/>
          <w:sz w:val="22"/>
          <w:szCs w:val="22"/>
        </w:rPr>
        <w:t xml:space="preserve"> (Presenters: Jane Charles, </w:t>
      </w:r>
      <w:proofErr w:type="spellStart"/>
      <w:r w:rsidR="00595EE2">
        <w:rPr>
          <w:b/>
          <w:sz w:val="22"/>
          <w:szCs w:val="22"/>
        </w:rPr>
        <w:t>Arenthia</w:t>
      </w:r>
      <w:proofErr w:type="spellEnd"/>
      <w:r w:rsidR="00595EE2">
        <w:rPr>
          <w:b/>
          <w:sz w:val="22"/>
          <w:szCs w:val="22"/>
        </w:rPr>
        <w:t xml:space="preserve"> </w:t>
      </w:r>
      <w:proofErr w:type="spellStart"/>
      <w:r w:rsidR="00595EE2">
        <w:rPr>
          <w:b/>
          <w:sz w:val="22"/>
          <w:szCs w:val="22"/>
        </w:rPr>
        <w:t>Herren</w:t>
      </w:r>
      <w:proofErr w:type="spellEnd"/>
      <w:r w:rsidR="00595EE2">
        <w:rPr>
          <w:b/>
          <w:sz w:val="22"/>
          <w:szCs w:val="22"/>
        </w:rPr>
        <w:t xml:space="preserve">, Bill </w:t>
      </w:r>
      <w:proofErr w:type="spellStart"/>
      <w:r w:rsidR="00595EE2">
        <w:rPr>
          <w:b/>
          <w:sz w:val="22"/>
          <w:szCs w:val="22"/>
        </w:rPr>
        <w:t>Shuluk</w:t>
      </w:r>
      <w:proofErr w:type="spellEnd"/>
      <w:r w:rsidR="00595EE2">
        <w:rPr>
          <w:b/>
          <w:sz w:val="22"/>
          <w:szCs w:val="22"/>
        </w:rPr>
        <w:t>)</w:t>
      </w:r>
    </w:p>
    <w:p w:rsidR="00E90D9F" w:rsidRPr="00A55416" w:rsidRDefault="00A55416" w:rsidP="00A5541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A presentation was given regarding the two main facets of the library, 1) collection management and 2)     research instruction</w:t>
      </w:r>
    </w:p>
    <w:p w:rsidR="00E90D9F" w:rsidRDefault="00E90D9F" w:rsidP="00E90D9F">
      <w:pPr>
        <w:pStyle w:val="ListParagraph"/>
        <w:ind w:left="1440"/>
        <w:rPr>
          <w:sz w:val="22"/>
          <w:szCs w:val="22"/>
        </w:rPr>
      </w:pPr>
    </w:p>
    <w:p w:rsidR="00E90D9F" w:rsidRDefault="00D11BF0" w:rsidP="00D11BF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 updates</w:t>
      </w:r>
    </w:p>
    <w:p w:rsidR="00E90D9F" w:rsidRPr="00D11BF0" w:rsidRDefault="00D11BF0" w:rsidP="00E90D9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Ongoing</w:t>
      </w:r>
    </w:p>
    <w:p w:rsidR="00AF43DB" w:rsidRDefault="00E90D9F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D11BF0" w:rsidRDefault="00D11BF0" w:rsidP="00D11BF0">
      <w:pPr>
        <w:pStyle w:val="ListParagraph"/>
        <w:numPr>
          <w:ilvl w:val="1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It was discussed that if a FT faculty is teaching in two disciplines, they need only submit one portfolio</w:t>
      </w:r>
    </w:p>
    <w:p w:rsidR="00791304" w:rsidRDefault="00791304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Default="00E90D9F" w:rsidP="00791304">
      <w:pPr>
        <w:pStyle w:val="ListParagraph"/>
        <w:ind w:left="1440"/>
        <w:rPr>
          <w:sz w:val="22"/>
          <w:szCs w:val="22"/>
        </w:rPr>
      </w:pPr>
    </w:p>
    <w:p w:rsidR="00E90D9F" w:rsidRPr="00791304" w:rsidRDefault="00E90D9F" w:rsidP="00791304">
      <w:pPr>
        <w:pStyle w:val="ListParagraph"/>
        <w:ind w:left="1440"/>
        <w:rPr>
          <w:sz w:val="22"/>
          <w:szCs w:val="22"/>
        </w:rPr>
      </w:pPr>
    </w:p>
    <w:p w:rsidR="00441367" w:rsidRPr="00441367" w:rsidRDefault="00D62F6B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Alane Enyart, </w:t>
      </w:r>
      <w:r w:rsidR="00E90D9F">
        <w:rPr>
          <w:sz w:val="22"/>
          <w:szCs w:val="22"/>
        </w:rPr>
        <w:t>December 8, 2015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9C" w:rsidRDefault="0069439C" w:rsidP="00963BF1">
      <w:r>
        <w:separator/>
      </w:r>
    </w:p>
  </w:endnote>
  <w:endnote w:type="continuationSeparator" w:id="0">
    <w:p w:rsidR="0069439C" w:rsidRDefault="0069439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B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9C" w:rsidRDefault="0069439C" w:rsidP="00963BF1">
      <w:r>
        <w:separator/>
      </w:r>
    </w:p>
  </w:footnote>
  <w:footnote w:type="continuationSeparator" w:id="0">
    <w:p w:rsidR="0069439C" w:rsidRDefault="0069439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86056"/>
    <w:multiLevelType w:val="hybridMultilevel"/>
    <w:tmpl w:val="F7900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B001F"/>
    <w:multiLevelType w:val="hybridMultilevel"/>
    <w:tmpl w:val="AFCCA0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A32AA7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3A98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19ED"/>
    <w:rsid w:val="000540EA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AC2"/>
    <w:rsid w:val="00095BF0"/>
    <w:rsid w:val="00096A76"/>
    <w:rsid w:val="0009715C"/>
    <w:rsid w:val="000A2B3A"/>
    <w:rsid w:val="000A32C5"/>
    <w:rsid w:val="000A504B"/>
    <w:rsid w:val="000A5DD4"/>
    <w:rsid w:val="000B1A08"/>
    <w:rsid w:val="000B1C86"/>
    <w:rsid w:val="000B2087"/>
    <w:rsid w:val="000B2E9A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266F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5C22"/>
    <w:rsid w:val="0012651F"/>
    <w:rsid w:val="00126BB6"/>
    <w:rsid w:val="00130217"/>
    <w:rsid w:val="00130D1D"/>
    <w:rsid w:val="001311DE"/>
    <w:rsid w:val="0013493B"/>
    <w:rsid w:val="00136E38"/>
    <w:rsid w:val="00140055"/>
    <w:rsid w:val="00140790"/>
    <w:rsid w:val="00142721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2D5"/>
    <w:rsid w:val="001728BA"/>
    <w:rsid w:val="001736BA"/>
    <w:rsid w:val="00177C1D"/>
    <w:rsid w:val="00184818"/>
    <w:rsid w:val="00185A79"/>
    <w:rsid w:val="0019170B"/>
    <w:rsid w:val="00191BFD"/>
    <w:rsid w:val="001923A6"/>
    <w:rsid w:val="00195703"/>
    <w:rsid w:val="00195EFB"/>
    <w:rsid w:val="00196B34"/>
    <w:rsid w:val="00196CF9"/>
    <w:rsid w:val="001A1B43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0D76"/>
    <w:rsid w:val="001B1B0E"/>
    <w:rsid w:val="001B1F35"/>
    <w:rsid w:val="001B5D71"/>
    <w:rsid w:val="001B5E0B"/>
    <w:rsid w:val="001B7AAA"/>
    <w:rsid w:val="001B7BCE"/>
    <w:rsid w:val="001C053C"/>
    <w:rsid w:val="001C0CC1"/>
    <w:rsid w:val="001C6DC0"/>
    <w:rsid w:val="001C7D4B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3BF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1F76D1"/>
    <w:rsid w:val="00201215"/>
    <w:rsid w:val="002039CC"/>
    <w:rsid w:val="00203DFF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6EF1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46166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979F6"/>
    <w:rsid w:val="002A026C"/>
    <w:rsid w:val="002A0BAC"/>
    <w:rsid w:val="002A0F7C"/>
    <w:rsid w:val="002A2A99"/>
    <w:rsid w:val="002A5660"/>
    <w:rsid w:val="002B0CB0"/>
    <w:rsid w:val="002B1BB7"/>
    <w:rsid w:val="002B2B53"/>
    <w:rsid w:val="002B3CE3"/>
    <w:rsid w:val="002B47B5"/>
    <w:rsid w:val="002C028C"/>
    <w:rsid w:val="002C058D"/>
    <w:rsid w:val="002C0F57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9E6"/>
    <w:rsid w:val="002F1C54"/>
    <w:rsid w:val="002F247E"/>
    <w:rsid w:val="002F3286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27C6A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02B"/>
    <w:rsid w:val="003714EA"/>
    <w:rsid w:val="00371737"/>
    <w:rsid w:val="003760C9"/>
    <w:rsid w:val="003769BA"/>
    <w:rsid w:val="00376F0E"/>
    <w:rsid w:val="00377EC6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514E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D6A0B"/>
    <w:rsid w:val="003D7A29"/>
    <w:rsid w:val="003E0440"/>
    <w:rsid w:val="003E2D75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037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5ADD"/>
    <w:rsid w:val="00427510"/>
    <w:rsid w:val="004302C3"/>
    <w:rsid w:val="0043134E"/>
    <w:rsid w:val="004314B7"/>
    <w:rsid w:val="00431594"/>
    <w:rsid w:val="004325E9"/>
    <w:rsid w:val="00435C47"/>
    <w:rsid w:val="00441367"/>
    <w:rsid w:val="00442DAA"/>
    <w:rsid w:val="00443A0B"/>
    <w:rsid w:val="00445C9C"/>
    <w:rsid w:val="00446325"/>
    <w:rsid w:val="00446437"/>
    <w:rsid w:val="00450699"/>
    <w:rsid w:val="00452322"/>
    <w:rsid w:val="0045281C"/>
    <w:rsid w:val="00452C22"/>
    <w:rsid w:val="0045752B"/>
    <w:rsid w:val="00457F50"/>
    <w:rsid w:val="00462959"/>
    <w:rsid w:val="0046363A"/>
    <w:rsid w:val="004716EC"/>
    <w:rsid w:val="00471C30"/>
    <w:rsid w:val="00472955"/>
    <w:rsid w:val="00473E3F"/>
    <w:rsid w:val="00476499"/>
    <w:rsid w:val="00476A89"/>
    <w:rsid w:val="00476E31"/>
    <w:rsid w:val="00480357"/>
    <w:rsid w:val="00481DC6"/>
    <w:rsid w:val="004826FF"/>
    <w:rsid w:val="00482CCB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141A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08FB"/>
    <w:rsid w:val="00542E6D"/>
    <w:rsid w:val="00543579"/>
    <w:rsid w:val="005454D0"/>
    <w:rsid w:val="00545D3F"/>
    <w:rsid w:val="005464F0"/>
    <w:rsid w:val="00547EB9"/>
    <w:rsid w:val="00551F9F"/>
    <w:rsid w:val="00552EEC"/>
    <w:rsid w:val="00553D65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51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5361"/>
    <w:rsid w:val="00576DAF"/>
    <w:rsid w:val="0057702F"/>
    <w:rsid w:val="005801E0"/>
    <w:rsid w:val="00580812"/>
    <w:rsid w:val="00580DE0"/>
    <w:rsid w:val="005810F8"/>
    <w:rsid w:val="00585DC8"/>
    <w:rsid w:val="00590D99"/>
    <w:rsid w:val="00595EE2"/>
    <w:rsid w:val="005978E6"/>
    <w:rsid w:val="005A0943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77F"/>
    <w:rsid w:val="005E3900"/>
    <w:rsid w:val="005E3A9F"/>
    <w:rsid w:val="005E460B"/>
    <w:rsid w:val="005E54B9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57D51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87A09"/>
    <w:rsid w:val="0069439C"/>
    <w:rsid w:val="00697722"/>
    <w:rsid w:val="006A3BBC"/>
    <w:rsid w:val="006B0642"/>
    <w:rsid w:val="006B38E6"/>
    <w:rsid w:val="006B4DB8"/>
    <w:rsid w:val="006B6810"/>
    <w:rsid w:val="006C2B7E"/>
    <w:rsid w:val="006C31C1"/>
    <w:rsid w:val="006C4906"/>
    <w:rsid w:val="006C6780"/>
    <w:rsid w:val="006C67FB"/>
    <w:rsid w:val="006D01E4"/>
    <w:rsid w:val="006D1AB3"/>
    <w:rsid w:val="006D3FD9"/>
    <w:rsid w:val="006D45A0"/>
    <w:rsid w:val="006D48FC"/>
    <w:rsid w:val="006D4C8C"/>
    <w:rsid w:val="006D64C2"/>
    <w:rsid w:val="006D661B"/>
    <w:rsid w:val="006E1A03"/>
    <w:rsid w:val="006E1E0B"/>
    <w:rsid w:val="006E51D5"/>
    <w:rsid w:val="006E5641"/>
    <w:rsid w:val="006F076C"/>
    <w:rsid w:val="006F0F9A"/>
    <w:rsid w:val="006F3FB3"/>
    <w:rsid w:val="006F4C86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2D8"/>
    <w:rsid w:val="00720801"/>
    <w:rsid w:val="007209B6"/>
    <w:rsid w:val="0072120D"/>
    <w:rsid w:val="007217F1"/>
    <w:rsid w:val="0072230C"/>
    <w:rsid w:val="007249C5"/>
    <w:rsid w:val="00726917"/>
    <w:rsid w:val="0073224A"/>
    <w:rsid w:val="0073259F"/>
    <w:rsid w:val="00732FD2"/>
    <w:rsid w:val="0073586F"/>
    <w:rsid w:val="00736236"/>
    <w:rsid w:val="007367A1"/>
    <w:rsid w:val="007407B1"/>
    <w:rsid w:val="0074084B"/>
    <w:rsid w:val="00741061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04"/>
    <w:rsid w:val="00791321"/>
    <w:rsid w:val="00791A40"/>
    <w:rsid w:val="00791B1D"/>
    <w:rsid w:val="0079307E"/>
    <w:rsid w:val="00795362"/>
    <w:rsid w:val="00795BDC"/>
    <w:rsid w:val="007A020A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D717C"/>
    <w:rsid w:val="007E29BD"/>
    <w:rsid w:val="007E35CD"/>
    <w:rsid w:val="007E4643"/>
    <w:rsid w:val="007E518C"/>
    <w:rsid w:val="007E5434"/>
    <w:rsid w:val="007E5454"/>
    <w:rsid w:val="007E6432"/>
    <w:rsid w:val="007E6B69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05EF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56C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10A9"/>
    <w:rsid w:val="008A3101"/>
    <w:rsid w:val="008A475C"/>
    <w:rsid w:val="008A67C2"/>
    <w:rsid w:val="008A7E83"/>
    <w:rsid w:val="008B1D1C"/>
    <w:rsid w:val="008B24B0"/>
    <w:rsid w:val="008B3790"/>
    <w:rsid w:val="008B508F"/>
    <w:rsid w:val="008B5676"/>
    <w:rsid w:val="008B5ADC"/>
    <w:rsid w:val="008B6A8C"/>
    <w:rsid w:val="008C11CC"/>
    <w:rsid w:val="008C39B9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4DE"/>
    <w:rsid w:val="00917B27"/>
    <w:rsid w:val="00917EEB"/>
    <w:rsid w:val="00921DA8"/>
    <w:rsid w:val="00922ED4"/>
    <w:rsid w:val="009241C1"/>
    <w:rsid w:val="009258A8"/>
    <w:rsid w:val="00925A8C"/>
    <w:rsid w:val="00926085"/>
    <w:rsid w:val="009266BA"/>
    <w:rsid w:val="009278A4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677E8"/>
    <w:rsid w:val="00973034"/>
    <w:rsid w:val="00973D3D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C6CE7"/>
    <w:rsid w:val="009D0818"/>
    <w:rsid w:val="009D2BC5"/>
    <w:rsid w:val="009E0138"/>
    <w:rsid w:val="009E05A9"/>
    <w:rsid w:val="009E0993"/>
    <w:rsid w:val="009F1B39"/>
    <w:rsid w:val="009F3424"/>
    <w:rsid w:val="009F5520"/>
    <w:rsid w:val="009F5824"/>
    <w:rsid w:val="009F5B2C"/>
    <w:rsid w:val="00A00689"/>
    <w:rsid w:val="00A02D7D"/>
    <w:rsid w:val="00A02DA6"/>
    <w:rsid w:val="00A0361A"/>
    <w:rsid w:val="00A05A5E"/>
    <w:rsid w:val="00A06409"/>
    <w:rsid w:val="00A071D4"/>
    <w:rsid w:val="00A101AD"/>
    <w:rsid w:val="00A10400"/>
    <w:rsid w:val="00A10CC2"/>
    <w:rsid w:val="00A132C0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2E8D"/>
    <w:rsid w:val="00A3375C"/>
    <w:rsid w:val="00A35BD8"/>
    <w:rsid w:val="00A3698E"/>
    <w:rsid w:val="00A37EDE"/>
    <w:rsid w:val="00A40679"/>
    <w:rsid w:val="00A40988"/>
    <w:rsid w:val="00A40E39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55416"/>
    <w:rsid w:val="00A66101"/>
    <w:rsid w:val="00A66D0D"/>
    <w:rsid w:val="00A671F5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2124"/>
    <w:rsid w:val="00A83855"/>
    <w:rsid w:val="00A83AC3"/>
    <w:rsid w:val="00A856CF"/>
    <w:rsid w:val="00A878A8"/>
    <w:rsid w:val="00A93232"/>
    <w:rsid w:val="00A933FE"/>
    <w:rsid w:val="00A959D3"/>
    <w:rsid w:val="00A95E3D"/>
    <w:rsid w:val="00A9637B"/>
    <w:rsid w:val="00AA0607"/>
    <w:rsid w:val="00AA262A"/>
    <w:rsid w:val="00AA7A9B"/>
    <w:rsid w:val="00AB0CD2"/>
    <w:rsid w:val="00AB147E"/>
    <w:rsid w:val="00AB56F1"/>
    <w:rsid w:val="00AB6783"/>
    <w:rsid w:val="00AC002C"/>
    <w:rsid w:val="00AC1625"/>
    <w:rsid w:val="00AC188D"/>
    <w:rsid w:val="00AC490C"/>
    <w:rsid w:val="00AC58B1"/>
    <w:rsid w:val="00AC5E10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3DB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07AFC"/>
    <w:rsid w:val="00B12C88"/>
    <w:rsid w:val="00B20570"/>
    <w:rsid w:val="00B21AED"/>
    <w:rsid w:val="00B22354"/>
    <w:rsid w:val="00B225C7"/>
    <w:rsid w:val="00B27784"/>
    <w:rsid w:val="00B3120E"/>
    <w:rsid w:val="00B31654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0D63"/>
    <w:rsid w:val="00B719B3"/>
    <w:rsid w:val="00B71BC0"/>
    <w:rsid w:val="00B72093"/>
    <w:rsid w:val="00B72E43"/>
    <w:rsid w:val="00B73FC2"/>
    <w:rsid w:val="00B74F79"/>
    <w:rsid w:val="00B75201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2555"/>
    <w:rsid w:val="00BC3D90"/>
    <w:rsid w:val="00BC6419"/>
    <w:rsid w:val="00BC653E"/>
    <w:rsid w:val="00BC65DD"/>
    <w:rsid w:val="00BD073E"/>
    <w:rsid w:val="00BD1C83"/>
    <w:rsid w:val="00BD430A"/>
    <w:rsid w:val="00BD4F8A"/>
    <w:rsid w:val="00BE0DD1"/>
    <w:rsid w:val="00BE2FF2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1E12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36248"/>
    <w:rsid w:val="00C40E20"/>
    <w:rsid w:val="00C4102C"/>
    <w:rsid w:val="00C42594"/>
    <w:rsid w:val="00C43DFE"/>
    <w:rsid w:val="00C46BCA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11B5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10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5A8D"/>
    <w:rsid w:val="00CF7792"/>
    <w:rsid w:val="00D02040"/>
    <w:rsid w:val="00D02EA8"/>
    <w:rsid w:val="00D03FEB"/>
    <w:rsid w:val="00D04D96"/>
    <w:rsid w:val="00D057DC"/>
    <w:rsid w:val="00D06DB9"/>
    <w:rsid w:val="00D072F9"/>
    <w:rsid w:val="00D07805"/>
    <w:rsid w:val="00D1044E"/>
    <w:rsid w:val="00D11BF0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2F6B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0576"/>
    <w:rsid w:val="00D91AA0"/>
    <w:rsid w:val="00D939A3"/>
    <w:rsid w:val="00D94C6A"/>
    <w:rsid w:val="00D94E36"/>
    <w:rsid w:val="00D94FC1"/>
    <w:rsid w:val="00D963B0"/>
    <w:rsid w:val="00D9789F"/>
    <w:rsid w:val="00DA1B43"/>
    <w:rsid w:val="00DA6EBD"/>
    <w:rsid w:val="00DA75FF"/>
    <w:rsid w:val="00DB0FC0"/>
    <w:rsid w:val="00DB75D3"/>
    <w:rsid w:val="00DC3CEB"/>
    <w:rsid w:val="00DC476E"/>
    <w:rsid w:val="00DD0C98"/>
    <w:rsid w:val="00DD1518"/>
    <w:rsid w:val="00DD2A3C"/>
    <w:rsid w:val="00DD43C4"/>
    <w:rsid w:val="00DD43D4"/>
    <w:rsid w:val="00DD7DF2"/>
    <w:rsid w:val="00DE0D40"/>
    <w:rsid w:val="00DE3E4B"/>
    <w:rsid w:val="00DF5EE9"/>
    <w:rsid w:val="00DF6092"/>
    <w:rsid w:val="00DF647A"/>
    <w:rsid w:val="00DF66BF"/>
    <w:rsid w:val="00DF6911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B5D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0D9F"/>
    <w:rsid w:val="00E91B4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2A0"/>
    <w:rsid w:val="00F178AA"/>
    <w:rsid w:val="00F200A9"/>
    <w:rsid w:val="00F22C99"/>
    <w:rsid w:val="00F2334F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D7494"/>
    <w:rsid w:val="00FE0E42"/>
    <w:rsid w:val="00FE114B"/>
    <w:rsid w:val="00FE38EB"/>
    <w:rsid w:val="00FE4527"/>
    <w:rsid w:val="00FE738D"/>
    <w:rsid w:val="00FE7749"/>
    <w:rsid w:val="00FE7D68"/>
    <w:rsid w:val="00FF0082"/>
    <w:rsid w:val="00FF146F"/>
    <w:rsid w:val="00FF3002"/>
    <w:rsid w:val="00FF5202"/>
    <w:rsid w:val="00FF71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B9D066BE-840E-4327-922F-90D7BC6E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807C-4422-4E03-90DF-BB700B0A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Alane E. Enyart</cp:lastModifiedBy>
  <cp:revision>6</cp:revision>
  <cp:lastPrinted>2015-11-10T13:54:00Z</cp:lastPrinted>
  <dcterms:created xsi:type="dcterms:W3CDTF">2015-12-07T18:39:00Z</dcterms:created>
  <dcterms:modified xsi:type="dcterms:W3CDTF">2015-12-08T19:43:00Z</dcterms:modified>
</cp:coreProperties>
</file>