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297C9B"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51BF9">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297C9B"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51BF9">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297C9B" w:rsidP="009F25B7">
            <w:pPr>
              <w:tabs>
                <w:tab w:val="left" w:pos="3825"/>
                <w:tab w:val="right" w:pos="7020"/>
              </w:tabs>
              <w:spacing w:line="480" w:lineRule="auto"/>
              <w:rPr>
                <w:caps/>
              </w:rPr>
            </w:pPr>
            <w:sdt>
              <w:sdtPr>
                <w:rPr>
                  <w:caps/>
                </w:rPr>
                <w:id w:val="706025687"/>
                <w:placeholder>
                  <w:docPart w:val="FF302741B82748D7B1020C9C90283633"/>
                </w:placeholder>
              </w:sdtPr>
              <w:sdtEndPr/>
              <w:sdtContent>
                <w:r w:rsidR="009F25B7">
                  <w:rPr>
                    <w:caps/>
                  </w:rPr>
                  <w:t>david oliver</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297C9B" w:rsidP="00E51BF9">
            <w:pPr>
              <w:tabs>
                <w:tab w:val="left" w:pos="3825"/>
                <w:tab w:val="right" w:pos="7020"/>
              </w:tabs>
              <w:spacing w:line="480" w:lineRule="auto"/>
              <w:rPr>
                <w:caps/>
              </w:rPr>
            </w:pPr>
            <w:sdt>
              <w:sdtPr>
                <w:rPr>
                  <w:caps/>
                </w:rPr>
                <w:id w:val="250390030"/>
                <w:placeholder>
                  <w:docPart w:val="9D8F6A6BF74243CCB7710FD6A17B02AF"/>
                </w:placeholder>
              </w:sdtPr>
              <w:sdtEndPr/>
              <w:sdtContent>
                <w:r w:rsidR="00E51BF9">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297C9B" w:rsidP="00E51BF9">
            <w:pPr>
              <w:tabs>
                <w:tab w:val="left" w:pos="3825"/>
                <w:tab w:val="left" w:pos="6195"/>
              </w:tabs>
              <w:spacing w:line="480" w:lineRule="auto"/>
              <w:rPr>
                <w:caps/>
              </w:rPr>
            </w:pPr>
            <w:sdt>
              <w:sdtPr>
                <w:rPr>
                  <w:caps/>
                </w:rPr>
                <w:id w:val="706025672"/>
                <w:placeholder>
                  <w:docPart w:val="5298AB670B2148D6B13A5C44AF40E6FE"/>
                </w:placeholder>
                <w:date w:fullDate="2013-12-05T00:00:00Z">
                  <w:dateFormat w:val="M/d/yyyy"/>
                  <w:lid w:val="en-US"/>
                  <w:storeMappedDataAs w:val="dateTime"/>
                  <w:calendar w:val="gregorian"/>
                </w:date>
              </w:sdtPr>
              <w:sdtEndPr/>
              <w:sdtContent>
                <w:r w:rsidR="00E51BF9">
                  <w:rPr>
                    <w:caps/>
                  </w:rPr>
                  <w:t>12/5/2013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297C9B" w:rsidP="00E51BF9">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51BF9">
                  <w:rPr>
                    <w:rStyle w:val="FormStyle"/>
                    <w:b/>
                    <w:caps/>
                    <w:color w:val="auto"/>
                  </w:rPr>
                  <w:t>mna 2345: Supervision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297C9B"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297C9B"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297C9B"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297C9B"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297C9B"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442583">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297C9B"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297C9B"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442583">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297C9B"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297C9B"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C450EC">
                  <w:rPr>
                    <w:caps/>
                  </w:rPr>
                  <w:t>COLLEGE CREDIT (TRANSFERABLE)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297C9B"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297C9B"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297C9B" w:rsidP="00B70723">
            <w:pPr>
              <w:tabs>
                <w:tab w:val="left" w:pos="3690"/>
              </w:tabs>
              <w:spacing w:line="480" w:lineRule="auto"/>
              <w:ind w:right="-90"/>
            </w:pPr>
            <w:sdt>
              <w:sdtPr>
                <w:id w:val="250390127"/>
                <w:placeholder>
                  <w:docPart w:val="8CC3FA46A0ED4AE0A1E3FDDAE7915061"/>
                </w:placeholder>
                <w:showingPlcHdr/>
              </w:sdtPr>
              <w:sdtEnd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Default="0075554B" w:rsidP="0075554B">
                <w:pPr>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E51BF9">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7361C" w:rsidRPr="001715A0" w:rsidTr="00FD7F20">
        <w:trPr>
          <w:trHeight w:val="223"/>
        </w:trPr>
        <w:tc>
          <w:tcPr>
            <w:tcW w:w="3168" w:type="dxa"/>
          </w:tcPr>
          <w:p w:rsidR="00F7361C" w:rsidRPr="001715A0" w:rsidRDefault="00F7361C" w:rsidP="00862C96">
            <w:pPr>
              <w:tabs>
                <w:tab w:val="left" w:pos="4140"/>
              </w:tabs>
              <w:spacing w:line="276" w:lineRule="auto"/>
            </w:pPr>
            <w:r>
              <w:t>Describe the role of planning and goal setting in the supervision process.</w:t>
            </w:r>
          </w:p>
        </w:tc>
        <w:tc>
          <w:tcPr>
            <w:tcW w:w="3294" w:type="dxa"/>
            <w:vMerge w:val="restart"/>
          </w:tcPr>
          <w:p w:rsidR="00F7361C" w:rsidRDefault="00F7361C" w:rsidP="00B70723">
            <w:pPr>
              <w:tabs>
                <w:tab w:val="left" w:pos="4140"/>
              </w:tabs>
              <w:spacing w:line="276" w:lineRule="auto"/>
            </w:pPr>
            <w:r>
              <w:t>Students will demonstrate competency in the listed outcomes by successfully completing one or more of the following assignments:</w:t>
            </w:r>
          </w:p>
          <w:p w:rsidR="00F7361C" w:rsidRDefault="00F7361C" w:rsidP="00B70723">
            <w:pPr>
              <w:tabs>
                <w:tab w:val="left" w:pos="4140"/>
              </w:tabs>
              <w:spacing w:line="276" w:lineRule="auto"/>
            </w:pPr>
          </w:p>
          <w:p w:rsidR="00F7361C" w:rsidRDefault="00F7361C" w:rsidP="00B70723">
            <w:pPr>
              <w:tabs>
                <w:tab w:val="left" w:pos="4140"/>
              </w:tabs>
              <w:spacing w:line="276" w:lineRule="auto"/>
            </w:pPr>
            <w:r>
              <w:t>Objective tests</w:t>
            </w:r>
          </w:p>
          <w:p w:rsidR="00F7361C" w:rsidRDefault="00F7361C" w:rsidP="00B70723">
            <w:pPr>
              <w:tabs>
                <w:tab w:val="left" w:pos="4140"/>
              </w:tabs>
              <w:spacing w:line="276" w:lineRule="auto"/>
            </w:pPr>
            <w:r>
              <w:t>Essay test</w:t>
            </w:r>
          </w:p>
          <w:p w:rsidR="00F7361C" w:rsidRDefault="00F7361C" w:rsidP="00B70723">
            <w:pPr>
              <w:tabs>
                <w:tab w:val="left" w:pos="4140"/>
              </w:tabs>
              <w:spacing w:line="276" w:lineRule="auto"/>
            </w:pPr>
            <w:r>
              <w:t>Quizzes</w:t>
            </w:r>
          </w:p>
          <w:p w:rsidR="00F7361C" w:rsidRDefault="00F7361C" w:rsidP="00B70723">
            <w:pPr>
              <w:tabs>
                <w:tab w:val="left" w:pos="4140"/>
              </w:tabs>
              <w:spacing w:line="276" w:lineRule="auto"/>
            </w:pPr>
            <w:r>
              <w:t>Class participation</w:t>
            </w:r>
          </w:p>
          <w:p w:rsidR="00F7361C" w:rsidRDefault="00F7361C" w:rsidP="00B70723">
            <w:pPr>
              <w:tabs>
                <w:tab w:val="left" w:pos="4140"/>
              </w:tabs>
              <w:spacing w:line="276" w:lineRule="auto"/>
            </w:pPr>
            <w:r>
              <w:t>Presentation(s)</w:t>
            </w:r>
          </w:p>
          <w:p w:rsidR="00F7361C" w:rsidRPr="001715A0" w:rsidRDefault="00F7361C" w:rsidP="00B70723">
            <w:pPr>
              <w:tabs>
                <w:tab w:val="left" w:pos="4140"/>
              </w:tabs>
              <w:spacing w:line="276" w:lineRule="auto"/>
            </w:pPr>
            <w:r>
              <w:t>Research paper(s)</w:t>
            </w:r>
          </w:p>
        </w:tc>
        <w:tc>
          <w:tcPr>
            <w:tcW w:w="3168" w:type="dxa"/>
            <w:vAlign w:val="center"/>
          </w:tcPr>
          <w:p w:rsidR="00F7361C" w:rsidRPr="001715A0" w:rsidRDefault="00B9465D" w:rsidP="00FD7F20">
            <w:pPr>
              <w:tabs>
                <w:tab w:val="left" w:pos="4140"/>
              </w:tabs>
              <w:spacing w:line="276" w:lineRule="auto"/>
              <w:jc w:val="center"/>
            </w:pPr>
            <w:r>
              <w:t>CT</w:t>
            </w:r>
          </w:p>
        </w:tc>
      </w:tr>
      <w:tr w:rsidR="00F7361C" w:rsidRPr="001715A0" w:rsidTr="00FD7F20">
        <w:tc>
          <w:tcPr>
            <w:tcW w:w="3168" w:type="dxa"/>
          </w:tcPr>
          <w:p w:rsidR="00F7361C" w:rsidRPr="001715A0" w:rsidRDefault="00F7361C" w:rsidP="00862C96">
            <w:pPr>
              <w:tabs>
                <w:tab w:val="left" w:pos="4140"/>
              </w:tabs>
              <w:spacing w:line="276" w:lineRule="auto"/>
            </w:pPr>
            <w:r>
              <w:t>Discuss the role of the supervisor in management.</w:t>
            </w:r>
          </w:p>
        </w:tc>
        <w:tc>
          <w:tcPr>
            <w:tcW w:w="3294" w:type="dxa"/>
            <w:vMerge/>
          </w:tcPr>
          <w:p w:rsidR="00F7361C" w:rsidRPr="001715A0" w:rsidRDefault="00F7361C" w:rsidP="00862C96">
            <w:pPr>
              <w:tabs>
                <w:tab w:val="left" w:pos="4140"/>
              </w:tabs>
              <w:spacing w:line="276" w:lineRule="auto"/>
            </w:pPr>
          </w:p>
        </w:tc>
        <w:tc>
          <w:tcPr>
            <w:tcW w:w="3168" w:type="dxa"/>
            <w:vAlign w:val="center"/>
          </w:tcPr>
          <w:p w:rsidR="00F7361C" w:rsidRPr="001715A0" w:rsidRDefault="00B9465D" w:rsidP="00FD7F20">
            <w:pPr>
              <w:tabs>
                <w:tab w:val="left" w:pos="4140"/>
              </w:tabs>
              <w:spacing w:line="276" w:lineRule="auto"/>
              <w:jc w:val="center"/>
            </w:pPr>
            <w:r>
              <w:t>CT</w:t>
            </w:r>
          </w:p>
        </w:tc>
      </w:tr>
      <w:tr w:rsidR="00F7361C" w:rsidRPr="001715A0" w:rsidTr="00FD7F20">
        <w:tc>
          <w:tcPr>
            <w:tcW w:w="3168" w:type="dxa"/>
          </w:tcPr>
          <w:p w:rsidR="00F7361C" w:rsidRPr="001715A0" w:rsidRDefault="00F7361C" w:rsidP="00862C96">
            <w:pPr>
              <w:tabs>
                <w:tab w:val="left" w:pos="4140"/>
              </w:tabs>
              <w:spacing w:line="276" w:lineRule="auto"/>
            </w:pPr>
            <w:r>
              <w:t>Identify techniques for building teams and resolving conflicts.</w:t>
            </w:r>
          </w:p>
        </w:tc>
        <w:tc>
          <w:tcPr>
            <w:tcW w:w="3294" w:type="dxa"/>
            <w:vMerge/>
          </w:tcPr>
          <w:p w:rsidR="00F7361C" w:rsidRPr="001715A0" w:rsidRDefault="00F7361C" w:rsidP="00862C96">
            <w:pPr>
              <w:tabs>
                <w:tab w:val="left" w:pos="4140"/>
              </w:tabs>
              <w:spacing w:line="276" w:lineRule="auto"/>
            </w:pPr>
          </w:p>
        </w:tc>
        <w:tc>
          <w:tcPr>
            <w:tcW w:w="3168" w:type="dxa"/>
            <w:vAlign w:val="center"/>
          </w:tcPr>
          <w:p w:rsidR="00F7361C" w:rsidRPr="001715A0" w:rsidRDefault="00B9465D" w:rsidP="00FD7F20">
            <w:pPr>
              <w:tabs>
                <w:tab w:val="left" w:pos="4140"/>
              </w:tabs>
              <w:spacing w:line="276" w:lineRule="auto"/>
              <w:jc w:val="center"/>
            </w:pPr>
            <w:r>
              <w:t>CT</w:t>
            </w:r>
          </w:p>
        </w:tc>
      </w:tr>
      <w:tr w:rsidR="00F7361C" w:rsidRPr="001715A0" w:rsidTr="00FD7F20">
        <w:tc>
          <w:tcPr>
            <w:tcW w:w="3168" w:type="dxa"/>
          </w:tcPr>
          <w:p w:rsidR="00F7361C" w:rsidRPr="001715A0" w:rsidRDefault="00F7361C" w:rsidP="00FD7F20">
            <w:pPr>
              <w:tabs>
                <w:tab w:val="left" w:pos="4140"/>
              </w:tabs>
              <w:spacing w:line="276" w:lineRule="auto"/>
            </w:pPr>
            <w:r>
              <w:t>Discuss methods of stimulating productivity and improving quality.</w:t>
            </w:r>
          </w:p>
        </w:tc>
        <w:tc>
          <w:tcPr>
            <w:tcW w:w="3294" w:type="dxa"/>
            <w:vMerge/>
          </w:tcPr>
          <w:p w:rsidR="00F7361C" w:rsidRPr="001715A0" w:rsidRDefault="00F7361C" w:rsidP="00862C96">
            <w:pPr>
              <w:tabs>
                <w:tab w:val="left" w:pos="4140"/>
              </w:tabs>
              <w:spacing w:line="276" w:lineRule="auto"/>
            </w:pPr>
          </w:p>
        </w:tc>
        <w:tc>
          <w:tcPr>
            <w:tcW w:w="3168" w:type="dxa"/>
            <w:vAlign w:val="center"/>
          </w:tcPr>
          <w:p w:rsidR="00F7361C" w:rsidRPr="001715A0" w:rsidRDefault="00B9465D" w:rsidP="00FD7F20">
            <w:pPr>
              <w:tabs>
                <w:tab w:val="left" w:pos="4140"/>
              </w:tabs>
              <w:spacing w:line="276" w:lineRule="auto"/>
              <w:jc w:val="center"/>
            </w:pPr>
            <w:r>
              <w:t>CT</w:t>
            </w:r>
          </w:p>
        </w:tc>
      </w:tr>
      <w:tr w:rsidR="00F7361C" w:rsidRPr="001715A0" w:rsidTr="00FD7F20">
        <w:tc>
          <w:tcPr>
            <w:tcW w:w="3168" w:type="dxa"/>
          </w:tcPr>
          <w:p w:rsidR="00F7361C" w:rsidRPr="001715A0" w:rsidRDefault="00F7361C" w:rsidP="00862C96">
            <w:pPr>
              <w:tabs>
                <w:tab w:val="left" w:pos="4140"/>
              </w:tabs>
              <w:spacing w:line="276" w:lineRule="auto"/>
            </w:pPr>
            <w:r>
              <w:t>Explain why various leadership skills are required to supervise today’s divers</w:t>
            </w:r>
            <w:r w:rsidR="00B9465D">
              <w:t>e</w:t>
            </w:r>
            <w:r>
              <w:t xml:space="preserve"> workforce.</w:t>
            </w:r>
          </w:p>
        </w:tc>
        <w:tc>
          <w:tcPr>
            <w:tcW w:w="3294" w:type="dxa"/>
            <w:vMerge/>
          </w:tcPr>
          <w:p w:rsidR="00F7361C" w:rsidRPr="001715A0" w:rsidRDefault="00F7361C" w:rsidP="00862C96">
            <w:pPr>
              <w:tabs>
                <w:tab w:val="left" w:pos="4140"/>
              </w:tabs>
              <w:spacing w:line="276" w:lineRule="auto"/>
            </w:pPr>
          </w:p>
        </w:tc>
        <w:tc>
          <w:tcPr>
            <w:tcW w:w="3168" w:type="dxa"/>
            <w:vAlign w:val="center"/>
          </w:tcPr>
          <w:p w:rsidR="00F7361C" w:rsidRPr="001715A0" w:rsidRDefault="00B9465D" w:rsidP="00FD7F20">
            <w:pPr>
              <w:tabs>
                <w:tab w:val="left" w:pos="4140"/>
              </w:tabs>
              <w:spacing w:line="276" w:lineRule="auto"/>
              <w:jc w:val="center"/>
            </w:pPr>
            <w:r>
              <w:t>CT</w:t>
            </w:r>
          </w:p>
        </w:tc>
      </w:tr>
      <w:tr w:rsidR="00F7361C" w:rsidRPr="001715A0" w:rsidTr="00FD7F20">
        <w:tc>
          <w:tcPr>
            <w:tcW w:w="3168" w:type="dxa"/>
          </w:tcPr>
          <w:p w:rsidR="00F7361C" w:rsidRPr="001715A0" w:rsidRDefault="00F7361C" w:rsidP="00862C96">
            <w:pPr>
              <w:tabs>
                <w:tab w:val="left" w:pos="4140"/>
              </w:tabs>
              <w:spacing w:line="276" w:lineRule="auto"/>
            </w:pPr>
          </w:p>
        </w:tc>
        <w:tc>
          <w:tcPr>
            <w:tcW w:w="3294" w:type="dxa"/>
            <w:vMerge/>
          </w:tcPr>
          <w:p w:rsidR="00F7361C" w:rsidRPr="001715A0" w:rsidRDefault="00F7361C" w:rsidP="00862C96">
            <w:pPr>
              <w:tabs>
                <w:tab w:val="left" w:pos="4140"/>
              </w:tabs>
              <w:spacing w:line="276" w:lineRule="auto"/>
            </w:pPr>
          </w:p>
        </w:tc>
        <w:tc>
          <w:tcPr>
            <w:tcW w:w="3168" w:type="dxa"/>
            <w:vAlign w:val="center"/>
          </w:tcPr>
          <w:p w:rsidR="00F7361C" w:rsidRPr="001715A0" w:rsidRDefault="00F7361C" w:rsidP="00FD7F20">
            <w:pPr>
              <w:tabs>
                <w:tab w:val="left" w:pos="4140"/>
              </w:tabs>
              <w:spacing w:line="276" w:lineRule="auto"/>
              <w:jc w:val="center"/>
            </w:pPr>
          </w:p>
        </w:tc>
      </w:tr>
      <w:tr w:rsidR="00F7361C" w:rsidRPr="001715A0" w:rsidTr="00FD7F20">
        <w:tc>
          <w:tcPr>
            <w:tcW w:w="3168" w:type="dxa"/>
          </w:tcPr>
          <w:p w:rsidR="00F7361C" w:rsidRPr="001715A0" w:rsidRDefault="00F7361C" w:rsidP="00862C96">
            <w:pPr>
              <w:tabs>
                <w:tab w:val="left" w:pos="4140"/>
              </w:tabs>
              <w:spacing w:line="276" w:lineRule="auto"/>
            </w:pPr>
          </w:p>
        </w:tc>
        <w:tc>
          <w:tcPr>
            <w:tcW w:w="3294" w:type="dxa"/>
            <w:vMerge/>
          </w:tcPr>
          <w:p w:rsidR="00F7361C" w:rsidRPr="001715A0" w:rsidRDefault="00F7361C" w:rsidP="00862C96">
            <w:pPr>
              <w:tabs>
                <w:tab w:val="left" w:pos="4140"/>
              </w:tabs>
              <w:spacing w:line="276" w:lineRule="auto"/>
            </w:pPr>
          </w:p>
        </w:tc>
        <w:tc>
          <w:tcPr>
            <w:tcW w:w="3168" w:type="dxa"/>
            <w:vAlign w:val="center"/>
          </w:tcPr>
          <w:p w:rsidR="00F7361C" w:rsidRPr="001715A0" w:rsidRDefault="00F7361C"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Pr="00297C9B" w:rsidRDefault="00A45A9B" w:rsidP="0014604B">
            <w:pPr>
              <w:tabs>
                <w:tab w:val="left" w:pos="3690"/>
              </w:tabs>
              <w:spacing w:after="120"/>
              <w:rPr>
                <w:b w:val="0"/>
              </w:rPr>
            </w:pPr>
            <w:bookmarkStart w:id="0" w:name="_GoBack" w:colFirst="0" w:colLast="1"/>
            <w:r w:rsidRPr="00297C9B">
              <w:rPr>
                <w:b w:val="0"/>
              </w:rPr>
              <w:t>If you intend to restrict student registration based on the students’ major(s), enter all applicable major restriction codes:</w:t>
            </w:r>
          </w:p>
        </w:tc>
        <w:tc>
          <w:tcPr>
            <w:tcW w:w="3906" w:type="dxa"/>
            <w:vAlign w:val="center"/>
          </w:tcPr>
          <w:p w:rsidR="00A45A9B" w:rsidRPr="00297C9B" w:rsidRDefault="00297C9B" w:rsidP="0014604B">
            <w:pPr>
              <w:tabs>
                <w:tab w:val="left" w:pos="3690"/>
              </w:tabs>
              <w:spacing w:after="120"/>
              <w:rPr>
                <w:b w:val="0"/>
                <w:caps/>
              </w:rPr>
            </w:pPr>
            <w:r w:rsidRPr="00297C9B">
              <w:rPr>
                <w:rStyle w:val="PlaceholderText"/>
                <w:b w:val="0"/>
                <w:caps/>
                <w:color w:val="auto"/>
              </w:rPr>
              <w:t>n/a</w:t>
            </w:r>
          </w:p>
        </w:tc>
      </w:tr>
      <w:bookmarkEnd w:id="0"/>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297C9B"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51BF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297C9B"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51BF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297C9B"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51BF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297C9B"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51BF9">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297C9B"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51BF9">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297C9B"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297C9B"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51BF9">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297C9B" w:rsidP="00442583">
            <w:pPr>
              <w:tabs>
                <w:tab w:val="left" w:pos="3690"/>
              </w:tabs>
              <w:spacing w:after="120"/>
              <w:ind w:left="360" w:hanging="360"/>
              <w:rPr>
                <w:caps/>
              </w:rPr>
            </w:pPr>
            <w:sdt>
              <w:sdtPr>
                <w:rPr>
                  <w:caps/>
                </w:rPr>
                <w:id w:val="1905181188"/>
                <w:placeholder>
                  <w:docPart w:val="9217C67DD8624FD5AF4E861A90F73BD5"/>
                </w:placeholder>
                <w:text/>
              </w:sdtPr>
              <w:sdtEndPr/>
              <w:sdtContent>
                <w:r w:rsidR="00442583">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297C9B" w:rsidP="00442583">
            <w:pPr>
              <w:tabs>
                <w:tab w:val="left" w:pos="3690"/>
              </w:tabs>
              <w:spacing w:after="120"/>
              <w:ind w:left="360" w:hanging="360"/>
              <w:rPr>
                <w:caps/>
              </w:rPr>
            </w:pPr>
            <w:sdt>
              <w:sdtPr>
                <w:rPr>
                  <w:caps/>
                </w:rPr>
                <w:id w:val="706025962"/>
                <w:placeholder>
                  <w:docPart w:val="14888F7970304855A0BB119BFCB2F7D6"/>
                </w:placeholder>
                <w:text/>
              </w:sdtPr>
              <w:sdtEndPr/>
              <w:sdtContent>
                <w:r w:rsidR="00442583">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297C9B" w:rsidP="00C21673">
      <w:pPr>
        <w:spacing w:after="0"/>
        <w:rPr>
          <w:b/>
          <w:caps/>
        </w:rPr>
      </w:pPr>
      <w:sdt>
        <w:sdtPr>
          <w:rPr>
            <w:rFonts w:eastAsia="Times New Roman" w:cstheme="minorHAnsi"/>
            <w:caps/>
            <w:szCs w:val="20"/>
          </w:rPr>
          <w:id w:val="706025988"/>
          <w:lock w:val="sdtLocked"/>
          <w:placeholder>
            <w:docPart w:val="9E1E59A2518347B1A54E88852AB0CE55"/>
          </w:placeholder>
          <w:text w:multiLine="1"/>
        </w:sdtPr>
        <w:sdtEndPr/>
        <w:sdtContent>
          <w:r w:rsidR="003B79A8" w:rsidRPr="003B79A8">
            <w:rPr>
              <w:rFonts w:eastAsia="Times New Roman" w:cstheme="minorHAnsi"/>
              <w:caps/>
              <w:szCs w:val="20"/>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 ADDITIONALLY, THE FACULTY REQUESTS THAT THE “AS” DESIGNATION ON THIS COURSE BE REMOVED. THE COURSE IS ALWAYS TAUGHT BY A FACULTY MEMBER WHO MEETS OR EXCEEDS THE MINIMUM ACADEMIC REQUIREMENTS OUTLINED IN ESC’S FACULTY CREDENTIALING MANUAL (M-18 OR HIGHER).</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297C9B"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51BF9">
            <w:rPr>
              <w:caps/>
            </w:rPr>
            <w:t>FALL 2014</w:t>
          </w:r>
        </w:sdtContent>
      </w:sdt>
      <w:r w:rsidR="00DE2FB7" w:rsidRPr="001715A0">
        <w:rPr>
          <w:caps/>
        </w:rPr>
        <w:t xml:space="preserve">        </w:t>
      </w:r>
    </w:p>
    <w:p w:rsidR="00DE2FB7" w:rsidRPr="001715A0" w:rsidRDefault="00297C9B" w:rsidP="00DE2FB7">
      <w:pPr>
        <w:tabs>
          <w:tab w:val="left" w:pos="5040"/>
        </w:tabs>
        <w:rPr>
          <w:caps/>
        </w:rPr>
      </w:pPr>
      <w:sdt>
        <w:sdtPr>
          <w:rPr>
            <w:caps/>
          </w:rPr>
          <w:id w:val="706025999"/>
          <w:placeholder>
            <w:docPart w:val="5E886FE7221B44788AD63CD24E2C4767"/>
          </w:placeholder>
          <w:text/>
        </w:sdtPr>
        <w:sdtEndPr/>
        <w:sdtContent>
          <w:r w:rsidR="00442583">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03T00:00:00Z">
            <w:dateFormat w:val="M/d/yyyy"/>
            <w:lid w:val="en-US"/>
            <w:storeMappedDataAs w:val="dateTime"/>
            <w:calendar w:val="gregorian"/>
          </w:date>
        </w:sdtPr>
        <w:sdtEndPr/>
        <w:sdtContent>
          <w:r w:rsidR="005F6391">
            <w:rPr>
              <w:caps/>
            </w:rPr>
            <w:t>1/3/2014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03T00:00:00Z">
            <w:dateFormat w:val="M/d/yyyy"/>
            <w:lid w:val="en-US"/>
            <w:storeMappedDataAs w:val="dateTime"/>
            <w:calendar w:val="gregorian"/>
          </w:date>
        </w:sdtPr>
        <w:sdtEndPr/>
        <w:sdtContent>
          <w:r w:rsidR="005F6391">
            <w:rPr>
              <w:caps/>
            </w:rPr>
            <w:t>1/3/2014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5F6391">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297C9B">
          <w:rPr>
            <w:noProof/>
            <w:sz w:val="16"/>
          </w:rPr>
          <w:t>2</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97C9B"/>
    <w:rsid w:val="002D6038"/>
    <w:rsid w:val="002F20BE"/>
    <w:rsid w:val="002F3037"/>
    <w:rsid w:val="003015C0"/>
    <w:rsid w:val="003047FC"/>
    <w:rsid w:val="00311B56"/>
    <w:rsid w:val="00322ACA"/>
    <w:rsid w:val="003374DC"/>
    <w:rsid w:val="00340C87"/>
    <w:rsid w:val="0034681C"/>
    <w:rsid w:val="00357D03"/>
    <w:rsid w:val="00370751"/>
    <w:rsid w:val="003B4DFA"/>
    <w:rsid w:val="003B79A8"/>
    <w:rsid w:val="003D40AC"/>
    <w:rsid w:val="003E33D3"/>
    <w:rsid w:val="003E6472"/>
    <w:rsid w:val="004035DD"/>
    <w:rsid w:val="00405A0A"/>
    <w:rsid w:val="00414D40"/>
    <w:rsid w:val="00420DA9"/>
    <w:rsid w:val="004233B5"/>
    <w:rsid w:val="00431C0A"/>
    <w:rsid w:val="0044106C"/>
    <w:rsid w:val="00442583"/>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5F6391"/>
    <w:rsid w:val="00602709"/>
    <w:rsid w:val="00627C53"/>
    <w:rsid w:val="00634272"/>
    <w:rsid w:val="00647A07"/>
    <w:rsid w:val="00685810"/>
    <w:rsid w:val="00690EED"/>
    <w:rsid w:val="006A4707"/>
    <w:rsid w:val="006B3626"/>
    <w:rsid w:val="006C7E89"/>
    <w:rsid w:val="006E2DEC"/>
    <w:rsid w:val="007233D7"/>
    <w:rsid w:val="00726D1E"/>
    <w:rsid w:val="0073253F"/>
    <w:rsid w:val="0075554B"/>
    <w:rsid w:val="0077712E"/>
    <w:rsid w:val="00785FB3"/>
    <w:rsid w:val="007B1B6D"/>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76F91"/>
    <w:rsid w:val="00983BD3"/>
    <w:rsid w:val="00986AE3"/>
    <w:rsid w:val="009B1DF4"/>
    <w:rsid w:val="009D70E8"/>
    <w:rsid w:val="009E7A39"/>
    <w:rsid w:val="009F25B7"/>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90172"/>
    <w:rsid w:val="00B9465D"/>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450EC"/>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51BF9"/>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7361C"/>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DD9B-601E-478E-ADAD-DD1EEC0F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2011-08-30T14:20:00Z</cp:lastPrinted>
  <dcterms:created xsi:type="dcterms:W3CDTF">2014-01-03T22:18:00Z</dcterms:created>
  <dcterms:modified xsi:type="dcterms:W3CDTF">2014-02-18T13:57:00Z</dcterms:modified>
</cp:coreProperties>
</file>