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</w:t>
      </w:r>
      <w:r w:rsidR="003C6A51">
        <w:rPr>
          <w:caps/>
        </w:rPr>
        <w:t>program</w:t>
      </w:r>
      <w:r w:rsidR="00FD4DEE" w:rsidRPr="00872D20">
        <w:rPr>
          <w:caps/>
        </w:rPr>
        <w:t xml:space="preserve"> PROPOSAL FORM</w:t>
      </w:r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AEA5F188A99F495C9804AF1359F1D68E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5D7F12">
            <w:rPr>
              <w:caps/>
            </w:rPr>
            <w:t>BUSINESS AND TECHNOLOGY</w:t>
          </w:r>
        </w:sdtContent>
      </w:sdt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51CBAFED8A6E431B8B604201F004FB4D"/>
          </w:placeholder>
        </w:sdtPr>
        <w:sdtContent>
          <w:r w:rsidR="005D7F12">
            <w:rPr>
              <w:caps/>
            </w:rPr>
            <w:t>albert dambrose</w:t>
          </w:r>
        </w:sdtContent>
      </w:sdt>
    </w:p>
    <w:p w:rsidR="00BC2E01" w:rsidRPr="00872D20" w:rsidRDefault="00BC2E01" w:rsidP="00BC2E01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714C339CF91242B49615AC0AE7759B40"/>
          </w:placeholder>
        </w:sdtPr>
        <w:sdtContent>
          <w:r w:rsidR="005D7F12">
            <w:rPr>
              <w:caps/>
            </w:rPr>
            <w:t>albert dambrose</w:t>
          </w:r>
        </w:sdtContent>
      </w:sdt>
    </w:p>
    <w:p w:rsidR="00BC2E01" w:rsidRPr="00872D20" w:rsidRDefault="00BC2E01" w:rsidP="003B7CBF">
      <w:pPr>
        <w:tabs>
          <w:tab w:val="left" w:pos="1800"/>
        </w:tabs>
        <w:spacing w:after="0" w:line="360" w:lineRule="auto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621DFEC3DE34C139F5DD81A5A886060"/>
          </w:placeholder>
          <w:date w:fullDate="2011-1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5D7F12">
            <w:rPr>
              <w:caps/>
            </w:rPr>
            <w:t>11/10/2011</w:t>
          </w:r>
        </w:sdtContent>
      </w:sdt>
    </w:p>
    <w:p w:rsidR="00D801C0" w:rsidRDefault="00D801C0" w:rsidP="003B7CBF">
      <w:pPr>
        <w:tabs>
          <w:tab w:val="left" w:pos="1800"/>
        </w:tabs>
        <w:spacing w:after="0" w:line="360" w:lineRule="auto"/>
        <w:rPr>
          <w:b/>
          <w:caps/>
        </w:rPr>
      </w:pPr>
      <w:r>
        <w:rPr>
          <w:b/>
          <w:caps/>
        </w:rPr>
        <w:t xml:space="preserve">select one:   </w:t>
      </w:r>
      <w:r>
        <w:rPr>
          <w:b/>
          <w:caps/>
        </w:rPr>
        <w:tab/>
      </w:r>
      <w:sdt>
        <w:sdtPr>
          <w:rPr>
            <w:b/>
            <w:caps/>
          </w:rPr>
          <w:id w:val="706026165"/>
          <w:lock w:val="sdtLocked"/>
          <w:placeholder>
            <w:docPart w:val="5BD48F4A2C7E48A88B0BC75CE24DDEC0"/>
          </w:placeholder>
          <w:dropDownList>
            <w:listItem w:value="Choose an item."/>
            <w:listItem w:displayText="NEW CERTIFICATE PROGRAM" w:value="NEW CERTIFICATE PROGRAM"/>
            <w:listItem w:displayText="NEW AA DEGREE" w:value="NEW AA DEGREE"/>
            <w:listItem w:displayText="NEW AS DEGREE" w:value="NEW AS DEGREE"/>
            <w:listItem w:displayText="NEW BACHELOR'S DEGREE" w:value="NEW BACHELOR'S DEGREE"/>
          </w:dropDownList>
        </w:sdtPr>
        <w:sdtContent>
          <w:r w:rsidR="005D7F12">
            <w:rPr>
              <w:b/>
              <w:caps/>
            </w:rPr>
            <w:t>NEW AS DEGREE</w:t>
          </w:r>
        </w:sdtContent>
      </w:sdt>
    </w:p>
    <w:p w:rsidR="003B7CBF" w:rsidRDefault="003B7CBF" w:rsidP="003B7CBF">
      <w:pPr>
        <w:tabs>
          <w:tab w:val="left" w:pos="1800"/>
        </w:tabs>
        <w:spacing w:after="0" w:line="360" w:lineRule="auto"/>
        <w:rPr>
          <w:b/>
          <w:caps/>
        </w:rPr>
      </w:pPr>
      <w:r>
        <w:rPr>
          <w:b/>
          <w:caps/>
        </w:rPr>
        <w:t>Program Name:</w:t>
      </w:r>
    </w:p>
    <w:sdt>
      <w:sdtPr>
        <w:rPr>
          <w:caps/>
        </w:rPr>
        <w:id w:val="250390169"/>
        <w:placeholder>
          <w:docPart w:val="B963A46B929C4CE1BE4BF032915A2F24"/>
        </w:placeholder>
        <w:text w:multiLine="1"/>
      </w:sdtPr>
      <w:sdtContent>
        <w:p w:rsidR="003B7CBF" w:rsidRDefault="00A425FF" w:rsidP="003B7CB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0" w:line="360" w:lineRule="auto"/>
            <w:rPr>
              <w:caps/>
            </w:rPr>
          </w:pPr>
          <w:r w:rsidRPr="00A425FF">
            <w:rPr>
              <w:caps/>
            </w:rPr>
            <w:t>architectural design and construction technoloGy  (1604090100)</w:t>
          </w:r>
        </w:p>
      </w:sdtContent>
    </w:sdt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1F116A" w:rsidRDefault="00543A8C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program Description:</w:t>
      </w:r>
    </w:p>
    <w:p w:rsidR="00543A8C" w:rsidRPr="000A3F4D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  <w:sz w:val="16"/>
        </w:rPr>
      </w:pPr>
      <w:r w:rsidRPr="000A3F4D">
        <w:rPr>
          <w:caps/>
          <w:sz w:val="16"/>
        </w:rPr>
        <w:t>Attach the propose</w:t>
      </w:r>
      <w:r w:rsidR="00B96F44">
        <w:rPr>
          <w:caps/>
          <w:sz w:val="16"/>
        </w:rPr>
        <w:t>d</w:t>
      </w:r>
      <w:r w:rsidRPr="000A3F4D">
        <w:rPr>
          <w:caps/>
          <w:sz w:val="16"/>
        </w:rPr>
        <w:t xml:space="preserve"> catalog page wi</w:t>
      </w:r>
      <w:r w:rsidR="00B96F44">
        <w:rPr>
          <w:caps/>
          <w:sz w:val="16"/>
        </w:rPr>
        <w:t>t</w:t>
      </w:r>
      <w:r w:rsidRPr="000A3F4D">
        <w:rPr>
          <w:caps/>
          <w:sz w:val="16"/>
        </w:rPr>
        <w:t>h program information, along with samples of curricula for similar programs at other institutions.</w:t>
      </w:r>
    </w:p>
    <w:sdt>
      <w:sdtPr>
        <w:rPr>
          <w:rFonts w:cstheme="minorHAnsi"/>
          <w:szCs w:val="20"/>
        </w:rPr>
        <w:id w:val="706026227"/>
        <w:placeholder>
          <w:docPart w:val="D168A6007BF44A13B8D1324C04E07B71"/>
        </w:placeholder>
        <w:text w:multiLine="1"/>
      </w:sdtPr>
      <w:sdtContent>
        <w:p w:rsidR="000A3F4D" w:rsidRPr="000A3F4D" w:rsidRDefault="0072376F" w:rsidP="00E3267E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 w:rsidRPr="0072376F">
            <w:rPr>
              <w:rFonts w:cstheme="minorHAnsi"/>
              <w:szCs w:val="20"/>
            </w:rPr>
            <w:t xml:space="preserve">THE ARCHITECTURAL DESIGN </w:t>
          </w:r>
          <w:r>
            <w:rPr>
              <w:rFonts w:cstheme="minorHAnsi"/>
              <w:szCs w:val="20"/>
            </w:rPr>
            <w:t>AND CONSTRUCTION TECHNOLOGY</w:t>
          </w:r>
          <w:r w:rsidRPr="0072376F">
            <w:rPr>
              <w:rFonts w:cstheme="minorHAnsi"/>
              <w:szCs w:val="20"/>
            </w:rPr>
            <w:t xml:space="preserve"> PROGRAM PREPARES STUDENTS TO BE ARCHITECTURAL</w:t>
          </w:r>
          <w:r>
            <w:rPr>
              <w:rFonts w:cstheme="minorHAnsi"/>
              <w:szCs w:val="20"/>
            </w:rPr>
            <w:t xml:space="preserve"> </w:t>
          </w:r>
          <w:r w:rsidRPr="0072376F">
            <w:rPr>
              <w:rFonts w:cstheme="minorHAnsi"/>
              <w:szCs w:val="20"/>
            </w:rPr>
            <w:t>DRAFTERS. STUDENTS LEARN HOW TO DRAW AND PROPERLY DEVELOP A SET OF WORKING DRAWINGS OF</w:t>
          </w:r>
          <w:r>
            <w:rPr>
              <w:rFonts w:cstheme="minorHAnsi"/>
              <w:szCs w:val="20"/>
            </w:rPr>
            <w:t xml:space="preserve"> </w:t>
          </w:r>
          <w:r w:rsidRPr="0072376F">
            <w:rPr>
              <w:rFonts w:cstheme="minorHAnsi"/>
              <w:szCs w:val="20"/>
            </w:rPr>
            <w:t xml:space="preserve">ARCHITECTURAL AND STRUCTURAL FRAMES FOR BUILDINGS AND OTHER STRUCTURES. PROGRAM EMPHASIS IS ON RESIDENTIAL DESIGN AND LIGHT COMMERCIAL STRUCTURES AND THE USE OF DETAILS, ROUGH </w:t>
          </w:r>
          <w:r>
            <w:rPr>
              <w:rFonts w:cstheme="minorHAnsi"/>
              <w:szCs w:val="20"/>
            </w:rPr>
            <w:t>SKETCHES,</w:t>
          </w:r>
          <w:r w:rsidRPr="0072376F">
            <w:rPr>
              <w:rFonts w:cstheme="minorHAnsi"/>
              <w:szCs w:val="20"/>
            </w:rPr>
            <w:t xml:space="preserve"> SPECIFICATIONS, BUILDING CODES, MATERIALS USED IN CONSTRUCTION</w:t>
          </w:r>
          <w:proofErr w:type="gramStart"/>
          <w:r w:rsidRPr="0072376F">
            <w:rPr>
              <w:rFonts w:cstheme="minorHAnsi"/>
              <w:szCs w:val="20"/>
            </w:rPr>
            <w:t>,  COST</w:t>
          </w:r>
          <w:proofErr w:type="gramEnd"/>
          <w:r w:rsidRPr="0072376F">
            <w:rPr>
              <w:rFonts w:cstheme="minorHAnsi"/>
              <w:szCs w:val="20"/>
            </w:rPr>
            <w:t xml:space="preserve"> ESTIMATING, AND THE USE OF THE LATEST CAD AND BIM SOFTWARE FOR ALL DRAWINGS.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similar programs at other florida community colleges/state universities:</w:t>
      </w:r>
    </w:p>
    <w:sdt>
      <w:sdtPr>
        <w:rPr>
          <w:caps/>
        </w:rPr>
        <w:id w:val="706026211"/>
        <w:lock w:val="sdtLocked"/>
        <w:placeholder>
          <w:docPart w:val="F46845D5947449AB8949DDC4EDBC175C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St. petersburg college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DESCRIBE THE PROCESS BY WHICH THE NEED FOR THE NEW PROGRAM WAS IDENTIFIED:</w:t>
      </w:r>
    </w:p>
    <w:sdt>
      <w:sdtPr>
        <w:rPr>
          <w:caps/>
        </w:rPr>
        <w:id w:val="706026218"/>
        <w:lock w:val="sdtLocked"/>
        <w:placeholder>
          <w:docPart w:val="EFB146C24B964016803096E740DB6F8F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 xml:space="preserve">in an effort to streamline the existing drafting and design as degree, the advisory committee developed a streamlined </w:t>
          </w:r>
          <w:proofErr w:type="gramStart"/>
          <w:r>
            <w:rPr>
              <w:caps/>
            </w:rPr>
            <w:t>version  of</w:t>
          </w:r>
          <w:proofErr w:type="gramEnd"/>
          <w:r>
            <w:rPr>
              <w:caps/>
            </w:rPr>
            <w:t xml:space="preserve"> this new program.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PROJECT AVERAGE ENROLLMENT FOR CORE COURSES:</w:t>
      </w:r>
    </w:p>
    <w:sdt>
      <w:sdtPr>
        <w:rPr>
          <w:caps/>
        </w:rPr>
        <w:id w:val="706026220"/>
        <w:placeholder>
          <w:docPart w:val="EB6D3DE58F48453E92B4243E9562AB06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similar to existing drafting and design degree</w:t>
          </w:r>
        </w:p>
      </w:sdtContent>
    </w:sdt>
    <w:p w:rsidR="00543A8C" w:rsidRDefault="00543A8C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DESCRIBE HOW THIS PROJECTION WAS DETERMINED:</w:t>
      </w:r>
    </w:p>
    <w:sdt>
      <w:sdtPr>
        <w:rPr>
          <w:caps/>
        </w:rPr>
        <w:id w:val="706026221"/>
        <w:placeholder>
          <w:docPart w:val="F441B952B09645F4B0E278FC23FD8251"/>
        </w:placeholder>
        <w:text w:multiLine="1"/>
      </w:sdtPr>
      <w:sdtContent>
        <w:p w:rsidR="00543A8C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existing</w:t>
          </w:r>
        </w:p>
      </w:sdtContent>
    </w:sdt>
    <w:p w:rsidR="006F44C9" w:rsidRDefault="006F44C9" w:rsidP="00543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0234DD" w:rsidRDefault="000234DD" w:rsidP="00543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0234DD" w:rsidRDefault="000234DD" w:rsidP="00543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lastRenderedPageBreak/>
        <w:t>SECTION I</w:t>
      </w:r>
      <w:r>
        <w:rPr>
          <w:caps/>
        </w:rPr>
        <w:t>I</w:t>
      </w:r>
    </w:p>
    <w:p w:rsidR="00543A8C" w:rsidRDefault="00543A8C" w:rsidP="00543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LIST PERSONNEL RESOURCES REQUIRED FOR IMPLEMENTATION IN ADDITION TO EXISTING RESOURCES:</w:t>
      </w:r>
    </w:p>
    <w:tbl>
      <w:tblPr>
        <w:tblStyle w:val="LightShading-Accent11"/>
        <w:tblW w:w="0" w:type="auto"/>
        <w:tblLook w:val="04A0"/>
      </w:tblPr>
      <w:tblGrid>
        <w:gridCol w:w="5238"/>
        <w:gridCol w:w="3420"/>
      </w:tblGrid>
      <w:tr w:rsidR="00543A8C" w:rsidTr="006F44C9">
        <w:trPr>
          <w:cnfStyle w:val="1000000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FACULTY POSITION</w:t>
            </w:r>
            <w:r w:rsidR="006F44C9">
              <w:rPr>
                <w:b w:val="0"/>
                <w:caps/>
              </w:rPr>
              <w:t>(S)</w:t>
            </w:r>
            <w:r>
              <w:rPr>
                <w:b w:val="0"/>
                <w:caps/>
              </w:rPr>
              <w:t xml:space="preserve"> (LIST DISCIPLINE)</w:t>
            </w: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FULL TIME OR ADJUNCT?</w:t>
            </w:r>
          </w:p>
        </w:tc>
      </w:tr>
      <w:tr w:rsidR="00543A8C" w:rsidTr="006F44C9">
        <w:trPr>
          <w:cnfStyle w:val="000000100000"/>
        </w:trPr>
        <w:tc>
          <w:tcPr>
            <w:cnfStyle w:val="001000000000"/>
            <w:tcW w:w="523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D7F12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no change</w:t>
            </w:r>
          </w:p>
        </w:tc>
        <w:tc>
          <w:tcPr>
            <w:tcW w:w="3420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543A8C" w:rsidTr="006F44C9"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543A8C" w:rsidRDefault="00543A8C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1F11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43A8C" w:rsidRDefault="00543A8C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tbl>
      <w:tblPr>
        <w:tblStyle w:val="LightShading-Accent11"/>
        <w:tblW w:w="0" w:type="auto"/>
        <w:tblLook w:val="04A0"/>
      </w:tblPr>
      <w:tblGrid>
        <w:gridCol w:w="5238"/>
        <w:gridCol w:w="3420"/>
      </w:tblGrid>
      <w:tr w:rsidR="006F44C9" w:rsidTr="006F44C9">
        <w:trPr>
          <w:cnfStyle w:val="1000000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staff POSITION(S) (List title)</w:t>
            </w: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FULL TIME OR part time?</w:t>
            </w: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F44C9" w:rsidTr="006F44C9"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F44C9" w:rsidTr="006F44C9">
        <w:trPr>
          <w:cnfStyle w:val="000000100000"/>
        </w:trPr>
        <w:tc>
          <w:tcPr>
            <w:cnfStyle w:val="001000000000"/>
            <w:tcW w:w="523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3420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F44C9" w:rsidRDefault="006F44C9" w:rsidP="006F44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6F44C9" w:rsidRDefault="006F44C9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total annual expenses for new positions:</w:t>
      </w:r>
    </w:p>
    <w:sdt>
      <w:sdtPr>
        <w:rPr>
          <w:caps/>
        </w:rPr>
        <w:id w:val="706026222"/>
        <w:placeholder>
          <w:docPart w:val="6D1C3A7397A245A89B90F085454BC4CC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No change</w:t>
          </w:r>
        </w:p>
      </w:sdtContent>
    </w:sdt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list annual amount required for educational materials/supplies or other operating expenses for implementation:</w:t>
      </w:r>
    </w:p>
    <w:sdt>
      <w:sdtPr>
        <w:rPr>
          <w:caps/>
        </w:rPr>
        <w:id w:val="706026223"/>
        <w:placeholder>
          <w:docPart w:val="FB2C65B288D34959927120179F573A2C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No change</w:t>
          </w:r>
        </w:p>
      </w:sdtContent>
    </w:sdt>
    <w:p w:rsidR="006F44C9" w:rsidRDefault="006F44C9" w:rsidP="00BC2E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b/>
          <w:caps/>
        </w:rPr>
      </w:pPr>
      <w:r>
        <w:rPr>
          <w:b/>
          <w:caps/>
        </w:rPr>
        <w:t>identify the funding source to be used for personnel and operating expenses:</w:t>
      </w:r>
    </w:p>
    <w:sdt>
      <w:sdtPr>
        <w:rPr>
          <w:caps/>
        </w:rPr>
        <w:id w:val="706026224"/>
        <w:placeholder>
          <w:docPart w:val="04630B757CB741B4855C360730E38B88"/>
        </w:placeholder>
        <w:text w:multiLine="1"/>
      </w:sdtPr>
      <w:sdtContent>
        <w:p w:rsidR="006F44C9" w:rsidRPr="000A3F4D" w:rsidRDefault="005D7F12" w:rsidP="00BC2E01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240"/>
            <w:rPr>
              <w:caps/>
            </w:rPr>
          </w:pPr>
          <w:r>
            <w:rPr>
              <w:caps/>
            </w:rPr>
            <w:t>funding will remain the same.  existing drafting and design program funding will flow into new program.</w:t>
          </w:r>
        </w:p>
      </w:sdtContent>
    </w:sdt>
    <w:p w:rsidR="006F44C9" w:rsidRPr="00543A8C" w:rsidRDefault="006F44C9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2A1FA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5D7F12">
            <w:rPr>
              <w:caps/>
            </w:rPr>
            <w:t>This new program brings clarity to the existing drafting and design degree.</w:t>
          </w:r>
        </w:sdtContent>
      </w:sdt>
      <w:r w:rsidR="009B1DF4">
        <w:rPr>
          <w:caps/>
        </w:rPr>
        <w:tab/>
      </w:r>
    </w:p>
    <w:p w:rsidR="009B1DF4" w:rsidRDefault="009B1DF4" w:rsidP="009B1DF4">
      <w:pPr>
        <w:tabs>
          <w:tab w:val="left" w:pos="3630"/>
        </w:tabs>
        <w:spacing w:after="0"/>
        <w:rPr>
          <w:caps/>
        </w:rPr>
      </w:pPr>
    </w:p>
    <w:tbl>
      <w:tblPr>
        <w:tblStyle w:val="TableGrid"/>
        <w:tblpPr w:leftFromText="180" w:rightFromText="180" w:vertAnchor="page" w:horzAnchor="margin" w:tblpY="1741"/>
        <w:tblW w:w="0" w:type="auto"/>
        <w:tblLook w:val="04A0"/>
      </w:tblPr>
      <w:tblGrid>
        <w:gridCol w:w="2477"/>
        <w:gridCol w:w="6056"/>
        <w:gridCol w:w="612"/>
        <w:gridCol w:w="719"/>
      </w:tblGrid>
      <w:tr w:rsidR="00BE731A" w:rsidRPr="00BE731A" w:rsidTr="00BE731A">
        <w:trPr>
          <w:cnfStyle w:val="100000000000"/>
        </w:trPr>
        <w:tc>
          <w:tcPr>
            <w:tcW w:w="9864" w:type="dxa"/>
            <w:gridSpan w:val="4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lastRenderedPageBreak/>
              <w:t>Architectural Design and Construction Technology AS Degree</w:t>
            </w:r>
          </w:p>
        </w:tc>
      </w:tr>
      <w:tr w:rsidR="00BE731A" w:rsidRPr="00BE731A" w:rsidTr="00BE731A">
        <w:tc>
          <w:tcPr>
            <w:tcW w:w="9145" w:type="dxa"/>
            <w:gridSpan w:val="3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General Education Requirements: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 xml:space="preserve">ENC 1101 - Composition I </w:t>
            </w:r>
            <w:r w:rsidRPr="00BE731A">
              <w:rPr>
                <w:b/>
                <w:bCs/>
                <w:caps/>
              </w:rPr>
              <w:t>3</w:t>
            </w:r>
            <w:r w:rsidRPr="00BE731A">
              <w:rPr>
                <w:caps/>
              </w:rPr>
              <w:t xml:space="preserve"> </w:t>
            </w:r>
            <w:r w:rsidRPr="00BE731A">
              <w:rPr>
                <w:b/>
                <w:bCs/>
                <w:caps/>
              </w:rPr>
              <w:t>credits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 xml:space="preserve">SPC 1017 - Fundamentals of Speech Communication  OR SPC2023 – Public Speaking </w:t>
            </w:r>
            <w:r w:rsidRPr="00BE731A">
              <w:rPr>
                <w:b/>
                <w:bCs/>
                <w:caps/>
              </w:rPr>
              <w:t>3</w:t>
            </w:r>
            <w:r w:rsidRPr="00BE731A">
              <w:rPr>
                <w:caps/>
              </w:rPr>
              <w:t xml:space="preserve"> </w:t>
            </w:r>
            <w:r w:rsidRPr="00BE731A">
              <w:rPr>
                <w:b/>
                <w:bCs/>
                <w:caps/>
              </w:rPr>
              <w:t>credits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 xml:space="preserve">Any </w:t>
            </w:r>
            <w:r w:rsidR="00860563">
              <w:rPr>
                <w:caps/>
              </w:rPr>
              <w:t xml:space="preserve">general education </w:t>
            </w:r>
            <w:r w:rsidRPr="00BE731A">
              <w:rPr>
                <w:caps/>
              </w:rPr>
              <w:t xml:space="preserve">college level Mathematics course* – </w:t>
            </w:r>
            <w:r w:rsidRPr="00BE731A">
              <w:rPr>
                <w:b/>
                <w:bCs/>
                <w:caps/>
              </w:rPr>
              <w:t>3 credit(s)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 xml:space="preserve">Social Sciences course* – </w:t>
            </w:r>
            <w:r w:rsidRPr="00BE731A">
              <w:rPr>
                <w:b/>
                <w:bCs/>
                <w:caps/>
              </w:rPr>
              <w:t>3 credit(s)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 xml:space="preserve">Humanities course* – </w:t>
            </w:r>
            <w:r w:rsidRPr="00BE731A">
              <w:rPr>
                <w:b/>
                <w:bCs/>
                <w:caps/>
              </w:rPr>
              <w:t>3 credit(s)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b/>
                <w:bCs/>
                <w:caps/>
              </w:rPr>
            </w:pPr>
            <w:r w:rsidRPr="00BE731A">
              <w:rPr>
                <w:caps/>
              </w:rPr>
              <w:t xml:space="preserve">Natural Sciences course* – </w:t>
            </w:r>
            <w:r w:rsidRPr="00BE731A">
              <w:rPr>
                <w:b/>
                <w:bCs/>
                <w:caps/>
              </w:rPr>
              <w:t>3 credit(s)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*Mathematics, Social Sciences, Humanities and Natural Sciences must all be selected from the courses listed in the Associate of Arts General Education Degree Program Guide (AA).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18</w:t>
            </w:r>
          </w:p>
        </w:tc>
      </w:tr>
      <w:tr w:rsidR="00BE731A" w:rsidRPr="00BE731A" w:rsidTr="00BE731A">
        <w:tc>
          <w:tcPr>
            <w:tcW w:w="9864" w:type="dxa"/>
            <w:gridSpan w:val="4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9145" w:type="dxa"/>
            <w:gridSpan w:val="3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Foundation Courses: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BCN 1040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Introduction to Sustainability in Construction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EGS1001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Introduction to Engineering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ETD 1320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Computer Aided Drafting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BCN 1272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Blueprint Reading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BCN 2710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Construction Procedures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4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ENC 1102</w:t>
            </w: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Composition II</w:t>
            </w: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9145" w:type="dxa"/>
            <w:gridSpan w:val="3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19</w:t>
            </w:r>
          </w:p>
        </w:tc>
      </w:tr>
      <w:tr w:rsidR="00BE731A" w:rsidRPr="00BE731A" w:rsidTr="00BE731A">
        <w:tc>
          <w:tcPr>
            <w:tcW w:w="9864" w:type="dxa"/>
            <w:gridSpan w:val="4"/>
            <w:tcBorders>
              <w:bottom w:val="single" w:sz="4" w:space="0" w:color="auto"/>
            </w:tcBorders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Advanced Courses:</w:t>
            </w:r>
          </w:p>
        </w:tc>
      </w:tr>
      <w:tr w:rsidR="00BE731A" w:rsidRPr="00BE731A" w:rsidTr="00BE731A"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bookmarkStart w:id="0" w:name="_Hlk308599077"/>
            <w:r w:rsidRPr="00BE731A">
              <w:rPr>
                <w:caps/>
              </w:rPr>
              <w:t>ETD 1530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Drafting and Design (Manual)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4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92D050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ETD 1390</w:t>
            </w:r>
          </w:p>
        </w:tc>
        <w:tc>
          <w:tcPr>
            <w:tcW w:w="6056" w:type="dxa"/>
            <w:shd w:val="clear" w:color="auto" w:fill="92D050"/>
          </w:tcPr>
          <w:p w:rsidR="00BE731A" w:rsidRPr="00BE731A" w:rsidRDefault="00860563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>
              <w:rPr>
                <w:caps/>
              </w:rPr>
              <w:t>introduction to revit architecture</w:t>
            </w:r>
          </w:p>
        </w:tc>
        <w:tc>
          <w:tcPr>
            <w:tcW w:w="612" w:type="dxa"/>
            <w:shd w:val="clear" w:color="auto" w:fill="92D050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4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ETD 1103C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Engineering Graphics I (AutoCAD Track)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4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ETD 2340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Advanced Computer Aided Drafting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BCN 1230C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Materials &amp; Methods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BCT 1760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Building Codes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2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92D050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BCT 1773</w:t>
            </w:r>
          </w:p>
        </w:tc>
        <w:tc>
          <w:tcPr>
            <w:tcW w:w="6056" w:type="dxa"/>
            <w:shd w:val="clear" w:color="auto" w:fill="92D050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Building Construction Estimating, Scheduling &amp; Cost Control</w:t>
            </w:r>
          </w:p>
        </w:tc>
        <w:tc>
          <w:tcPr>
            <w:tcW w:w="612" w:type="dxa"/>
            <w:shd w:val="clear" w:color="auto" w:fill="92D050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4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BCT 2730</w:t>
            </w:r>
          </w:p>
        </w:tc>
        <w:tc>
          <w:tcPr>
            <w:tcW w:w="6056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Construction Management</w:t>
            </w: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3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tr w:rsidR="00BE731A" w:rsidRPr="00BE731A" w:rsidTr="00BE731A">
        <w:tc>
          <w:tcPr>
            <w:tcW w:w="2477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6056" w:type="dxa"/>
            <w:shd w:val="clear" w:color="auto" w:fill="auto"/>
          </w:tcPr>
          <w:p w:rsidR="00FA5E2E" w:rsidRDefault="00FA5E2E" w:rsidP="00FA5E2E">
            <w:r>
              <w:t>Electives (Chosen from ARC 1211, any BCT prefix, any BCN prefix, any ETD prefix, GIS 1040, GIS 1045, CGS 1100, SUR 1100C, SLS 1515, SLS 1301, SLS 1350, GEB 1949)</w:t>
            </w:r>
          </w:p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612" w:type="dxa"/>
            <w:shd w:val="clear" w:color="auto" w:fill="auto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2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</w:tr>
      <w:bookmarkEnd w:id="0"/>
      <w:tr w:rsidR="00BE731A" w:rsidRPr="00BE731A" w:rsidTr="00BE731A">
        <w:tc>
          <w:tcPr>
            <w:tcW w:w="2477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6056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612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29</w:t>
            </w:r>
          </w:p>
        </w:tc>
      </w:tr>
      <w:tr w:rsidR="00BE731A" w:rsidRPr="00BE731A" w:rsidTr="00BE731A">
        <w:tc>
          <w:tcPr>
            <w:tcW w:w="9145" w:type="dxa"/>
            <w:gridSpan w:val="3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Program Total</w:t>
            </w:r>
          </w:p>
        </w:tc>
        <w:tc>
          <w:tcPr>
            <w:tcW w:w="719" w:type="dxa"/>
          </w:tcPr>
          <w:p w:rsidR="00BE731A" w:rsidRPr="00BE731A" w:rsidRDefault="00BE731A" w:rsidP="00BE731A">
            <w:pPr>
              <w:tabs>
                <w:tab w:val="left" w:pos="3630"/>
              </w:tabs>
              <w:spacing w:line="276" w:lineRule="auto"/>
              <w:rPr>
                <w:caps/>
              </w:rPr>
            </w:pPr>
            <w:r w:rsidRPr="00BE731A">
              <w:rPr>
                <w:caps/>
              </w:rPr>
              <w:t>66</w:t>
            </w:r>
          </w:p>
        </w:tc>
      </w:tr>
    </w:tbl>
    <w:p w:rsidR="0063798E" w:rsidRDefault="0063798E" w:rsidP="009B1DF4">
      <w:pPr>
        <w:tabs>
          <w:tab w:val="left" w:pos="3630"/>
        </w:tabs>
        <w:spacing w:after="0"/>
        <w:rPr>
          <w:caps/>
        </w:rPr>
      </w:pPr>
    </w:p>
    <w:p w:rsidR="0063798E" w:rsidRPr="00872D20" w:rsidRDefault="0063798E" w:rsidP="009B1DF4">
      <w:pPr>
        <w:tabs>
          <w:tab w:val="left" w:pos="3630"/>
        </w:tabs>
        <w:spacing w:after="0"/>
        <w:rPr>
          <w:caps/>
        </w:rPr>
      </w:pPr>
    </w:p>
    <w:p w:rsidR="00DC0B45" w:rsidRDefault="00DC0B45" w:rsidP="00DC0B45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C0B45" w:rsidRDefault="00DC0B45" w:rsidP="00DC0B45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DC0B45" w:rsidRDefault="00DC0B45" w:rsidP="00DC0B45">
      <w:pPr>
        <w:spacing w:after="0"/>
        <w:rPr>
          <w:caps/>
          <w:sz w:val="18"/>
        </w:rPr>
      </w:pPr>
    </w:p>
    <w:p w:rsidR="00BC2E01" w:rsidRDefault="00DC0B45" w:rsidP="00BC2E01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</w:t>
      </w:r>
    </w:p>
    <w:p w:rsidR="00DC0B45" w:rsidRDefault="002A1FAC" w:rsidP="00BC2E01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71EA2C3973514CD7937C41C87EB277DF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6A70D7">
            <w:rPr>
              <w:caps/>
            </w:rPr>
            <w:t>FALL 2012</w:t>
          </w:r>
        </w:sdtContent>
      </w:sdt>
      <w:r w:rsidR="00BC2E01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0A2E2C0D5B4A4AFF96B8AE94C16ABD86"/>
          </w:placeholder>
          <w:showingPlcHdr/>
          <w:text/>
        </w:sdtPr>
        <w:sdtContent>
          <w:r w:rsidR="00BC2E01" w:rsidRPr="00FA14EC">
            <w:rPr>
              <w:rStyle w:val="PlaceholderText"/>
              <w:color w:val="FF0000"/>
            </w:rPr>
            <w:t xml:space="preserve">TYPE </w:t>
          </w:r>
          <w:r w:rsidR="00BC2E01">
            <w:rPr>
              <w:rStyle w:val="PlaceholderText"/>
              <w:color w:val="FF0000"/>
            </w:rPr>
            <w:t>IN</w:t>
          </w:r>
          <w:r w:rsidR="00BC2E01">
            <w:rPr>
              <w:rStyle w:val="PlaceholderText"/>
            </w:rPr>
            <w:t xml:space="preserve"> </w:t>
          </w:r>
          <w:r w:rsidR="00BC2E01" w:rsidRPr="00FA14EC">
            <w:rPr>
              <w:rStyle w:val="PlaceholderText"/>
              <w:color w:val="FF0000"/>
            </w:rPr>
            <w:t>TERM</w:t>
          </w:r>
          <w:r w:rsidR="00BC2E01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C2E01" w:rsidRDefault="00BC2E01" w:rsidP="00BC2E01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C2E01" w:rsidRDefault="00BC2E01" w:rsidP="00BC2E01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C2E01" w:rsidRPr="00872D20" w:rsidRDefault="00860563" w:rsidP="00BC2E01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A1FAC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C2E01" w:rsidRPr="00AC3486">
        <w:rPr>
          <w:rFonts w:cs="Arial"/>
          <w:caps/>
          <w:sz w:val="16"/>
          <w:szCs w:val="20"/>
        </w:rPr>
        <w:t xml:space="preserve"> </w:t>
      </w:r>
      <w:r w:rsidR="00BC2E01">
        <w:rPr>
          <w:rFonts w:cs="Arial"/>
          <w:caps/>
          <w:sz w:val="16"/>
          <w:szCs w:val="20"/>
        </w:rPr>
        <w:tab/>
      </w:r>
      <w:r w:rsidR="00BC2E01">
        <w:rPr>
          <w:rFonts w:cs="Arial"/>
          <w:caps/>
          <w:sz w:val="16"/>
          <w:szCs w:val="20"/>
        </w:rPr>
        <w:tab/>
      </w:r>
    </w:p>
    <w:p w:rsidR="00BC2E01" w:rsidRPr="00872D20" w:rsidRDefault="00BC2E01" w:rsidP="00BC2E01">
      <w:pPr>
        <w:spacing w:after="0"/>
        <w:rPr>
          <w:caps/>
        </w:rPr>
      </w:pPr>
    </w:p>
    <w:p w:rsidR="00BC2E01" w:rsidRDefault="00BC2E01" w:rsidP="00BC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C2E01" w:rsidRPr="00872D20" w:rsidRDefault="00860563" w:rsidP="00BC2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A1FAC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C2E01" w:rsidRPr="009B1DF4">
        <w:rPr>
          <w:rFonts w:cs="Arial"/>
          <w:caps/>
          <w:sz w:val="16"/>
          <w:szCs w:val="20"/>
        </w:rPr>
        <w:t xml:space="preserve"> </w:t>
      </w:r>
      <w:r w:rsidR="00BC2E01">
        <w:rPr>
          <w:rFonts w:cs="Arial"/>
          <w:caps/>
          <w:sz w:val="16"/>
          <w:szCs w:val="20"/>
        </w:rPr>
        <w:tab/>
      </w:r>
      <w:r w:rsidR="00BC2E01">
        <w:rPr>
          <w:rFonts w:cs="Arial"/>
          <w:caps/>
          <w:sz w:val="16"/>
          <w:szCs w:val="20"/>
        </w:rPr>
        <w:tab/>
      </w:r>
    </w:p>
    <w:p w:rsidR="00BC2E01" w:rsidRPr="00872D20" w:rsidRDefault="00BC2E01" w:rsidP="00BC2E01">
      <w:pPr>
        <w:spacing w:after="0"/>
        <w:rPr>
          <w:caps/>
        </w:rPr>
      </w:pPr>
    </w:p>
    <w:p w:rsidR="00BC2E01" w:rsidRPr="00872D20" w:rsidRDefault="00BC2E01" w:rsidP="00BC2E01">
      <w:pPr>
        <w:spacing w:after="0"/>
        <w:rPr>
          <w:caps/>
        </w:rPr>
      </w:pPr>
    </w:p>
    <w:p w:rsidR="00BC2E01" w:rsidRPr="00872D20" w:rsidRDefault="00BC2E01" w:rsidP="00BC2E01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BC2E01" w:rsidRPr="00872D20" w:rsidRDefault="002A1FA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BC2E01" w:rsidRPr="009B1DF4" w:rsidRDefault="00BC2E01" w:rsidP="00BC2E01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BC2E01" w:rsidRPr="00872D20" w:rsidRDefault="002A1FA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A4D79E7C393A465C9E1CA748C323A64B"/>
          </w:placeholder>
          <w:date w:fullDate="2011-11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1A6A50">
            <w:rPr>
              <w:caps/>
            </w:rPr>
            <w:t>11/10/2011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BC2E01" w:rsidRPr="00872D20" w:rsidRDefault="002A1FA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EE8CE2DB1724ED5ABF39AC0600B072C"/>
          </w:placeholder>
          <w:date w:fullDate="2012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A6A50">
            <w:rPr>
              <w:caps/>
            </w:rPr>
            <w:t>2/13/2012</w:t>
          </w:r>
        </w:sdtContent>
      </w:sdt>
    </w:p>
    <w:p w:rsidR="0025339D" w:rsidRPr="009B1DF4" w:rsidRDefault="0025339D" w:rsidP="0025339D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BC2E01" w:rsidRPr="00872D20" w:rsidRDefault="002A1FAC" w:rsidP="00BC2E01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1CA0F37493A7431285F3A6A98A5ABB1D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C22596">
            <w:rPr>
              <w:caps/>
            </w:rPr>
            <w:t>1/18/2012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BC2E01" w:rsidRPr="00872D20" w:rsidRDefault="002A1FA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8" o:title=""/>
          </v:shape>
          <w:control r:id="rId19" w:name="TextBox19" w:shapeid="_x0000_i1047"/>
        </w:object>
      </w:r>
      <w:r w:rsidR="00BC2E01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BAAF7819443D483893BB53F9EDBC80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C2E01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BC2E01" w:rsidRPr="009B1DF4" w:rsidRDefault="00BC2E01" w:rsidP="00BC2E01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BC2E01" w:rsidRPr="00872D20" w:rsidRDefault="002A1FAC" w:rsidP="00BC2E01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BC2E01" w:rsidRPr="00872D20">
        <w:rPr>
          <w:caps/>
        </w:rPr>
        <w:tab/>
      </w:r>
    </w:p>
    <w:p w:rsidR="00BC2E01" w:rsidRDefault="00BC2E01" w:rsidP="00BC2E01">
      <w:pPr>
        <w:spacing w:after="0"/>
        <w:rPr>
          <w:rFonts w:cs="Arial"/>
          <w:caps/>
          <w:sz w:val="16"/>
          <w:szCs w:val="20"/>
        </w:rPr>
      </w:pPr>
    </w:p>
    <w:p w:rsidR="00BC2E01" w:rsidRDefault="00BC2E01" w:rsidP="00BC2E01">
      <w:pPr>
        <w:spacing w:after="0"/>
        <w:rPr>
          <w:rFonts w:cs="Arial"/>
          <w:caps/>
          <w:sz w:val="16"/>
          <w:szCs w:val="20"/>
        </w:rPr>
      </w:pPr>
    </w:p>
    <w:p w:rsidR="00BC2E01" w:rsidRDefault="00BC2E01" w:rsidP="00B8139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BC2E01" w:rsidSect="004B79EF">
      <w:headerReference w:type="default" r:id="rId22"/>
      <w:footerReference w:type="default" r:id="rId23"/>
      <w:headerReference w:type="first" r:id="rId24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C56" w:rsidRDefault="00070C56" w:rsidP="00FD4DEE">
      <w:pPr>
        <w:spacing w:after="0" w:line="240" w:lineRule="auto"/>
      </w:pPr>
      <w:r>
        <w:separator/>
      </w:r>
    </w:p>
  </w:endnote>
  <w:endnote w:type="continuationSeparator" w:id="0">
    <w:p w:rsidR="00070C56" w:rsidRDefault="00070C56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70C56" w:rsidRPr="00BC2E01" w:rsidRDefault="00BC2E01" w:rsidP="00BC2E01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FE2DD1">
          <w:rPr>
            <w:sz w:val="16"/>
          </w:rPr>
          <w:t>11</w:t>
        </w:r>
        <w:r w:rsidRPr="00451983">
          <w:rPr>
            <w:sz w:val="16"/>
          </w:rPr>
          <w:t>/</w:t>
        </w:r>
        <w:r w:rsidR="00FE2DD1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A1FA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A1FAC" w:rsidRPr="00451983">
          <w:rPr>
            <w:sz w:val="16"/>
          </w:rPr>
          <w:fldChar w:fldCharType="separate"/>
        </w:r>
        <w:r w:rsidR="00860563">
          <w:rPr>
            <w:noProof/>
            <w:sz w:val="16"/>
          </w:rPr>
          <w:t>3</w:t>
        </w:r>
        <w:r w:rsidR="002A1FA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C56" w:rsidRDefault="00070C56" w:rsidP="00FD4DEE">
      <w:pPr>
        <w:spacing w:after="0" w:line="240" w:lineRule="auto"/>
      </w:pPr>
      <w:r>
        <w:separator/>
      </w:r>
    </w:p>
  </w:footnote>
  <w:footnote w:type="continuationSeparator" w:id="0">
    <w:p w:rsidR="00070C56" w:rsidRDefault="00070C56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56" w:rsidRPr="00081C89" w:rsidRDefault="00070C56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70C56" w:rsidRPr="00FD4DEE" w:rsidRDefault="00070C56" w:rsidP="00FD4DEE">
    <w:pPr>
      <w:pStyle w:val="Header"/>
      <w:jc w:val="center"/>
    </w:pPr>
    <w:r w:rsidRPr="00FD4DEE">
      <w:t>CURRICULUM COMMITTEE</w:t>
    </w:r>
  </w:p>
  <w:p w:rsidR="00070C56" w:rsidRPr="00FD4DEE" w:rsidRDefault="00070C56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56" w:rsidRDefault="00070C56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C56" w:rsidRDefault="00070C56" w:rsidP="00FD4DEE">
    <w:pPr>
      <w:pStyle w:val="Header"/>
      <w:jc w:val="center"/>
    </w:pPr>
  </w:p>
  <w:p w:rsidR="00070C56" w:rsidRPr="004B79EF" w:rsidRDefault="00070C56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70C56" w:rsidRDefault="00070C56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234DD"/>
    <w:rsid w:val="0004057E"/>
    <w:rsid w:val="00070C56"/>
    <w:rsid w:val="00074DF9"/>
    <w:rsid w:val="00081C89"/>
    <w:rsid w:val="000A3F4D"/>
    <w:rsid w:val="000E1D88"/>
    <w:rsid w:val="000E4169"/>
    <w:rsid w:val="0011432E"/>
    <w:rsid w:val="0015523E"/>
    <w:rsid w:val="001927FD"/>
    <w:rsid w:val="0019737B"/>
    <w:rsid w:val="001A6A50"/>
    <w:rsid w:val="001B66C6"/>
    <w:rsid w:val="001C18AE"/>
    <w:rsid w:val="001F116A"/>
    <w:rsid w:val="00220FA2"/>
    <w:rsid w:val="00223284"/>
    <w:rsid w:val="00250B1E"/>
    <w:rsid w:val="0025339D"/>
    <w:rsid w:val="00293316"/>
    <w:rsid w:val="002A1FAC"/>
    <w:rsid w:val="002D6038"/>
    <w:rsid w:val="002D65FA"/>
    <w:rsid w:val="002E2AFA"/>
    <w:rsid w:val="002F1268"/>
    <w:rsid w:val="002F3037"/>
    <w:rsid w:val="00307986"/>
    <w:rsid w:val="00311B56"/>
    <w:rsid w:val="00363194"/>
    <w:rsid w:val="003A300C"/>
    <w:rsid w:val="003B6EF8"/>
    <w:rsid w:val="003B7CBF"/>
    <w:rsid w:val="003C40DF"/>
    <w:rsid w:val="003C6A51"/>
    <w:rsid w:val="003E33D3"/>
    <w:rsid w:val="003E6472"/>
    <w:rsid w:val="00436C62"/>
    <w:rsid w:val="004468B7"/>
    <w:rsid w:val="0049214C"/>
    <w:rsid w:val="004A2E11"/>
    <w:rsid w:val="004A3EED"/>
    <w:rsid w:val="004B79EF"/>
    <w:rsid w:val="004D06B1"/>
    <w:rsid w:val="004F35FB"/>
    <w:rsid w:val="00503B09"/>
    <w:rsid w:val="005119C1"/>
    <w:rsid w:val="00525C08"/>
    <w:rsid w:val="005328E9"/>
    <w:rsid w:val="00543A8C"/>
    <w:rsid w:val="00552D66"/>
    <w:rsid w:val="00553FEF"/>
    <w:rsid w:val="00596792"/>
    <w:rsid w:val="00597BDF"/>
    <w:rsid w:val="005D7F12"/>
    <w:rsid w:val="005E052D"/>
    <w:rsid w:val="005E1F08"/>
    <w:rsid w:val="00602709"/>
    <w:rsid w:val="00634272"/>
    <w:rsid w:val="0063798E"/>
    <w:rsid w:val="00685810"/>
    <w:rsid w:val="00685957"/>
    <w:rsid w:val="006A70D7"/>
    <w:rsid w:val="006E2DEC"/>
    <w:rsid w:val="006F44C9"/>
    <w:rsid w:val="0072376F"/>
    <w:rsid w:val="0077067F"/>
    <w:rsid w:val="007C35B3"/>
    <w:rsid w:val="007D0604"/>
    <w:rsid w:val="00803A0A"/>
    <w:rsid w:val="00824EE7"/>
    <w:rsid w:val="00836EF8"/>
    <w:rsid w:val="008470F0"/>
    <w:rsid w:val="00847D02"/>
    <w:rsid w:val="00860563"/>
    <w:rsid w:val="00860EF0"/>
    <w:rsid w:val="00862C96"/>
    <w:rsid w:val="00864F63"/>
    <w:rsid w:val="00872D20"/>
    <w:rsid w:val="008B7824"/>
    <w:rsid w:val="008F1C26"/>
    <w:rsid w:val="008F23B3"/>
    <w:rsid w:val="00905056"/>
    <w:rsid w:val="00916F6A"/>
    <w:rsid w:val="009217B7"/>
    <w:rsid w:val="0094584E"/>
    <w:rsid w:val="00951692"/>
    <w:rsid w:val="009B1DF4"/>
    <w:rsid w:val="00A425FF"/>
    <w:rsid w:val="00A56AF2"/>
    <w:rsid w:val="00A75E3A"/>
    <w:rsid w:val="00A861D5"/>
    <w:rsid w:val="00A87420"/>
    <w:rsid w:val="00AE7DC8"/>
    <w:rsid w:val="00AF15F3"/>
    <w:rsid w:val="00B11D07"/>
    <w:rsid w:val="00B1252B"/>
    <w:rsid w:val="00B361AB"/>
    <w:rsid w:val="00B748F7"/>
    <w:rsid w:val="00B777EF"/>
    <w:rsid w:val="00B8139E"/>
    <w:rsid w:val="00B96F44"/>
    <w:rsid w:val="00BB5F2C"/>
    <w:rsid w:val="00BC2E01"/>
    <w:rsid w:val="00BC3E96"/>
    <w:rsid w:val="00BD0407"/>
    <w:rsid w:val="00BD2FD8"/>
    <w:rsid w:val="00BE58E1"/>
    <w:rsid w:val="00BE731A"/>
    <w:rsid w:val="00BF3174"/>
    <w:rsid w:val="00C1176C"/>
    <w:rsid w:val="00C11B5F"/>
    <w:rsid w:val="00C22596"/>
    <w:rsid w:val="00C63119"/>
    <w:rsid w:val="00C71999"/>
    <w:rsid w:val="00C82E26"/>
    <w:rsid w:val="00C9122A"/>
    <w:rsid w:val="00C96271"/>
    <w:rsid w:val="00CB6AC9"/>
    <w:rsid w:val="00CC3D00"/>
    <w:rsid w:val="00CF5246"/>
    <w:rsid w:val="00D5027E"/>
    <w:rsid w:val="00D523A3"/>
    <w:rsid w:val="00D56DAB"/>
    <w:rsid w:val="00D626F1"/>
    <w:rsid w:val="00D675CA"/>
    <w:rsid w:val="00D801C0"/>
    <w:rsid w:val="00D8205A"/>
    <w:rsid w:val="00D936DB"/>
    <w:rsid w:val="00DA344F"/>
    <w:rsid w:val="00DA4CEE"/>
    <w:rsid w:val="00DB26D2"/>
    <w:rsid w:val="00DC0B45"/>
    <w:rsid w:val="00DD447B"/>
    <w:rsid w:val="00DF60C7"/>
    <w:rsid w:val="00E14BFC"/>
    <w:rsid w:val="00E24E2F"/>
    <w:rsid w:val="00E3267E"/>
    <w:rsid w:val="00E74BC2"/>
    <w:rsid w:val="00E819B1"/>
    <w:rsid w:val="00E852F2"/>
    <w:rsid w:val="00E85C72"/>
    <w:rsid w:val="00E93207"/>
    <w:rsid w:val="00E9708E"/>
    <w:rsid w:val="00ED5D80"/>
    <w:rsid w:val="00ED60E9"/>
    <w:rsid w:val="00EE1FA5"/>
    <w:rsid w:val="00EF40F3"/>
    <w:rsid w:val="00F47DC4"/>
    <w:rsid w:val="00FA5E2E"/>
    <w:rsid w:val="00FC7370"/>
    <w:rsid w:val="00FD4DEE"/>
    <w:rsid w:val="00FE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52F42" w:rsidP="00D52F42">
          <w:pPr>
            <w:pStyle w:val="9E1E59A2518347B1A54E88852AB0CE5514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EFB146C24B964016803096E740DB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C2E6-20C0-420D-A2AA-409B9A1890E9}"/>
      </w:docPartPr>
      <w:docPartBody>
        <w:p w:rsidR="00D213C3" w:rsidRDefault="00D52F42" w:rsidP="00D52F42">
          <w:pPr>
            <w:pStyle w:val="EFB146C24B964016803096E740DB6F8F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EB6D3DE58F48453E92B4243E9562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2B6C-255D-4B48-85C5-9498D9E363A8}"/>
      </w:docPartPr>
      <w:docPartBody>
        <w:p w:rsidR="00D213C3" w:rsidRDefault="00D52F42" w:rsidP="00D52F42">
          <w:pPr>
            <w:pStyle w:val="EB6D3DE58F48453E92B4243E9562AB06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441B952B09645F4B0E278FC23FD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7055C-BF42-4C70-8DA8-A235645552FB}"/>
      </w:docPartPr>
      <w:docPartBody>
        <w:p w:rsidR="00D213C3" w:rsidRDefault="00D52F42" w:rsidP="00D52F42">
          <w:pPr>
            <w:pStyle w:val="F441B952B09645F4B0E278FC23FD8251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1C3A7397A245A89B90F085454B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BC49-D590-43BA-9314-700A8695D0C9}"/>
      </w:docPartPr>
      <w:docPartBody>
        <w:p w:rsidR="00D213C3" w:rsidRDefault="00D52F42" w:rsidP="00D52F42">
          <w:pPr>
            <w:pStyle w:val="6D1C3A7397A245A89B90F085454BC4CC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B2C65B288D34959927120179F57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85DD-CA2F-4ED6-AC5D-E6762EFDC647}"/>
      </w:docPartPr>
      <w:docPartBody>
        <w:p w:rsidR="00D213C3" w:rsidRDefault="00D52F42" w:rsidP="00D52F42">
          <w:pPr>
            <w:pStyle w:val="FB2C65B288D34959927120179F573A2C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4630B757CB741B4855C360730E3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F066-0FFA-4BA8-A60F-5ABE4BD6A8C4}"/>
      </w:docPartPr>
      <w:docPartBody>
        <w:p w:rsidR="00D213C3" w:rsidRDefault="00D52F42" w:rsidP="00D52F42">
          <w:pPr>
            <w:pStyle w:val="04630B757CB741B4855C360730E38B8810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BD48F4A2C7E48A88B0BC75CE24D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527A-D39C-4597-B3C1-446922D7E18C}"/>
      </w:docPartPr>
      <w:docPartBody>
        <w:p w:rsidR="00FC1255" w:rsidRDefault="00D52F42" w:rsidP="00D52F42">
          <w:pPr>
            <w:pStyle w:val="5BD48F4A2C7E48A88B0BC75CE24DDEC09"/>
          </w:pPr>
          <w:r w:rsidRPr="00BC2E01">
            <w:rPr>
              <w:rStyle w:val="PlaceholderText"/>
              <w:color w:val="FF0000"/>
            </w:rPr>
            <w:t>SELECT NEW PROGRAM TYPE</w:t>
          </w:r>
        </w:p>
      </w:docPartBody>
    </w:docPart>
    <w:docPart>
      <w:docPartPr>
        <w:name w:val="F46845D5947449AB8949DDC4EDBC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EEFE-4CAB-49BE-98C2-4975B1A759D2}"/>
      </w:docPartPr>
      <w:docPartBody>
        <w:p w:rsidR="00FC1255" w:rsidRDefault="00D52F42" w:rsidP="00D52F42">
          <w:pPr>
            <w:pStyle w:val="F46845D5947449AB8949DDC4EDBC175C9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168A6007BF44A13B8D1324C04E0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1341-6426-427C-9799-ABBCFDC45CBE}"/>
      </w:docPartPr>
      <w:docPartBody>
        <w:p w:rsidR="00FC1255" w:rsidRDefault="00D52F42" w:rsidP="00D52F42">
          <w:pPr>
            <w:pStyle w:val="D168A6007BF44A13B8D1324C04E07B719"/>
          </w:pPr>
          <w:r w:rsidRPr="00BC2E01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EA5F188A99F495C9804AF1359F1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B7AA-FAA2-4B85-A3A1-268F678F2BD6}"/>
      </w:docPartPr>
      <w:docPartBody>
        <w:p w:rsidR="00D52F42" w:rsidRDefault="00D52F42" w:rsidP="00D52F42">
          <w:pPr>
            <w:pStyle w:val="AEA5F188A99F495C9804AF1359F1D68E4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51CBAFED8A6E431B8B604201F004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7E5-6589-4D36-A540-154B5794DBF2}"/>
      </w:docPartPr>
      <w:docPartBody>
        <w:p w:rsidR="00D52F42" w:rsidRDefault="00D52F42" w:rsidP="00D52F42">
          <w:pPr>
            <w:pStyle w:val="51CBAFED8A6E431B8B604201F004FB4D4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714C339CF91242B49615AC0AE775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4184-CE10-4478-BECB-0E10D27F6391}"/>
      </w:docPartPr>
      <w:docPartBody>
        <w:p w:rsidR="00D52F42" w:rsidRDefault="00D52F42" w:rsidP="00D52F42">
          <w:pPr>
            <w:pStyle w:val="714C339CF91242B49615AC0AE7759B404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621DFEC3DE34C139F5DD81A5A88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EAE1-2BBC-49D7-B4E1-95A975737DC9}"/>
      </w:docPartPr>
      <w:docPartBody>
        <w:p w:rsidR="00D52F42" w:rsidRDefault="00D52F42" w:rsidP="00D52F42">
          <w:pPr>
            <w:pStyle w:val="1621DFEC3DE34C139F5DD81A5A8860604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71EA2C3973514CD7937C41C87EB2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986E-F693-4D9E-AE2E-33E3C948C502}"/>
      </w:docPartPr>
      <w:docPartBody>
        <w:p w:rsidR="00D52F42" w:rsidRDefault="00D52F42" w:rsidP="00D52F42">
          <w:pPr>
            <w:pStyle w:val="71EA2C3973514CD7937C41C87EB277DF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0A2E2C0D5B4A4AFF96B8AE94C16AB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26ED0-09F2-4255-AD3D-67382F65A3F2}"/>
      </w:docPartPr>
      <w:docPartBody>
        <w:p w:rsidR="00D52F42" w:rsidRDefault="00D52F42" w:rsidP="00D52F42">
          <w:pPr>
            <w:pStyle w:val="0A2E2C0D5B4A4AFF96B8AE94C16ABD86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A4D79E7C393A465C9E1CA748C323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7723-9D35-4F90-925A-A69CF16608A4}"/>
      </w:docPartPr>
      <w:docPartBody>
        <w:p w:rsidR="00D52F42" w:rsidRDefault="00D52F42" w:rsidP="00D52F42">
          <w:pPr>
            <w:pStyle w:val="A4D79E7C393A465C9E1CA748C323A64B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EE8CE2DB1724ED5ABF39AC0600B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D5F8-E956-4129-A08B-6641E42BFA3B}"/>
      </w:docPartPr>
      <w:docPartBody>
        <w:p w:rsidR="00D52F42" w:rsidRDefault="00D52F42" w:rsidP="00D52F42">
          <w:pPr>
            <w:pStyle w:val="5EE8CE2DB1724ED5ABF39AC0600B072C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CA0F37493A7431285F3A6A98A5A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E5714-9280-4F50-BD6D-1BFC09E3F1E4}"/>
      </w:docPartPr>
      <w:docPartBody>
        <w:p w:rsidR="00D52F42" w:rsidRDefault="00D52F42" w:rsidP="00D52F42">
          <w:pPr>
            <w:pStyle w:val="1CA0F37493A7431285F3A6A98A5ABB1D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AAF7819443D483893BB53F9EDBC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6B49-69BF-47AF-875B-90C0161F2AF0}"/>
      </w:docPartPr>
      <w:docPartBody>
        <w:p w:rsidR="00D52F42" w:rsidRDefault="00D52F42" w:rsidP="00D52F42">
          <w:pPr>
            <w:pStyle w:val="BAAF7819443D483893BB53F9EDBC80E82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B963A46B929C4CE1BE4BF032915A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C02E-A17D-456E-B239-13D350A3AEE0}"/>
      </w:docPartPr>
      <w:docPartBody>
        <w:p w:rsidR="001C5093" w:rsidRDefault="00D52F42" w:rsidP="00D52F42">
          <w:pPr>
            <w:pStyle w:val="B963A46B929C4CE1BE4BF032915A2F241"/>
          </w:pPr>
          <w:r w:rsidRPr="00BC2E01">
            <w:rPr>
              <w:rStyle w:val="PlaceholderText"/>
              <w:color w:val="FF0000"/>
            </w:rPr>
            <w:t xml:space="preserve">CLICK HERE TO ENTER </w:t>
          </w:r>
          <w:r>
            <w:rPr>
              <w:rStyle w:val="PlaceholderText"/>
              <w:color w:val="FF0000"/>
            </w:rPr>
            <w:t>NEW PROGRAM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3311"/>
    <w:rsid w:val="0000474C"/>
    <w:rsid w:val="000050F9"/>
    <w:rsid w:val="00042941"/>
    <w:rsid w:val="001C5093"/>
    <w:rsid w:val="00261A35"/>
    <w:rsid w:val="003524A4"/>
    <w:rsid w:val="00397B4B"/>
    <w:rsid w:val="003E36D7"/>
    <w:rsid w:val="004E0448"/>
    <w:rsid w:val="00554C08"/>
    <w:rsid w:val="005936A8"/>
    <w:rsid w:val="00650EC7"/>
    <w:rsid w:val="006818E0"/>
    <w:rsid w:val="007240FF"/>
    <w:rsid w:val="007B2FA2"/>
    <w:rsid w:val="007B35C2"/>
    <w:rsid w:val="007F13F8"/>
    <w:rsid w:val="0084608C"/>
    <w:rsid w:val="009A53AF"/>
    <w:rsid w:val="009B3291"/>
    <w:rsid w:val="00A85539"/>
    <w:rsid w:val="00A86B63"/>
    <w:rsid w:val="00B72685"/>
    <w:rsid w:val="00BC10E4"/>
    <w:rsid w:val="00BC5082"/>
    <w:rsid w:val="00C106D5"/>
    <w:rsid w:val="00C71847"/>
    <w:rsid w:val="00D05620"/>
    <w:rsid w:val="00D213C3"/>
    <w:rsid w:val="00D459F9"/>
    <w:rsid w:val="00D45E6C"/>
    <w:rsid w:val="00D52F42"/>
    <w:rsid w:val="00FC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F4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E8F45661F377469F8D1D06DD1016A600">
    <w:name w:val="E8F45661F377469F8D1D06DD1016A600"/>
    <w:rsid w:val="00C71847"/>
  </w:style>
  <w:style w:type="paragraph" w:customStyle="1" w:styleId="18D88153C2BB4D28B8ACFD0C3B7EAC7E">
    <w:name w:val="18D88153C2BB4D28B8ACFD0C3B7EAC7E"/>
    <w:rsid w:val="00C71847"/>
  </w:style>
  <w:style w:type="paragraph" w:customStyle="1" w:styleId="BB7AAF42FC7145738F43B95207839139">
    <w:name w:val="BB7AAF42FC7145738F43B95207839139"/>
    <w:rsid w:val="00C71847"/>
  </w:style>
  <w:style w:type="paragraph" w:customStyle="1" w:styleId="CBF136C19C464745960B744B359243B0">
    <w:name w:val="CBF136C19C464745960B744B359243B0"/>
    <w:rsid w:val="00C71847"/>
  </w:style>
  <w:style w:type="paragraph" w:customStyle="1" w:styleId="295E1954BA0D4ACCAAA35B3EEB63491626">
    <w:name w:val="295E1954BA0D4ACCAAA35B3EEB63491626"/>
    <w:rsid w:val="00C7184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C7184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C7184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C71847"/>
    <w:rPr>
      <w:rFonts w:eastAsiaTheme="minorHAnsi"/>
      <w:sz w:val="20"/>
    </w:rPr>
  </w:style>
  <w:style w:type="paragraph" w:customStyle="1" w:styleId="5BD48F4A2C7E48A88B0BC75CE24DDEC01">
    <w:name w:val="5BD48F4A2C7E48A88B0BC75CE24DDEC01"/>
    <w:rsid w:val="00C71847"/>
    <w:rPr>
      <w:rFonts w:eastAsiaTheme="minorHAnsi"/>
      <w:sz w:val="20"/>
    </w:rPr>
  </w:style>
  <w:style w:type="paragraph" w:customStyle="1" w:styleId="D168A6007BF44A13B8D1324C04E07B711">
    <w:name w:val="D168A6007BF44A13B8D1324C04E07B711"/>
    <w:rsid w:val="00C71847"/>
    <w:rPr>
      <w:rFonts w:eastAsiaTheme="minorHAnsi"/>
      <w:sz w:val="20"/>
    </w:rPr>
  </w:style>
  <w:style w:type="paragraph" w:customStyle="1" w:styleId="F46845D5947449AB8949DDC4EDBC175C1">
    <w:name w:val="F46845D5947449AB8949DDC4EDBC175C1"/>
    <w:rsid w:val="00C71847"/>
    <w:rPr>
      <w:rFonts w:eastAsiaTheme="minorHAnsi"/>
      <w:sz w:val="20"/>
    </w:rPr>
  </w:style>
  <w:style w:type="paragraph" w:customStyle="1" w:styleId="EFB146C24B964016803096E740DB6F8F2">
    <w:name w:val="EFB146C24B964016803096E740DB6F8F2"/>
    <w:rsid w:val="00C71847"/>
    <w:rPr>
      <w:rFonts w:eastAsiaTheme="minorHAnsi"/>
      <w:sz w:val="20"/>
    </w:rPr>
  </w:style>
  <w:style w:type="paragraph" w:customStyle="1" w:styleId="EB6D3DE58F48453E92B4243E9562AB062">
    <w:name w:val="EB6D3DE58F48453E92B4243E9562AB062"/>
    <w:rsid w:val="00C71847"/>
    <w:rPr>
      <w:rFonts w:eastAsiaTheme="minorHAnsi"/>
      <w:sz w:val="20"/>
    </w:rPr>
  </w:style>
  <w:style w:type="paragraph" w:customStyle="1" w:styleId="F441B952B09645F4B0E278FC23FD82512">
    <w:name w:val="F441B952B09645F4B0E278FC23FD82512"/>
    <w:rsid w:val="00C71847"/>
    <w:rPr>
      <w:rFonts w:eastAsiaTheme="minorHAnsi"/>
      <w:sz w:val="20"/>
    </w:rPr>
  </w:style>
  <w:style w:type="paragraph" w:customStyle="1" w:styleId="6D1C3A7397A245A89B90F085454BC4CC2">
    <w:name w:val="6D1C3A7397A245A89B90F085454BC4CC2"/>
    <w:rsid w:val="00C71847"/>
    <w:rPr>
      <w:rFonts w:eastAsiaTheme="minorHAnsi"/>
      <w:sz w:val="20"/>
    </w:rPr>
  </w:style>
  <w:style w:type="paragraph" w:customStyle="1" w:styleId="FB2C65B288D34959927120179F573A2C2">
    <w:name w:val="FB2C65B288D34959927120179F573A2C2"/>
    <w:rsid w:val="00C71847"/>
    <w:rPr>
      <w:rFonts w:eastAsiaTheme="minorHAnsi"/>
      <w:sz w:val="20"/>
    </w:rPr>
  </w:style>
  <w:style w:type="paragraph" w:customStyle="1" w:styleId="04630B757CB741B4855C360730E38B882">
    <w:name w:val="04630B757CB741B4855C360730E38B882"/>
    <w:rsid w:val="00C7184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C71847"/>
    <w:rPr>
      <w:rFonts w:eastAsiaTheme="minorHAnsi"/>
      <w:sz w:val="20"/>
    </w:rPr>
  </w:style>
  <w:style w:type="paragraph" w:customStyle="1" w:styleId="E8F45661F377469F8D1D06DD1016A6001">
    <w:name w:val="E8F45661F377469F8D1D06DD1016A6001"/>
    <w:rsid w:val="00C71847"/>
    <w:rPr>
      <w:rFonts w:eastAsiaTheme="minorHAnsi"/>
      <w:sz w:val="20"/>
    </w:rPr>
  </w:style>
  <w:style w:type="paragraph" w:customStyle="1" w:styleId="18D88153C2BB4D28B8ACFD0C3B7EAC7E1">
    <w:name w:val="18D88153C2BB4D28B8ACFD0C3B7EAC7E1"/>
    <w:rsid w:val="00C71847"/>
    <w:rPr>
      <w:rFonts w:eastAsiaTheme="minorHAnsi"/>
      <w:sz w:val="20"/>
    </w:rPr>
  </w:style>
  <w:style w:type="paragraph" w:customStyle="1" w:styleId="BB7AAF42FC7145738F43B952078391391">
    <w:name w:val="BB7AAF42FC7145738F43B952078391391"/>
    <w:rsid w:val="00C71847"/>
    <w:rPr>
      <w:rFonts w:eastAsiaTheme="minorHAnsi"/>
      <w:sz w:val="20"/>
    </w:rPr>
  </w:style>
  <w:style w:type="paragraph" w:customStyle="1" w:styleId="CBF136C19C464745960B744B359243B01">
    <w:name w:val="CBF136C19C464745960B744B359243B01"/>
    <w:rsid w:val="00C7184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C7184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C7184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C7184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C71847"/>
    <w:rPr>
      <w:rFonts w:eastAsiaTheme="minorHAnsi"/>
      <w:sz w:val="20"/>
    </w:rPr>
  </w:style>
  <w:style w:type="paragraph" w:customStyle="1" w:styleId="7FDD6D9F993B4B2292501CCACCBA9279">
    <w:name w:val="7FDD6D9F993B4B2292501CCACCBA9279"/>
    <w:rsid w:val="00C71847"/>
  </w:style>
  <w:style w:type="paragraph" w:customStyle="1" w:styleId="2E5B29DB376545008C12A8590A487302">
    <w:name w:val="2E5B29DB376545008C12A8590A487302"/>
    <w:rsid w:val="00C71847"/>
  </w:style>
  <w:style w:type="paragraph" w:customStyle="1" w:styleId="295E1954BA0D4ACCAAA35B3EEB63491627">
    <w:name w:val="295E1954BA0D4ACCAAA35B3EEB63491627"/>
    <w:rsid w:val="00C7184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C7184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C7184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C71847"/>
    <w:rPr>
      <w:rFonts w:eastAsiaTheme="minorHAnsi"/>
      <w:sz w:val="20"/>
    </w:rPr>
  </w:style>
  <w:style w:type="paragraph" w:customStyle="1" w:styleId="5BD48F4A2C7E48A88B0BC75CE24DDEC02">
    <w:name w:val="5BD48F4A2C7E48A88B0BC75CE24DDEC02"/>
    <w:rsid w:val="00C71847"/>
    <w:rPr>
      <w:rFonts w:eastAsiaTheme="minorHAnsi"/>
      <w:sz w:val="20"/>
    </w:rPr>
  </w:style>
  <w:style w:type="paragraph" w:customStyle="1" w:styleId="D168A6007BF44A13B8D1324C04E07B712">
    <w:name w:val="D168A6007BF44A13B8D1324C04E07B712"/>
    <w:rsid w:val="00C71847"/>
    <w:rPr>
      <w:rFonts w:eastAsiaTheme="minorHAnsi"/>
      <w:sz w:val="20"/>
    </w:rPr>
  </w:style>
  <w:style w:type="paragraph" w:customStyle="1" w:styleId="F46845D5947449AB8949DDC4EDBC175C2">
    <w:name w:val="F46845D5947449AB8949DDC4EDBC175C2"/>
    <w:rsid w:val="00C71847"/>
    <w:rPr>
      <w:rFonts w:eastAsiaTheme="minorHAnsi"/>
      <w:sz w:val="20"/>
    </w:rPr>
  </w:style>
  <w:style w:type="paragraph" w:customStyle="1" w:styleId="EFB146C24B964016803096E740DB6F8F3">
    <w:name w:val="EFB146C24B964016803096E740DB6F8F3"/>
    <w:rsid w:val="00C71847"/>
    <w:rPr>
      <w:rFonts w:eastAsiaTheme="minorHAnsi"/>
      <w:sz w:val="20"/>
    </w:rPr>
  </w:style>
  <w:style w:type="paragraph" w:customStyle="1" w:styleId="EB6D3DE58F48453E92B4243E9562AB063">
    <w:name w:val="EB6D3DE58F48453E92B4243E9562AB063"/>
    <w:rsid w:val="00C71847"/>
    <w:rPr>
      <w:rFonts w:eastAsiaTheme="minorHAnsi"/>
      <w:sz w:val="20"/>
    </w:rPr>
  </w:style>
  <w:style w:type="paragraph" w:customStyle="1" w:styleId="F441B952B09645F4B0E278FC23FD82513">
    <w:name w:val="F441B952B09645F4B0E278FC23FD82513"/>
    <w:rsid w:val="00C71847"/>
    <w:rPr>
      <w:rFonts w:eastAsiaTheme="minorHAnsi"/>
      <w:sz w:val="20"/>
    </w:rPr>
  </w:style>
  <w:style w:type="paragraph" w:customStyle="1" w:styleId="6D1C3A7397A245A89B90F085454BC4CC3">
    <w:name w:val="6D1C3A7397A245A89B90F085454BC4CC3"/>
    <w:rsid w:val="00C71847"/>
    <w:rPr>
      <w:rFonts w:eastAsiaTheme="minorHAnsi"/>
      <w:sz w:val="20"/>
    </w:rPr>
  </w:style>
  <w:style w:type="paragraph" w:customStyle="1" w:styleId="FB2C65B288D34959927120179F573A2C3">
    <w:name w:val="FB2C65B288D34959927120179F573A2C3"/>
    <w:rsid w:val="00C71847"/>
    <w:rPr>
      <w:rFonts w:eastAsiaTheme="minorHAnsi"/>
      <w:sz w:val="20"/>
    </w:rPr>
  </w:style>
  <w:style w:type="paragraph" w:customStyle="1" w:styleId="04630B757CB741B4855C360730E38B883">
    <w:name w:val="04630B757CB741B4855C360730E38B883"/>
    <w:rsid w:val="00C7184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C71847"/>
    <w:rPr>
      <w:rFonts w:eastAsiaTheme="minorHAnsi"/>
      <w:sz w:val="20"/>
    </w:rPr>
  </w:style>
  <w:style w:type="paragraph" w:customStyle="1" w:styleId="E8F45661F377469F8D1D06DD1016A6002">
    <w:name w:val="E8F45661F377469F8D1D06DD1016A6002"/>
    <w:rsid w:val="00C71847"/>
    <w:rPr>
      <w:rFonts w:eastAsiaTheme="minorHAnsi"/>
      <w:sz w:val="20"/>
    </w:rPr>
  </w:style>
  <w:style w:type="paragraph" w:customStyle="1" w:styleId="18D88153C2BB4D28B8ACFD0C3B7EAC7E2">
    <w:name w:val="18D88153C2BB4D28B8ACFD0C3B7EAC7E2"/>
    <w:rsid w:val="00C71847"/>
    <w:rPr>
      <w:rFonts w:eastAsiaTheme="minorHAnsi"/>
      <w:sz w:val="20"/>
    </w:rPr>
  </w:style>
  <w:style w:type="paragraph" w:customStyle="1" w:styleId="7FDD6D9F993B4B2292501CCACCBA92791">
    <w:name w:val="7FDD6D9F993B4B2292501CCACCBA92791"/>
    <w:rsid w:val="00C71847"/>
    <w:rPr>
      <w:rFonts w:eastAsiaTheme="minorHAnsi"/>
      <w:sz w:val="20"/>
    </w:rPr>
  </w:style>
  <w:style w:type="paragraph" w:customStyle="1" w:styleId="2E5B29DB376545008C12A8590A4873021">
    <w:name w:val="2E5B29DB376545008C12A8590A4873021"/>
    <w:rsid w:val="00C7184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C7184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C7184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C7184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C7184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650EC7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50EC7"/>
    <w:rPr>
      <w:rFonts w:eastAsiaTheme="minorHAnsi"/>
      <w:sz w:val="20"/>
    </w:rPr>
  </w:style>
  <w:style w:type="paragraph" w:customStyle="1" w:styleId="671FBC64A6DA44348F7DE5DF21FC2DF9">
    <w:name w:val="671FBC64A6DA44348F7DE5DF21FC2DF9"/>
    <w:rsid w:val="00650EC7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50EC7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50EC7"/>
    <w:rPr>
      <w:rFonts w:eastAsiaTheme="minorHAnsi"/>
      <w:sz w:val="20"/>
    </w:rPr>
  </w:style>
  <w:style w:type="paragraph" w:customStyle="1" w:styleId="5BD48F4A2C7E48A88B0BC75CE24DDEC03">
    <w:name w:val="5BD48F4A2C7E48A88B0BC75CE24DDEC03"/>
    <w:rsid w:val="00650EC7"/>
    <w:rPr>
      <w:rFonts w:eastAsiaTheme="minorHAnsi"/>
      <w:sz w:val="20"/>
    </w:rPr>
  </w:style>
  <w:style w:type="paragraph" w:customStyle="1" w:styleId="D168A6007BF44A13B8D1324C04E07B713">
    <w:name w:val="D168A6007BF44A13B8D1324C04E07B713"/>
    <w:rsid w:val="00650EC7"/>
    <w:rPr>
      <w:rFonts w:eastAsiaTheme="minorHAnsi"/>
      <w:sz w:val="20"/>
    </w:rPr>
  </w:style>
  <w:style w:type="paragraph" w:customStyle="1" w:styleId="F46845D5947449AB8949DDC4EDBC175C3">
    <w:name w:val="F46845D5947449AB8949DDC4EDBC175C3"/>
    <w:rsid w:val="00650EC7"/>
    <w:rPr>
      <w:rFonts w:eastAsiaTheme="minorHAnsi"/>
      <w:sz w:val="20"/>
    </w:rPr>
  </w:style>
  <w:style w:type="paragraph" w:customStyle="1" w:styleId="EFB146C24B964016803096E740DB6F8F4">
    <w:name w:val="EFB146C24B964016803096E740DB6F8F4"/>
    <w:rsid w:val="00650EC7"/>
    <w:rPr>
      <w:rFonts w:eastAsiaTheme="minorHAnsi"/>
      <w:sz w:val="20"/>
    </w:rPr>
  </w:style>
  <w:style w:type="paragraph" w:customStyle="1" w:styleId="EB6D3DE58F48453E92B4243E9562AB064">
    <w:name w:val="EB6D3DE58F48453E92B4243E9562AB064"/>
    <w:rsid w:val="00650EC7"/>
    <w:rPr>
      <w:rFonts w:eastAsiaTheme="minorHAnsi"/>
      <w:sz w:val="20"/>
    </w:rPr>
  </w:style>
  <w:style w:type="paragraph" w:customStyle="1" w:styleId="F441B952B09645F4B0E278FC23FD82514">
    <w:name w:val="F441B952B09645F4B0E278FC23FD82514"/>
    <w:rsid w:val="00650EC7"/>
    <w:rPr>
      <w:rFonts w:eastAsiaTheme="minorHAnsi"/>
      <w:sz w:val="20"/>
    </w:rPr>
  </w:style>
  <w:style w:type="paragraph" w:customStyle="1" w:styleId="6D1C3A7397A245A89B90F085454BC4CC4">
    <w:name w:val="6D1C3A7397A245A89B90F085454BC4CC4"/>
    <w:rsid w:val="00650EC7"/>
    <w:rPr>
      <w:rFonts w:eastAsiaTheme="minorHAnsi"/>
      <w:sz w:val="20"/>
    </w:rPr>
  </w:style>
  <w:style w:type="paragraph" w:customStyle="1" w:styleId="FB2C65B288D34959927120179F573A2C4">
    <w:name w:val="FB2C65B288D34959927120179F573A2C4"/>
    <w:rsid w:val="00650EC7"/>
    <w:rPr>
      <w:rFonts w:eastAsiaTheme="minorHAnsi"/>
      <w:sz w:val="20"/>
    </w:rPr>
  </w:style>
  <w:style w:type="paragraph" w:customStyle="1" w:styleId="04630B757CB741B4855C360730E38B884">
    <w:name w:val="04630B757CB741B4855C360730E38B884"/>
    <w:rsid w:val="00650EC7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50EC7"/>
    <w:rPr>
      <w:rFonts w:eastAsiaTheme="minorHAnsi"/>
      <w:sz w:val="20"/>
    </w:rPr>
  </w:style>
  <w:style w:type="paragraph" w:customStyle="1" w:styleId="E8F45661F377469F8D1D06DD1016A6003">
    <w:name w:val="E8F45661F377469F8D1D06DD1016A6003"/>
    <w:rsid w:val="00650EC7"/>
    <w:rPr>
      <w:rFonts w:eastAsiaTheme="minorHAnsi"/>
      <w:sz w:val="20"/>
    </w:rPr>
  </w:style>
  <w:style w:type="paragraph" w:customStyle="1" w:styleId="18D88153C2BB4D28B8ACFD0C3B7EAC7E3">
    <w:name w:val="18D88153C2BB4D28B8ACFD0C3B7EAC7E3"/>
    <w:rsid w:val="00650EC7"/>
    <w:rPr>
      <w:rFonts w:eastAsiaTheme="minorHAnsi"/>
      <w:sz w:val="20"/>
    </w:rPr>
  </w:style>
  <w:style w:type="paragraph" w:customStyle="1" w:styleId="7FDD6D9F993B4B2292501CCACCBA92792">
    <w:name w:val="7FDD6D9F993B4B2292501CCACCBA92792"/>
    <w:rsid w:val="00650EC7"/>
    <w:rPr>
      <w:rFonts w:eastAsiaTheme="minorHAnsi"/>
      <w:sz w:val="20"/>
    </w:rPr>
  </w:style>
  <w:style w:type="paragraph" w:customStyle="1" w:styleId="2E5B29DB376545008C12A8590A4873022">
    <w:name w:val="2E5B29DB376545008C12A8590A4873022"/>
    <w:rsid w:val="00650EC7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50EC7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50EC7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50EC7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50EC7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650EC7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650EC7"/>
    <w:rPr>
      <w:rFonts w:eastAsiaTheme="minorHAnsi"/>
      <w:sz w:val="20"/>
    </w:rPr>
  </w:style>
  <w:style w:type="paragraph" w:customStyle="1" w:styleId="671FBC64A6DA44348F7DE5DF21FC2DF91">
    <w:name w:val="671FBC64A6DA44348F7DE5DF21FC2DF91"/>
    <w:rsid w:val="00650EC7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650EC7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650EC7"/>
    <w:rPr>
      <w:rFonts w:eastAsiaTheme="minorHAnsi"/>
      <w:sz w:val="20"/>
    </w:rPr>
  </w:style>
  <w:style w:type="paragraph" w:customStyle="1" w:styleId="5BD48F4A2C7E48A88B0BC75CE24DDEC04">
    <w:name w:val="5BD48F4A2C7E48A88B0BC75CE24DDEC04"/>
    <w:rsid w:val="00650EC7"/>
    <w:rPr>
      <w:rFonts w:eastAsiaTheme="minorHAnsi"/>
      <w:sz w:val="20"/>
    </w:rPr>
  </w:style>
  <w:style w:type="paragraph" w:customStyle="1" w:styleId="D168A6007BF44A13B8D1324C04E07B714">
    <w:name w:val="D168A6007BF44A13B8D1324C04E07B714"/>
    <w:rsid w:val="00650EC7"/>
    <w:rPr>
      <w:rFonts w:eastAsiaTheme="minorHAnsi"/>
      <w:sz w:val="20"/>
    </w:rPr>
  </w:style>
  <w:style w:type="paragraph" w:customStyle="1" w:styleId="F46845D5947449AB8949DDC4EDBC175C4">
    <w:name w:val="F46845D5947449AB8949DDC4EDBC175C4"/>
    <w:rsid w:val="00650EC7"/>
    <w:rPr>
      <w:rFonts w:eastAsiaTheme="minorHAnsi"/>
      <w:sz w:val="20"/>
    </w:rPr>
  </w:style>
  <w:style w:type="paragraph" w:customStyle="1" w:styleId="EFB146C24B964016803096E740DB6F8F5">
    <w:name w:val="EFB146C24B964016803096E740DB6F8F5"/>
    <w:rsid w:val="00650EC7"/>
    <w:rPr>
      <w:rFonts w:eastAsiaTheme="minorHAnsi"/>
      <w:sz w:val="20"/>
    </w:rPr>
  </w:style>
  <w:style w:type="paragraph" w:customStyle="1" w:styleId="EB6D3DE58F48453E92B4243E9562AB065">
    <w:name w:val="EB6D3DE58F48453E92B4243E9562AB065"/>
    <w:rsid w:val="00650EC7"/>
    <w:rPr>
      <w:rFonts w:eastAsiaTheme="minorHAnsi"/>
      <w:sz w:val="20"/>
    </w:rPr>
  </w:style>
  <w:style w:type="paragraph" w:customStyle="1" w:styleId="F441B952B09645F4B0E278FC23FD82515">
    <w:name w:val="F441B952B09645F4B0E278FC23FD82515"/>
    <w:rsid w:val="00650EC7"/>
    <w:rPr>
      <w:rFonts w:eastAsiaTheme="minorHAnsi"/>
      <w:sz w:val="20"/>
    </w:rPr>
  </w:style>
  <w:style w:type="paragraph" w:customStyle="1" w:styleId="6D1C3A7397A245A89B90F085454BC4CC5">
    <w:name w:val="6D1C3A7397A245A89B90F085454BC4CC5"/>
    <w:rsid w:val="00650EC7"/>
    <w:rPr>
      <w:rFonts w:eastAsiaTheme="minorHAnsi"/>
      <w:sz w:val="20"/>
    </w:rPr>
  </w:style>
  <w:style w:type="paragraph" w:customStyle="1" w:styleId="FB2C65B288D34959927120179F573A2C5">
    <w:name w:val="FB2C65B288D34959927120179F573A2C5"/>
    <w:rsid w:val="00650EC7"/>
    <w:rPr>
      <w:rFonts w:eastAsiaTheme="minorHAnsi"/>
      <w:sz w:val="20"/>
    </w:rPr>
  </w:style>
  <w:style w:type="paragraph" w:customStyle="1" w:styleId="04630B757CB741B4855C360730E38B885">
    <w:name w:val="04630B757CB741B4855C360730E38B885"/>
    <w:rsid w:val="00650EC7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50EC7"/>
    <w:rPr>
      <w:rFonts w:eastAsiaTheme="minorHAnsi"/>
      <w:sz w:val="20"/>
    </w:rPr>
  </w:style>
  <w:style w:type="paragraph" w:customStyle="1" w:styleId="E8F45661F377469F8D1D06DD1016A6004">
    <w:name w:val="E8F45661F377469F8D1D06DD1016A6004"/>
    <w:rsid w:val="00650EC7"/>
    <w:rPr>
      <w:rFonts w:eastAsiaTheme="minorHAnsi"/>
      <w:sz w:val="20"/>
    </w:rPr>
  </w:style>
  <w:style w:type="paragraph" w:customStyle="1" w:styleId="18D88153C2BB4D28B8ACFD0C3B7EAC7E4">
    <w:name w:val="18D88153C2BB4D28B8ACFD0C3B7EAC7E4"/>
    <w:rsid w:val="00650EC7"/>
    <w:rPr>
      <w:rFonts w:eastAsiaTheme="minorHAnsi"/>
      <w:sz w:val="20"/>
    </w:rPr>
  </w:style>
  <w:style w:type="paragraph" w:customStyle="1" w:styleId="7FDD6D9F993B4B2292501CCACCBA92793">
    <w:name w:val="7FDD6D9F993B4B2292501CCACCBA92793"/>
    <w:rsid w:val="00650EC7"/>
    <w:rPr>
      <w:rFonts w:eastAsiaTheme="minorHAnsi"/>
      <w:sz w:val="20"/>
    </w:rPr>
  </w:style>
  <w:style w:type="paragraph" w:customStyle="1" w:styleId="2E5B29DB376545008C12A8590A4873023">
    <w:name w:val="2E5B29DB376545008C12A8590A4873023"/>
    <w:rsid w:val="00650EC7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50EC7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50EC7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50EC7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650EC7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7F13F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7F13F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7F13F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7F13F8"/>
    <w:rPr>
      <w:rFonts w:eastAsiaTheme="minorHAnsi"/>
      <w:sz w:val="20"/>
    </w:rPr>
  </w:style>
  <w:style w:type="paragraph" w:customStyle="1" w:styleId="5BD48F4A2C7E48A88B0BC75CE24DDEC05">
    <w:name w:val="5BD48F4A2C7E48A88B0BC75CE24DDEC05"/>
    <w:rsid w:val="007F13F8"/>
    <w:rPr>
      <w:rFonts w:eastAsiaTheme="minorHAnsi"/>
      <w:sz w:val="20"/>
    </w:rPr>
  </w:style>
  <w:style w:type="paragraph" w:customStyle="1" w:styleId="D168A6007BF44A13B8D1324C04E07B715">
    <w:name w:val="D168A6007BF44A13B8D1324C04E07B715"/>
    <w:rsid w:val="007F13F8"/>
    <w:rPr>
      <w:rFonts w:eastAsiaTheme="minorHAnsi"/>
      <w:sz w:val="20"/>
    </w:rPr>
  </w:style>
  <w:style w:type="paragraph" w:customStyle="1" w:styleId="F46845D5947449AB8949DDC4EDBC175C5">
    <w:name w:val="F46845D5947449AB8949DDC4EDBC175C5"/>
    <w:rsid w:val="007F13F8"/>
    <w:rPr>
      <w:rFonts w:eastAsiaTheme="minorHAnsi"/>
      <w:sz w:val="20"/>
    </w:rPr>
  </w:style>
  <w:style w:type="paragraph" w:customStyle="1" w:styleId="EFB146C24B964016803096E740DB6F8F6">
    <w:name w:val="EFB146C24B964016803096E740DB6F8F6"/>
    <w:rsid w:val="007F13F8"/>
    <w:rPr>
      <w:rFonts w:eastAsiaTheme="minorHAnsi"/>
      <w:sz w:val="20"/>
    </w:rPr>
  </w:style>
  <w:style w:type="paragraph" w:customStyle="1" w:styleId="EB6D3DE58F48453E92B4243E9562AB066">
    <w:name w:val="EB6D3DE58F48453E92B4243E9562AB066"/>
    <w:rsid w:val="007F13F8"/>
    <w:rPr>
      <w:rFonts w:eastAsiaTheme="minorHAnsi"/>
      <w:sz w:val="20"/>
    </w:rPr>
  </w:style>
  <w:style w:type="paragraph" w:customStyle="1" w:styleId="F441B952B09645F4B0E278FC23FD82516">
    <w:name w:val="F441B952B09645F4B0E278FC23FD82516"/>
    <w:rsid w:val="007F13F8"/>
    <w:rPr>
      <w:rFonts w:eastAsiaTheme="minorHAnsi"/>
      <w:sz w:val="20"/>
    </w:rPr>
  </w:style>
  <w:style w:type="paragraph" w:customStyle="1" w:styleId="6D1C3A7397A245A89B90F085454BC4CC6">
    <w:name w:val="6D1C3A7397A245A89B90F085454BC4CC6"/>
    <w:rsid w:val="007F13F8"/>
    <w:rPr>
      <w:rFonts w:eastAsiaTheme="minorHAnsi"/>
      <w:sz w:val="20"/>
    </w:rPr>
  </w:style>
  <w:style w:type="paragraph" w:customStyle="1" w:styleId="FB2C65B288D34959927120179F573A2C6">
    <w:name w:val="FB2C65B288D34959927120179F573A2C6"/>
    <w:rsid w:val="007F13F8"/>
    <w:rPr>
      <w:rFonts w:eastAsiaTheme="minorHAnsi"/>
      <w:sz w:val="20"/>
    </w:rPr>
  </w:style>
  <w:style w:type="paragraph" w:customStyle="1" w:styleId="04630B757CB741B4855C360730E38B886">
    <w:name w:val="04630B757CB741B4855C360730E38B886"/>
    <w:rsid w:val="007F13F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7F13F8"/>
    <w:rPr>
      <w:rFonts w:eastAsiaTheme="minorHAnsi"/>
      <w:sz w:val="20"/>
    </w:rPr>
  </w:style>
  <w:style w:type="paragraph" w:customStyle="1" w:styleId="E8F45661F377469F8D1D06DD1016A6005">
    <w:name w:val="E8F45661F377469F8D1D06DD1016A6005"/>
    <w:rsid w:val="007F13F8"/>
    <w:rPr>
      <w:rFonts w:eastAsiaTheme="minorHAnsi"/>
      <w:sz w:val="20"/>
    </w:rPr>
  </w:style>
  <w:style w:type="paragraph" w:customStyle="1" w:styleId="18D88153C2BB4D28B8ACFD0C3B7EAC7E5">
    <w:name w:val="18D88153C2BB4D28B8ACFD0C3B7EAC7E5"/>
    <w:rsid w:val="007F13F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7F13F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7F13F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7F13F8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7F13F8"/>
    <w:rPr>
      <w:rFonts w:eastAsiaTheme="minorHAnsi"/>
      <w:sz w:val="20"/>
    </w:rPr>
  </w:style>
  <w:style w:type="paragraph" w:customStyle="1" w:styleId="AEA5F188A99F495C9804AF1359F1D68E">
    <w:name w:val="AEA5F188A99F495C9804AF1359F1D68E"/>
    <w:rsid w:val="005936A8"/>
  </w:style>
  <w:style w:type="paragraph" w:customStyle="1" w:styleId="D1C4F2FA40204C50851B56DEE758E19E">
    <w:name w:val="D1C4F2FA40204C50851B56DEE758E19E"/>
    <w:rsid w:val="005936A8"/>
  </w:style>
  <w:style w:type="paragraph" w:customStyle="1" w:styleId="51CBAFED8A6E431B8B604201F004FB4D">
    <w:name w:val="51CBAFED8A6E431B8B604201F004FB4D"/>
    <w:rsid w:val="005936A8"/>
  </w:style>
  <w:style w:type="paragraph" w:customStyle="1" w:styleId="714C339CF91242B49615AC0AE7759B40">
    <w:name w:val="714C339CF91242B49615AC0AE7759B40"/>
    <w:rsid w:val="005936A8"/>
  </w:style>
  <w:style w:type="paragraph" w:customStyle="1" w:styleId="1621DFEC3DE34C139F5DD81A5A886060">
    <w:name w:val="1621DFEC3DE34C139F5DD81A5A886060"/>
    <w:rsid w:val="005936A8"/>
  </w:style>
  <w:style w:type="paragraph" w:customStyle="1" w:styleId="AEA5F188A99F495C9804AF1359F1D68E1">
    <w:name w:val="AEA5F188A99F495C9804AF1359F1D68E1"/>
    <w:rsid w:val="005936A8"/>
    <w:rPr>
      <w:rFonts w:eastAsiaTheme="minorHAnsi"/>
      <w:sz w:val="20"/>
    </w:rPr>
  </w:style>
  <w:style w:type="paragraph" w:customStyle="1" w:styleId="D1C4F2FA40204C50851B56DEE758E19E1">
    <w:name w:val="D1C4F2FA40204C50851B56DEE758E19E1"/>
    <w:rsid w:val="005936A8"/>
    <w:rPr>
      <w:rFonts w:eastAsiaTheme="minorHAnsi"/>
      <w:sz w:val="20"/>
    </w:rPr>
  </w:style>
  <w:style w:type="paragraph" w:customStyle="1" w:styleId="51CBAFED8A6E431B8B604201F004FB4D1">
    <w:name w:val="51CBAFED8A6E431B8B604201F004FB4D1"/>
    <w:rsid w:val="005936A8"/>
    <w:rPr>
      <w:rFonts w:eastAsiaTheme="minorHAnsi"/>
      <w:sz w:val="20"/>
    </w:rPr>
  </w:style>
  <w:style w:type="paragraph" w:customStyle="1" w:styleId="714C339CF91242B49615AC0AE7759B401">
    <w:name w:val="714C339CF91242B49615AC0AE7759B401"/>
    <w:rsid w:val="005936A8"/>
    <w:rPr>
      <w:rFonts w:eastAsiaTheme="minorHAnsi"/>
      <w:sz w:val="20"/>
    </w:rPr>
  </w:style>
  <w:style w:type="paragraph" w:customStyle="1" w:styleId="1621DFEC3DE34C139F5DD81A5A8860601">
    <w:name w:val="1621DFEC3DE34C139F5DD81A5A8860601"/>
    <w:rsid w:val="005936A8"/>
    <w:rPr>
      <w:rFonts w:eastAsiaTheme="minorHAnsi"/>
      <w:sz w:val="20"/>
    </w:rPr>
  </w:style>
  <w:style w:type="paragraph" w:customStyle="1" w:styleId="5BD48F4A2C7E48A88B0BC75CE24DDEC06">
    <w:name w:val="5BD48F4A2C7E48A88B0BC75CE24DDEC06"/>
    <w:rsid w:val="005936A8"/>
    <w:rPr>
      <w:rFonts w:eastAsiaTheme="minorHAnsi"/>
      <w:sz w:val="20"/>
    </w:rPr>
  </w:style>
  <w:style w:type="paragraph" w:customStyle="1" w:styleId="D168A6007BF44A13B8D1324C04E07B716">
    <w:name w:val="D168A6007BF44A13B8D1324C04E07B716"/>
    <w:rsid w:val="005936A8"/>
    <w:rPr>
      <w:rFonts w:eastAsiaTheme="minorHAnsi"/>
      <w:sz w:val="20"/>
    </w:rPr>
  </w:style>
  <w:style w:type="paragraph" w:customStyle="1" w:styleId="F46845D5947449AB8949DDC4EDBC175C6">
    <w:name w:val="F46845D5947449AB8949DDC4EDBC175C6"/>
    <w:rsid w:val="005936A8"/>
    <w:rPr>
      <w:rFonts w:eastAsiaTheme="minorHAnsi"/>
      <w:sz w:val="20"/>
    </w:rPr>
  </w:style>
  <w:style w:type="paragraph" w:customStyle="1" w:styleId="EFB146C24B964016803096E740DB6F8F7">
    <w:name w:val="EFB146C24B964016803096E740DB6F8F7"/>
    <w:rsid w:val="005936A8"/>
    <w:rPr>
      <w:rFonts w:eastAsiaTheme="minorHAnsi"/>
      <w:sz w:val="20"/>
    </w:rPr>
  </w:style>
  <w:style w:type="paragraph" w:customStyle="1" w:styleId="EB6D3DE58F48453E92B4243E9562AB067">
    <w:name w:val="EB6D3DE58F48453E92B4243E9562AB067"/>
    <w:rsid w:val="005936A8"/>
    <w:rPr>
      <w:rFonts w:eastAsiaTheme="minorHAnsi"/>
      <w:sz w:val="20"/>
    </w:rPr>
  </w:style>
  <w:style w:type="paragraph" w:customStyle="1" w:styleId="F441B952B09645F4B0E278FC23FD82517">
    <w:name w:val="F441B952B09645F4B0E278FC23FD82517"/>
    <w:rsid w:val="005936A8"/>
    <w:rPr>
      <w:rFonts w:eastAsiaTheme="minorHAnsi"/>
      <w:sz w:val="20"/>
    </w:rPr>
  </w:style>
  <w:style w:type="paragraph" w:customStyle="1" w:styleId="6D1C3A7397A245A89B90F085454BC4CC7">
    <w:name w:val="6D1C3A7397A245A89B90F085454BC4CC7"/>
    <w:rsid w:val="005936A8"/>
    <w:rPr>
      <w:rFonts w:eastAsiaTheme="minorHAnsi"/>
      <w:sz w:val="20"/>
    </w:rPr>
  </w:style>
  <w:style w:type="paragraph" w:customStyle="1" w:styleId="FB2C65B288D34959927120179F573A2C7">
    <w:name w:val="FB2C65B288D34959927120179F573A2C7"/>
    <w:rsid w:val="005936A8"/>
    <w:rPr>
      <w:rFonts w:eastAsiaTheme="minorHAnsi"/>
      <w:sz w:val="20"/>
    </w:rPr>
  </w:style>
  <w:style w:type="paragraph" w:customStyle="1" w:styleId="04630B757CB741B4855C360730E38B887">
    <w:name w:val="04630B757CB741B4855C360730E38B887"/>
    <w:rsid w:val="005936A8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5936A8"/>
    <w:rPr>
      <w:rFonts w:eastAsiaTheme="minorHAnsi"/>
      <w:sz w:val="20"/>
    </w:rPr>
  </w:style>
  <w:style w:type="paragraph" w:customStyle="1" w:styleId="E8F45661F377469F8D1D06DD1016A6006">
    <w:name w:val="E8F45661F377469F8D1D06DD1016A6006"/>
    <w:rsid w:val="005936A8"/>
    <w:rPr>
      <w:rFonts w:eastAsiaTheme="minorHAnsi"/>
      <w:sz w:val="20"/>
    </w:rPr>
  </w:style>
  <w:style w:type="paragraph" w:customStyle="1" w:styleId="18D88153C2BB4D28B8ACFD0C3B7EAC7E6">
    <w:name w:val="18D88153C2BB4D28B8ACFD0C3B7EAC7E6"/>
    <w:rsid w:val="005936A8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5936A8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5936A8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5936A8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5936A8"/>
    <w:rPr>
      <w:rFonts w:eastAsiaTheme="minorHAnsi"/>
      <w:sz w:val="20"/>
    </w:rPr>
  </w:style>
  <w:style w:type="paragraph" w:customStyle="1" w:styleId="AEA5F188A99F495C9804AF1359F1D68E2">
    <w:name w:val="AEA5F188A99F495C9804AF1359F1D68E2"/>
    <w:rsid w:val="005936A8"/>
    <w:rPr>
      <w:rFonts w:eastAsiaTheme="minorHAnsi"/>
      <w:sz w:val="20"/>
    </w:rPr>
  </w:style>
  <w:style w:type="paragraph" w:customStyle="1" w:styleId="D1C4F2FA40204C50851B56DEE758E19E2">
    <w:name w:val="D1C4F2FA40204C50851B56DEE758E19E2"/>
    <w:rsid w:val="005936A8"/>
    <w:rPr>
      <w:rFonts w:eastAsiaTheme="minorHAnsi"/>
      <w:sz w:val="20"/>
    </w:rPr>
  </w:style>
  <w:style w:type="paragraph" w:customStyle="1" w:styleId="51CBAFED8A6E431B8B604201F004FB4D2">
    <w:name w:val="51CBAFED8A6E431B8B604201F004FB4D2"/>
    <w:rsid w:val="005936A8"/>
    <w:rPr>
      <w:rFonts w:eastAsiaTheme="minorHAnsi"/>
      <w:sz w:val="20"/>
    </w:rPr>
  </w:style>
  <w:style w:type="paragraph" w:customStyle="1" w:styleId="714C339CF91242B49615AC0AE7759B402">
    <w:name w:val="714C339CF91242B49615AC0AE7759B402"/>
    <w:rsid w:val="005936A8"/>
    <w:rPr>
      <w:rFonts w:eastAsiaTheme="minorHAnsi"/>
      <w:sz w:val="20"/>
    </w:rPr>
  </w:style>
  <w:style w:type="paragraph" w:customStyle="1" w:styleId="1621DFEC3DE34C139F5DD81A5A8860602">
    <w:name w:val="1621DFEC3DE34C139F5DD81A5A8860602"/>
    <w:rsid w:val="005936A8"/>
    <w:rPr>
      <w:rFonts w:eastAsiaTheme="minorHAnsi"/>
      <w:sz w:val="20"/>
    </w:rPr>
  </w:style>
  <w:style w:type="paragraph" w:customStyle="1" w:styleId="5BD48F4A2C7E48A88B0BC75CE24DDEC07">
    <w:name w:val="5BD48F4A2C7E48A88B0BC75CE24DDEC07"/>
    <w:rsid w:val="005936A8"/>
    <w:rPr>
      <w:rFonts w:eastAsiaTheme="minorHAnsi"/>
      <w:sz w:val="20"/>
    </w:rPr>
  </w:style>
  <w:style w:type="paragraph" w:customStyle="1" w:styleId="D168A6007BF44A13B8D1324C04E07B717">
    <w:name w:val="D168A6007BF44A13B8D1324C04E07B717"/>
    <w:rsid w:val="005936A8"/>
    <w:rPr>
      <w:rFonts w:eastAsiaTheme="minorHAnsi"/>
      <w:sz w:val="20"/>
    </w:rPr>
  </w:style>
  <w:style w:type="paragraph" w:customStyle="1" w:styleId="F46845D5947449AB8949DDC4EDBC175C7">
    <w:name w:val="F46845D5947449AB8949DDC4EDBC175C7"/>
    <w:rsid w:val="005936A8"/>
    <w:rPr>
      <w:rFonts w:eastAsiaTheme="minorHAnsi"/>
      <w:sz w:val="20"/>
    </w:rPr>
  </w:style>
  <w:style w:type="paragraph" w:customStyle="1" w:styleId="EFB146C24B964016803096E740DB6F8F8">
    <w:name w:val="EFB146C24B964016803096E740DB6F8F8"/>
    <w:rsid w:val="005936A8"/>
    <w:rPr>
      <w:rFonts w:eastAsiaTheme="minorHAnsi"/>
      <w:sz w:val="20"/>
    </w:rPr>
  </w:style>
  <w:style w:type="paragraph" w:customStyle="1" w:styleId="EB6D3DE58F48453E92B4243E9562AB068">
    <w:name w:val="EB6D3DE58F48453E92B4243E9562AB068"/>
    <w:rsid w:val="005936A8"/>
    <w:rPr>
      <w:rFonts w:eastAsiaTheme="minorHAnsi"/>
      <w:sz w:val="20"/>
    </w:rPr>
  </w:style>
  <w:style w:type="paragraph" w:customStyle="1" w:styleId="F441B952B09645F4B0E278FC23FD82518">
    <w:name w:val="F441B952B09645F4B0E278FC23FD82518"/>
    <w:rsid w:val="005936A8"/>
    <w:rPr>
      <w:rFonts w:eastAsiaTheme="minorHAnsi"/>
      <w:sz w:val="20"/>
    </w:rPr>
  </w:style>
  <w:style w:type="paragraph" w:customStyle="1" w:styleId="6D1C3A7397A245A89B90F085454BC4CC8">
    <w:name w:val="6D1C3A7397A245A89B90F085454BC4CC8"/>
    <w:rsid w:val="005936A8"/>
    <w:rPr>
      <w:rFonts w:eastAsiaTheme="minorHAnsi"/>
      <w:sz w:val="20"/>
    </w:rPr>
  </w:style>
  <w:style w:type="paragraph" w:customStyle="1" w:styleId="FB2C65B288D34959927120179F573A2C8">
    <w:name w:val="FB2C65B288D34959927120179F573A2C8"/>
    <w:rsid w:val="005936A8"/>
    <w:rPr>
      <w:rFonts w:eastAsiaTheme="minorHAnsi"/>
      <w:sz w:val="20"/>
    </w:rPr>
  </w:style>
  <w:style w:type="paragraph" w:customStyle="1" w:styleId="04630B757CB741B4855C360730E38B888">
    <w:name w:val="04630B757CB741B4855C360730E38B888"/>
    <w:rsid w:val="005936A8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5936A8"/>
    <w:rPr>
      <w:rFonts w:eastAsiaTheme="minorHAnsi"/>
      <w:sz w:val="20"/>
    </w:rPr>
  </w:style>
  <w:style w:type="paragraph" w:customStyle="1" w:styleId="E8F45661F377469F8D1D06DD1016A6007">
    <w:name w:val="E8F45661F377469F8D1D06DD1016A6007"/>
    <w:rsid w:val="005936A8"/>
    <w:rPr>
      <w:rFonts w:eastAsiaTheme="minorHAnsi"/>
      <w:sz w:val="20"/>
    </w:rPr>
  </w:style>
  <w:style w:type="paragraph" w:customStyle="1" w:styleId="18D88153C2BB4D28B8ACFD0C3B7EAC7E7">
    <w:name w:val="18D88153C2BB4D28B8ACFD0C3B7EAC7E7"/>
    <w:rsid w:val="005936A8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5936A8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5936A8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5936A8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5936A8"/>
    <w:rPr>
      <w:rFonts w:eastAsiaTheme="minorHAnsi"/>
      <w:sz w:val="20"/>
    </w:rPr>
  </w:style>
  <w:style w:type="paragraph" w:customStyle="1" w:styleId="71EA2C3973514CD7937C41C87EB277DF">
    <w:name w:val="71EA2C3973514CD7937C41C87EB277DF"/>
    <w:rsid w:val="005936A8"/>
  </w:style>
  <w:style w:type="paragraph" w:customStyle="1" w:styleId="0A2E2C0D5B4A4AFF96B8AE94C16ABD86">
    <w:name w:val="0A2E2C0D5B4A4AFF96B8AE94C16ABD86"/>
    <w:rsid w:val="005936A8"/>
  </w:style>
  <w:style w:type="paragraph" w:customStyle="1" w:styleId="A4D79E7C393A465C9E1CA748C323A64B">
    <w:name w:val="A4D79E7C393A465C9E1CA748C323A64B"/>
    <w:rsid w:val="005936A8"/>
  </w:style>
  <w:style w:type="paragraph" w:customStyle="1" w:styleId="5EE8CE2DB1724ED5ABF39AC0600B072C">
    <w:name w:val="5EE8CE2DB1724ED5ABF39AC0600B072C"/>
    <w:rsid w:val="005936A8"/>
  </w:style>
  <w:style w:type="paragraph" w:customStyle="1" w:styleId="1CA0F37493A7431285F3A6A98A5ABB1D">
    <w:name w:val="1CA0F37493A7431285F3A6A98A5ABB1D"/>
    <w:rsid w:val="005936A8"/>
  </w:style>
  <w:style w:type="paragraph" w:customStyle="1" w:styleId="BAAF7819443D483893BB53F9EDBC80E8">
    <w:name w:val="BAAF7819443D483893BB53F9EDBC80E8"/>
    <w:rsid w:val="005936A8"/>
  </w:style>
  <w:style w:type="paragraph" w:customStyle="1" w:styleId="AEA5F188A99F495C9804AF1359F1D68E3">
    <w:name w:val="AEA5F188A99F495C9804AF1359F1D68E3"/>
    <w:rsid w:val="00D52F42"/>
    <w:rPr>
      <w:rFonts w:eastAsiaTheme="minorHAnsi"/>
      <w:sz w:val="20"/>
    </w:rPr>
  </w:style>
  <w:style w:type="paragraph" w:customStyle="1" w:styleId="D1C4F2FA40204C50851B56DEE758E19E3">
    <w:name w:val="D1C4F2FA40204C50851B56DEE758E19E3"/>
    <w:rsid w:val="00D52F42"/>
    <w:rPr>
      <w:rFonts w:eastAsiaTheme="minorHAnsi"/>
      <w:sz w:val="20"/>
    </w:rPr>
  </w:style>
  <w:style w:type="paragraph" w:customStyle="1" w:styleId="51CBAFED8A6E431B8B604201F004FB4D3">
    <w:name w:val="51CBAFED8A6E431B8B604201F004FB4D3"/>
    <w:rsid w:val="00D52F42"/>
    <w:rPr>
      <w:rFonts w:eastAsiaTheme="minorHAnsi"/>
      <w:sz w:val="20"/>
    </w:rPr>
  </w:style>
  <w:style w:type="paragraph" w:customStyle="1" w:styleId="714C339CF91242B49615AC0AE7759B403">
    <w:name w:val="714C339CF91242B49615AC0AE7759B403"/>
    <w:rsid w:val="00D52F42"/>
    <w:rPr>
      <w:rFonts w:eastAsiaTheme="minorHAnsi"/>
      <w:sz w:val="20"/>
    </w:rPr>
  </w:style>
  <w:style w:type="paragraph" w:customStyle="1" w:styleId="1621DFEC3DE34C139F5DD81A5A8860603">
    <w:name w:val="1621DFEC3DE34C139F5DD81A5A8860603"/>
    <w:rsid w:val="00D52F42"/>
    <w:rPr>
      <w:rFonts w:eastAsiaTheme="minorHAnsi"/>
      <w:sz w:val="20"/>
    </w:rPr>
  </w:style>
  <w:style w:type="paragraph" w:customStyle="1" w:styleId="5BD48F4A2C7E48A88B0BC75CE24DDEC08">
    <w:name w:val="5BD48F4A2C7E48A88B0BC75CE24DDEC08"/>
    <w:rsid w:val="00D52F42"/>
    <w:rPr>
      <w:rFonts w:eastAsiaTheme="minorHAnsi"/>
      <w:sz w:val="20"/>
    </w:rPr>
  </w:style>
  <w:style w:type="paragraph" w:customStyle="1" w:styleId="D168A6007BF44A13B8D1324C04E07B718">
    <w:name w:val="D168A6007BF44A13B8D1324C04E07B718"/>
    <w:rsid w:val="00D52F42"/>
    <w:rPr>
      <w:rFonts w:eastAsiaTheme="minorHAnsi"/>
      <w:sz w:val="20"/>
    </w:rPr>
  </w:style>
  <w:style w:type="paragraph" w:customStyle="1" w:styleId="F46845D5947449AB8949DDC4EDBC175C8">
    <w:name w:val="F46845D5947449AB8949DDC4EDBC175C8"/>
    <w:rsid w:val="00D52F42"/>
    <w:rPr>
      <w:rFonts w:eastAsiaTheme="minorHAnsi"/>
      <w:sz w:val="20"/>
    </w:rPr>
  </w:style>
  <w:style w:type="paragraph" w:customStyle="1" w:styleId="EFB146C24B964016803096E740DB6F8F9">
    <w:name w:val="EFB146C24B964016803096E740DB6F8F9"/>
    <w:rsid w:val="00D52F42"/>
    <w:rPr>
      <w:rFonts w:eastAsiaTheme="minorHAnsi"/>
      <w:sz w:val="20"/>
    </w:rPr>
  </w:style>
  <w:style w:type="paragraph" w:customStyle="1" w:styleId="EB6D3DE58F48453E92B4243E9562AB069">
    <w:name w:val="EB6D3DE58F48453E92B4243E9562AB069"/>
    <w:rsid w:val="00D52F42"/>
    <w:rPr>
      <w:rFonts w:eastAsiaTheme="minorHAnsi"/>
      <w:sz w:val="20"/>
    </w:rPr>
  </w:style>
  <w:style w:type="paragraph" w:customStyle="1" w:styleId="F441B952B09645F4B0E278FC23FD82519">
    <w:name w:val="F441B952B09645F4B0E278FC23FD82519"/>
    <w:rsid w:val="00D52F42"/>
    <w:rPr>
      <w:rFonts w:eastAsiaTheme="minorHAnsi"/>
      <w:sz w:val="20"/>
    </w:rPr>
  </w:style>
  <w:style w:type="paragraph" w:customStyle="1" w:styleId="6D1C3A7397A245A89B90F085454BC4CC9">
    <w:name w:val="6D1C3A7397A245A89B90F085454BC4CC9"/>
    <w:rsid w:val="00D52F42"/>
    <w:rPr>
      <w:rFonts w:eastAsiaTheme="minorHAnsi"/>
      <w:sz w:val="20"/>
    </w:rPr>
  </w:style>
  <w:style w:type="paragraph" w:customStyle="1" w:styleId="FB2C65B288D34959927120179F573A2C9">
    <w:name w:val="FB2C65B288D34959927120179F573A2C9"/>
    <w:rsid w:val="00D52F42"/>
    <w:rPr>
      <w:rFonts w:eastAsiaTheme="minorHAnsi"/>
      <w:sz w:val="20"/>
    </w:rPr>
  </w:style>
  <w:style w:type="paragraph" w:customStyle="1" w:styleId="04630B757CB741B4855C360730E38B889">
    <w:name w:val="04630B757CB741B4855C360730E38B889"/>
    <w:rsid w:val="00D52F4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D52F42"/>
    <w:rPr>
      <w:rFonts w:eastAsiaTheme="minorHAnsi"/>
      <w:sz w:val="20"/>
    </w:rPr>
  </w:style>
  <w:style w:type="paragraph" w:customStyle="1" w:styleId="71EA2C3973514CD7937C41C87EB277DF1">
    <w:name w:val="71EA2C3973514CD7937C41C87EB277DF1"/>
    <w:rsid w:val="00D52F42"/>
    <w:rPr>
      <w:rFonts w:eastAsiaTheme="minorHAnsi"/>
      <w:sz w:val="20"/>
    </w:rPr>
  </w:style>
  <w:style w:type="paragraph" w:customStyle="1" w:styleId="0A2E2C0D5B4A4AFF96B8AE94C16ABD861">
    <w:name w:val="0A2E2C0D5B4A4AFF96B8AE94C16ABD861"/>
    <w:rsid w:val="00D52F42"/>
    <w:rPr>
      <w:rFonts w:eastAsiaTheme="minorHAnsi"/>
      <w:sz w:val="20"/>
    </w:rPr>
  </w:style>
  <w:style w:type="paragraph" w:customStyle="1" w:styleId="A4D79E7C393A465C9E1CA748C323A64B1">
    <w:name w:val="A4D79E7C393A465C9E1CA748C323A64B1"/>
    <w:rsid w:val="00D52F42"/>
    <w:rPr>
      <w:rFonts w:eastAsiaTheme="minorHAnsi"/>
      <w:sz w:val="20"/>
    </w:rPr>
  </w:style>
  <w:style w:type="paragraph" w:customStyle="1" w:styleId="5EE8CE2DB1724ED5ABF39AC0600B072C1">
    <w:name w:val="5EE8CE2DB1724ED5ABF39AC0600B072C1"/>
    <w:rsid w:val="00D52F42"/>
    <w:rPr>
      <w:rFonts w:eastAsiaTheme="minorHAnsi"/>
      <w:sz w:val="20"/>
    </w:rPr>
  </w:style>
  <w:style w:type="paragraph" w:customStyle="1" w:styleId="1CA0F37493A7431285F3A6A98A5ABB1D1">
    <w:name w:val="1CA0F37493A7431285F3A6A98A5ABB1D1"/>
    <w:rsid w:val="00D52F42"/>
    <w:rPr>
      <w:rFonts w:eastAsiaTheme="minorHAnsi"/>
      <w:sz w:val="20"/>
    </w:rPr>
  </w:style>
  <w:style w:type="paragraph" w:customStyle="1" w:styleId="BAAF7819443D483893BB53F9EDBC80E81">
    <w:name w:val="BAAF7819443D483893BB53F9EDBC80E81"/>
    <w:rsid w:val="00D52F42"/>
    <w:rPr>
      <w:rFonts w:eastAsiaTheme="minorHAnsi"/>
      <w:sz w:val="20"/>
    </w:rPr>
  </w:style>
  <w:style w:type="paragraph" w:customStyle="1" w:styleId="B963A46B929C4CE1BE4BF032915A2F24">
    <w:name w:val="B963A46B929C4CE1BE4BF032915A2F24"/>
    <w:rsid w:val="00D52F42"/>
  </w:style>
  <w:style w:type="paragraph" w:customStyle="1" w:styleId="AEA5F188A99F495C9804AF1359F1D68E4">
    <w:name w:val="AEA5F188A99F495C9804AF1359F1D68E4"/>
    <w:rsid w:val="00D52F42"/>
    <w:rPr>
      <w:rFonts w:eastAsiaTheme="minorHAnsi"/>
      <w:sz w:val="20"/>
    </w:rPr>
  </w:style>
  <w:style w:type="paragraph" w:customStyle="1" w:styleId="51CBAFED8A6E431B8B604201F004FB4D4">
    <w:name w:val="51CBAFED8A6E431B8B604201F004FB4D4"/>
    <w:rsid w:val="00D52F42"/>
    <w:rPr>
      <w:rFonts w:eastAsiaTheme="minorHAnsi"/>
      <w:sz w:val="20"/>
    </w:rPr>
  </w:style>
  <w:style w:type="paragraph" w:customStyle="1" w:styleId="714C339CF91242B49615AC0AE7759B404">
    <w:name w:val="714C339CF91242B49615AC0AE7759B404"/>
    <w:rsid w:val="00D52F42"/>
    <w:rPr>
      <w:rFonts w:eastAsiaTheme="minorHAnsi"/>
      <w:sz w:val="20"/>
    </w:rPr>
  </w:style>
  <w:style w:type="paragraph" w:customStyle="1" w:styleId="1621DFEC3DE34C139F5DD81A5A8860604">
    <w:name w:val="1621DFEC3DE34C139F5DD81A5A8860604"/>
    <w:rsid w:val="00D52F42"/>
    <w:rPr>
      <w:rFonts w:eastAsiaTheme="minorHAnsi"/>
      <w:sz w:val="20"/>
    </w:rPr>
  </w:style>
  <w:style w:type="paragraph" w:customStyle="1" w:styleId="5BD48F4A2C7E48A88B0BC75CE24DDEC09">
    <w:name w:val="5BD48F4A2C7E48A88B0BC75CE24DDEC09"/>
    <w:rsid w:val="00D52F42"/>
    <w:rPr>
      <w:rFonts w:eastAsiaTheme="minorHAnsi"/>
      <w:sz w:val="20"/>
    </w:rPr>
  </w:style>
  <w:style w:type="paragraph" w:customStyle="1" w:styleId="B963A46B929C4CE1BE4BF032915A2F241">
    <w:name w:val="B963A46B929C4CE1BE4BF032915A2F241"/>
    <w:rsid w:val="00D52F42"/>
    <w:rPr>
      <w:rFonts w:eastAsiaTheme="minorHAnsi"/>
      <w:sz w:val="20"/>
    </w:rPr>
  </w:style>
  <w:style w:type="paragraph" w:customStyle="1" w:styleId="D168A6007BF44A13B8D1324C04E07B719">
    <w:name w:val="D168A6007BF44A13B8D1324C04E07B719"/>
    <w:rsid w:val="00D52F42"/>
    <w:rPr>
      <w:rFonts w:eastAsiaTheme="minorHAnsi"/>
      <w:sz w:val="20"/>
    </w:rPr>
  </w:style>
  <w:style w:type="paragraph" w:customStyle="1" w:styleId="F46845D5947449AB8949DDC4EDBC175C9">
    <w:name w:val="F46845D5947449AB8949DDC4EDBC175C9"/>
    <w:rsid w:val="00D52F42"/>
    <w:rPr>
      <w:rFonts w:eastAsiaTheme="minorHAnsi"/>
      <w:sz w:val="20"/>
    </w:rPr>
  </w:style>
  <w:style w:type="paragraph" w:customStyle="1" w:styleId="EFB146C24B964016803096E740DB6F8F10">
    <w:name w:val="EFB146C24B964016803096E740DB6F8F10"/>
    <w:rsid w:val="00D52F42"/>
    <w:rPr>
      <w:rFonts w:eastAsiaTheme="minorHAnsi"/>
      <w:sz w:val="20"/>
    </w:rPr>
  </w:style>
  <w:style w:type="paragraph" w:customStyle="1" w:styleId="EB6D3DE58F48453E92B4243E9562AB0610">
    <w:name w:val="EB6D3DE58F48453E92B4243E9562AB0610"/>
    <w:rsid w:val="00D52F42"/>
    <w:rPr>
      <w:rFonts w:eastAsiaTheme="minorHAnsi"/>
      <w:sz w:val="20"/>
    </w:rPr>
  </w:style>
  <w:style w:type="paragraph" w:customStyle="1" w:styleId="F441B952B09645F4B0E278FC23FD825110">
    <w:name w:val="F441B952B09645F4B0E278FC23FD825110"/>
    <w:rsid w:val="00D52F42"/>
    <w:rPr>
      <w:rFonts w:eastAsiaTheme="minorHAnsi"/>
      <w:sz w:val="20"/>
    </w:rPr>
  </w:style>
  <w:style w:type="paragraph" w:customStyle="1" w:styleId="6D1C3A7397A245A89B90F085454BC4CC10">
    <w:name w:val="6D1C3A7397A245A89B90F085454BC4CC10"/>
    <w:rsid w:val="00D52F42"/>
    <w:rPr>
      <w:rFonts w:eastAsiaTheme="minorHAnsi"/>
      <w:sz w:val="20"/>
    </w:rPr>
  </w:style>
  <w:style w:type="paragraph" w:customStyle="1" w:styleId="FB2C65B288D34959927120179F573A2C10">
    <w:name w:val="FB2C65B288D34959927120179F573A2C10"/>
    <w:rsid w:val="00D52F42"/>
    <w:rPr>
      <w:rFonts w:eastAsiaTheme="minorHAnsi"/>
      <w:sz w:val="20"/>
    </w:rPr>
  </w:style>
  <w:style w:type="paragraph" w:customStyle="1" w:styleId="04630B757CB741B4855C360730E38B8810">
    <w:name w:val="04630B757CB741B4855C360730E38B8810"/>
    <w:rsid w:val="00D52F42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D52F42"/>
    <w:rPr>
      <w:rFonts w:eastAsiaTheme="minorHAnsi"/>
      <w:sz w:val="20"/>
    </w:rPr>
  </w:style>
  <w:style w:type="paragraph" w:customStyle="1" w:styleId="71EA2C3973514CD7937C41C87EB277DF2">
    <w:name w:val="71EA2C3973514CD7937C41C87EB277DF2"/>
    <w:rsid w:val="00D52F42"/>
    <w:rPr>
      <w:rFonts w:eastAsiaTheme="minorHAnsi"/>
      <w:sz w:val="20"/>
    </w:rPr>
  </w:style>
  <w:style w:type="paragraph" w:customStyle="1" w:styleId="0A2E2C0D5B4A4AFF96B8AE94C16ABD862">
    <w:name w:val="0A2E2C0D5B4A4AFF96B8AE94C16ABD862"/>
    <w:rsid w:val="00D52F42"/>
    <w:rPr>
      <w:rFonts w:eastAsiaTheme="minorHAnsi"/>
      <w:sz w:val="20"/>
    </w:rPr>
  </w:style>
  <w:style w:type="paragraph" w:customStyle="1" w:styleId="A4D79E7C393A465C9E1CA748C323A64B2">
    <w:name w:val="A4D79E7C393A465C9E1CA748C323A64B2"/>
    <w:rsid w:val="00D52F42"/>
    <w:rPr>
      <w:rFonts w:eastAsiaTheme="minorHAnsi"/>
      <w:sz w:val="20"/>
    </w:rPr>
  </w:style>
  <w:style w:type="paragraph" w:customStyle="1" w:styleId="5EE8CE2DB1724ED5ABF39AC0600B072C2">
    <w:name w:val="5EE8CE2DB1724ED5ABF39AC0600B072C2"/>
    <w:rsid w:val="00D52F42"/>
    <w:rPr>
      <w:rFonts w:eastAsiaTheme="minorHAnsi"/>
      <w:sz w:val="20"/>
    </w:rPr>
  </w:style>
  <w:style w:type="paragraph" w:customStyle="1" w:styleId="1CA0F37493A7431285F3A6A98A5ABB1D2">
    <w:name w:val="1CA0F37493A7431285F3A6A98A5ABB1D2"/>
    <w:rsid w:val="00D52F42"/>
    <w:rPr>
      <w:rFonts w:eastAsiaTheme="minorHAnsi"/>
      <w:sz w:val="20"/>
    </w:rPr>
  </w:style>
  <w:style w:type="paragraph" w:customStyle="1" w:styleId="BAAF7819443D483893BB53F9EDBC80E82">
    <w:name w:val="BAAF7819443D483893BB53F9EDBC80E82"/>
    <w:rsid w:val="00D52F4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9BD1-4D65-498D-911B-326068F7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8</cp:revision>
  <cp:lastPrinted>2010-08-26T00:38:00Z</cp:lastPrinted>
  <dcterms:created xsi:type="dcterms:W3CDTF">2012-01-30T22:23:00Z</dcterms:created>
  <dcterms:modified xsi:type="dcterms:W3CDTF">2012-03-16T13:21:00Z</dcterms:modified>
</cp:coreProperties>
</file>